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3CEE" w:rsidRDefault="00233CEE" w:rsidP="00233CEE">
      <w:pPr>
        <w:tabs>
          <w:tab w:val="left" w:pos="3503"/>
        </w:tabs>
        <w:bidi/>
        <w:spacing w:after="0" w:line="300" w:lineRule="auto"/>
        <w:jc w:val="center"/>
        <w:rPr>
          <w:rFonts w:cs="Yagut"/>
          <w:b/>
          <w:bCs/>
          <w:color w:val="0D0D0D" w:themeColor="text1" w:themeTint="F2"/>
          <w:sz w:val="40"/>
          <w:szCs w:val="40"/>
        </w:rPr>
      </w:pPr>
      <w:r>
        <w:rPr>
          <w:rFonts w:cs="Yagut" w:hint="cs"/>
          <w:b/>
          <w:bCs/>
          <w:color w:val="0D0D0D" w:themeColor="text1" w:themeTint="F2"/>
          <w:sz w:val="40"/>
          <w:szCs w:val="40"/>
          <w:rtl/>
        </w:rPr>
        <w:t>فهرست</w:t>
      </w:r>
      <w:r>
        <w:rPr>
          <w:rFonts w:cs="Yagut" w:hint="cs"/>
          <w:b/>
          <w:bCs/>
          <w:color w:val="0D0D0D" w:themeColor="text1" w:themeTint="F2"/>
          <w:sz w:val="40"/>
          <w:szCs w:val="40"/>
          <w:lang w:bidi="fa-IR"/>
        </w:rPr>
        <w:t xml:space="preserve"> </w:t>
      </w:r>
      <w:r>
        <w:rPr>
          <w:rFonts w:cs="Yagut" w:hint="cs"/>
          <w:b/>
          <w:bCs/>
          <w:color w:val="0D0D0D" w:themeColor="text1" w:themeTint="F2"/>
          <w:sz w:val="40"/>
          <w:szCs w:val="40"/>
          <w:rtl/>
        </w:rPr>
        <w:t>مطالب</w:t>
      </w:r>
    </w:p>
    <w:p w:rsidR="00233CEE" w:rsidRDefault="00233CEE" w:rsidP="00233CEE">
      <w:pPr>
        <w:tabs>
          <w:tab w:val="left" w:pos="3503"/>
        </w:tabs>
        <w:bidi/>
        <w:spacing w:after="0" w:line="300" w:lineRule="auto"/>
        <w:rPr>
          <w:rFonts w:cs="Lotus" w:hint="cs"/>
          <w:color w:val="0D0D0D" w:themeColor="text1" w:themeTint="F2"/>
          <w:sz w:val="24"/>
          <w:szCs w:val="24"/>
          <w:u w:val="single"/>
          <w:rtl/>
        </w:rPr>
      </w:pPr>
      <w:r>
        <w:rPr>
          <w:rFonts w:cs="Lotus" w:hint="cs"/>
          <w:color w:val="0D0D0D" w:themeColor="text1" w:themeTint="F2"/>
          <w:sz w:val="24"/>
          <w:szCs w:val="24"/>
          <w:u w:val="single"/>
          <w:rtl/>
        </w:rPr>
        <w:t>عنوان</w:t>
      </w:r>
      <w:r>
        <w:rPr>
          <w:rFonts w:cs="Lotus" w:hint="cs"/>
          <w:color w:val="0D0D0D" w:themeColor="text1" w:themeTint="F2"/>
          <w:sz w:val="24"/>
          <w:szCs w:val="24"/>
          <w:rtl/>
        </w:rPr>
        <w:t xml:space="preserve"> </w:t>
      </w:r>
      <w:r>
        <w:rPr>
          <w:rFonts w:cs="Lotus" w:hint="cs"/>
          <w:color w:val="0D0D0D" w:themeColor="text1" w:themeTint="F2"/>
          <w:sz w:val="24"/>
          <w:szCs w:val="24"/>
          <w:rtl/>
        </w:rPr>
        <w:tab/>
      </w:r>
      <w:r>
        <w:rPr>
          <w:rFonts w:cs="Lotus" w:hint="cs"/>
          <w:color w:val="0D0D0D" w:themeColor="text1" w:themeTint="F2"/>
          <w:sz w:val="24"/>
          <w:szCs w:val="24"/>
          <w:rtl/>
        </w:rPr>
        <w:tab/>
      </w:r>
      <w:r>
        <w:rPr>
          <w:rFonts w:cs="Lotus" w:hint="cs"/>
          <w:color w:val="0D0D0D" w:themeColor="text1" w:themeTint="F2"/>
          <w:sz w:val="24"/>
          <w:szCs w:val="24"/>
          <w:rtl/>
        </w:rPr>
        <w:tab/>
      </w:r>
      <w:r>
        <w:rPr>
          <w:rFonts w:cs="Lotus" w:hint="cs"/>
          <w:color w:val="0D0D0D" w:themeColor="text1" w:themeTint="F2"/>
          <w:sz w:val="24"/>
          <w:szCs w:val="24"/>
          <w:rtl/>
        </w:rPr>
        <w:tab/>
      </w:r>
      <w:r>
        <w:rPr>
          <w:rFonts w:cs="Lotus" w:hint="cs"/>
          <w:color w:val="0D0D0D" w:themeColor="text1" w:themeTint="F2"/>
          <w:sz w:val="24"/>
          <w:szCs w:val="24"/>
          <w:rtl/>
        </w:rPr>
        <w:tab/>
      </w:r>
      <w:r>
        <w:rPr>
          <w:rFonts w:cs="Lotus" w:hint="cs"/>
          <w:color w:val="0D0D0D" w:themeColor="text1" w:themeTint="F2"/>
          <w:sz w:val="24"/>
          <w:szCs w:val="24"/>
          <w:rtl/>
        </w:rPr>
        <w:tab/>
      </w:r>
      <w:r>
        <w:rPr>
          <w:rFonts w:cs="Lotus" w:hint="cs"/>
          <w:color w:val="0D0D0D" w:themeColor="text1" w:themeTint="F2"/>
          <w:sz w:val="24"/>
          <w:szCs w:val="24"/>
          <w:rtl/>
        </w:rPr>
        <w:tab/>
      </w:r>
      <w:r>
        <w:rPr>
          <w:rFonts w:cs="Lotus" w:hint="cs"/>
          <w:color w:val="0D0D0D" w:themeColor="text1" w:themeTint="F2"/>
          <w:sz w:val="24"/>
          <w:szCs w:val="24"/>
          <w:rtl/>
        </w:rPr>
        <w:tab/>
        <w:t xml:space="preserve">  </w:t>
      </w:r>
      <w:r>
        <w:rPr>
          <w:rFonts w:cs="Lotus" w:hint="cs"/>
          <w:color w:val="0D0D0D" w:themeColor="text1" w:themeTint="F2"/>
          <w:sz w:val="24"/>
          <w:szCs w:val="24"/>
          <w:u w:val="single"/>
          <w:rtl/>
        </w:rPr>
        <w:t>صفحه</w:t>
      </w:r>
    </w:p>
    <w:p w:rsidR="00233CEE" w:rsidRDefault="00233CEE" w:rsidP="00233CEE">
      <w:pPr>
        <w:tabs>
          <w:tab w:val="left" w:pos="3503"/>
        </w:tabs>
        <w:bidi/>
        <w:spacing w:after="0" w:line="240" w:lineRule="auto"/>
        <w:rPr>
          <w:rFonts w:cs="Lotus" w:hint="cs"/>
          <w:color w:val="0D0D0D" w:themeColor="text1" w:themeTint="F2"/>
          <w:sz w:val="24"/>
          <w:szCs w:val="24"/>
          <w:u w:val="single"/>
          <w:rtl/>
        </w:rPr>
      </w:pPr>
    </w:p>
    <w:p w:rsidR="00233CEE" w:rsidRDefault="00233CEE" w:rsidP="00233CEE">
      <w:pPr>
        <w:tabs>
          <w:tab w:val="left" w:pos="3503"/>
        </w:tabs>
        <w:bidi/>
        <w:spacing w:after="0" w:line="300" w:lineRule="auto"/>
        <w:rPr>
          <w:rFonts w:cs="Lotus" w:hint="cs"/>
          <w:color w:val="0D0D0D" w:themeColor="text1" w:themeTint="F2"/>
          <w:sz w:val="28"/>
          <w:szCs w:val="28"/>
          <w:rtl/>
        </w:rPr>
      </w:pPr>
      <w:r>
        <w:rPr>
          <w:rFonts w:cs="Lotus" w:hint="cs"/>
          <w:color w:val="0D0D0D" w:themeColor="text1" w:themeTint="F2"/>
          <w:sz w:val="28"/>
          <w:szCs w:val="28"/>
          <w:rtl/>
        </w:rPr>
        <w:t>چکيده فارسي...................................................................................................................................... ذ</w:t>
      </w:r>
    </w:p>
    <w:p w:rsidR="00233CEE" w:rsidRDefault="00233CEE" w:rsidP="00233CEE">
      <w:pPr>
        <w:tabs>
          <w:tab w:val="left" w:pos="3503"/>
        </w:tabs>
        <w:bidi/>
        <w:spacing w:before="240" w:after="0" w:line="300" w:lineRule="auto"/>
        <w:rPr>
          <w:rFonts w:cs="Lotus" w:hint="cs"/>
          <w:b/>
          <w:bCs/>
          <w:color w:val="0D0D0D" w:themeColor="text1" w:themeTint="F2"/>
          <w:sz w:val="28"/>
          <w:szCs w:val="28"/>
          <w:rtl/>
        </w:rPr>
      </w:pPr>
      <w:r>
        <w:rPr>
          <w:rFonts w:cs="Lotus" w:hint="cs"/>
          <w:b/>
          <w:bCs/>
          <w:color w:val="0D0D0D" w:themeColor="text1" w:themeTint="F2"/>
          <w:sz w:val="28"/>
          <w:szCs w:val="28"/>
          <w:rtl/>
        </w:rPr>
        <w:t>فصل اول: کليات تحقيق</w:t>
      </w:r>
    </w:p>
    <w:p w:rsidR="00233CEE" w:rsidRDefault="00233CEE" w:rsidP="00233CEE">
      <w:pPr>
        <w:tabs>
          <w:tab w:val="left" w:pos="3503"/>
        </w:tabs>
        <w:bidi/>
        <w:spacing w:after="0" w:line="300" w:lineRule="auto"/>
        <w:rPr>
          <w:rFonts w:cs="Lotus" w:hint="cs"/>
          <w:color w:val="0D0D0D" w:themeColor="text1" w:themeTint="F2"/>
          <w:sz w:val="28"/>
          <w:szCs w:val="28"/>
          <w:rtl/>
        </w:rPr>
      </w:pPr>
      <w:r>
        <w:rPr>
          <w:rFonts w:cs="Lotus" w:hint="cs"/>
          <w:color w:val="0D0D0D" w:themeColor="text1" w:themeTint="F2"/>
          <w:sz w:val="28"/>
          <w:szCs w:val="28"/>
          <w:rtl/>
        </w:rPr>
        <w:t>مقدمه...................................................................................................................................................2</w:t>
      </w:r>
    </w:p>
    <w:p w:rsidR="00233CEE" w:rsidRDefault="00233CEE" w:rsidP="00233CEE">
      <w:pPr>
        <w:tabs>
          <w:tab w:val="left" w:pos="3503"/>
        </w:tabs>
        <w:bidi/>
        <w:spacing w:after="0" w:line="300" w:lineRule="auto"/>
        <w:rPr>
          <w:rFonts w:cs="Lotus" w:hint="cs"/>
          <w:color w:val="0D0D0D" w:themeColor="text1" w:themeTint="F2"/>
          <w:sz w:val="28"/>
          <w:szCs w:val="28"/>
          <w:rtl/>
        </w:rPr>
      </w:pPr>
      <w:r>
        <w:rPr>
          <w:rFonts w:cs="Lotus" w:hint="cs"/>
          <w:color w:val="0D0D0D" w:themeColor="text1" w:themeTint="F2"/>
          <w:sz w:val="28"/>
          <w:szCs w:val="28"/>
          <w:rtl/>
        </w:rPr>
        <w:t>1-1  بيان مسأله..................................................................................................................................4</w:t>
      </w:r>
    </w:p>
    <w:p w:rsidR="00233CEE" w:rsidRDefault="00233CEE" w:rsidP="00233CEE">
      <w:pPr>
        <w:tabs>
          <w:tab w:val="left" w:pos="3503"/>
        </w:tabs>
        <w:bidi/>
        <w:spacing w:after="0" w:line="300" w:lineRule="auto"/>
        <w:rPr>
          <w:rFonts w:cs="Lotus" w:hint="cs"/>
          <w:color w:val="0D0D0D" w:themeColor="text1" w:themeTint="F2"/>
          <w:sz w:val="28"/>
          <w:szCs w:val="28"/>
          <w:rtl/>
          <w:lang w:bidi="fa-IR"/>
        </w:rPr>
      </w:pPr>
      <w:r>
        <w:rPr>
          <w:rFonts w:cs="Lotus" w:hint="cs"/>
          <w:color w:val="0D0D0D" w:themeColor="text1" w:themeTint="F2"/>
          <w:sz w:val="28"/>
          <w:szCs w:val="28"/>
          <w:rtl/>
          <w:lang w:bidi="fa-IR"/>
        </w:rPr>
        <w:t>1-2  اهميت و ضرورت انجام تحقيق</w:t>
      </w:r>
      <w:r>
        <w:rPr>
          <w:rFonts w:cs="Lotus" w:hint="cs"/>
          <w:color w:val="0D0D0D" w:themeColor="text1" w:themeTint="F2"/>
          <w:sz w:val="28"/>
          <w:szCs w:val="28"/>
          <w:rtl/>
        </w:rPr>
        <w:t>....................</w:t>
      </w:r>
      <w:r>
        <w:rPr>
          <w:rFonts w:cs="Lotus" w:hint="cs"/>
          <w:color w:val="0D0D0D" w:themeColor="text1" w:themeTint="F2"/>
          <w:sz w:val="28"/>
          <w:szCs w:val="28"/>
          <w:rtl/>
          <w:lang w:bidi="fa-IR"/>
        </w:rPr>
        <w:t>.............................</w:t>
      </w:r>
      <w:r>
        <w:rPr>
          <w:rFonts w:cs="Lotus" w:hint="cs"/>
          <w:color w:val="0D0D0D" w:themeColor="text1" w:themeTint="F2"/>
          <w:sz w:val="28"/>
          <w:szCs w:val="28"/>
          <w:rtl/>
        </w:rPr>
        <w:t>.............</w:t>
      </w:r>
      <w:r>
        <w:rPr>
          <w:rFonts w:cs="Lotus" w:hint="cs"/>
          <w:color w:val="0D0D0D" w:themeColor="text1" w:themeTint="F2"/>
          <w:sz w:val="28"/>
          <w:szCs w:val="28"/>
          <w:rtl/>
          <w:lang w:bidi="fa-IR"/>
        </w:rPr>
        <w:t xml:space="preserve">..................................7 </w:t>
      </w:r>
    </w:p>
    <w:p w:rsidR="00233CEE" w:rsidRDefault="00233CEE" w:rsidP="00233CEE">
      <w:pPr>
        <w:pStyle w:val="ListParagraph"/>
        <w:numPr>
          <w:ilvl w:val="0"/>
          <w:numId w:val="1"/>
        </w:numPr>
        <w:tabs>
          <w:tab w:val="left" w:pos="3503"/>
        </w:tabs>
        <w:bidi/>
        <w:spacing w:after="0" w:line="300" w:lineRule="auto"/>
        <w:rPr>
          <w:rFonts w:cs="Lotus"/>
          <w:color w:val="0D0D0D" w:themeColor="text1" w:themeTint="F2"/>
          <w:sz w:val="28"/>
          <w:szCs w:val="28"/>
          <w:lang w:bidi="fa-IR"/>
        </w:rPr>
      </w:pPr>
      <w:r>
        <w:rPr>
          <w:rFonts w:cs="Lotus" w:hint="cs"/>
          <w:color w:val="0D0D0D" w:themeColor="text1" w:themeTint="F2"/>
          <w:sz w:val="28"/>
          <w:szCs w:val="28"/>
          <w:rtl/>
          <w:lang w:bidi="fa-IR"/>
        </w:rPr>
        <w:t>مزاياي بانکداري آنلاين ........................................................................................................7</w:t>
      </w:r>
    </w:p>
    <w:p w:rsidR="00233CEE" w:rsidRDefault="00233CEE" w:rsidP="00233CEE">
      <w:pPr>
        <w:pStyle w:val="ListParagraph"/>
        <w:numPr>
          <w:ilvl w:val="0"/>
          <w:numId w:val="1"/>
        </w:numPr>
        <w:tabs>
          <w:tab w:val="left" w:pos="3503"/>
        </w:tabs>
        <w:bidi/>
        <w:spacing w:after="0" w:line="300" w:lineRule="auto"/>
        <w:rPr>
          <w:rFonts w:cs="Lotus"/>
          <w:color w:val="0D0D0D" w:themeColor="text1" w:themeTint="F2"/>
          <w:sz w:val="28"/>
          <w:szCs w:val="28"/>
          <w:lang w:bidi="fa-IR"/>
        </w:rPr>
      </w:pPr>
      <w:r>
        <w:rPr>
          <w:rFonts w:cs="Lotus" w:hint="cs"/>
          <w:color w:val="0D0D0D" w:themeColor="text1" w:themeTint="F2"/>
          <w:sz w:val="28"/>
          <w:szCs w:val="28"/>
          <w:rtl/>
          <w:lang w:bidi="fa-IR"/>
        </w:rPr>
        <w:t>اهميت اعتماد در بازاريابي ....................................................................................................8</w:t>
      </w:r>
    </w:p>
    <w:p w:rsidR="00233CEE" w:rsidRDefault="00233CEE" w:rsidP="00233CEE">
      <w:pPr>
        <w:pStyle w:val="ListParagraph"/>
        <w:numPr>
          <w:ilvl w:val="0"/>
          <w:numId w:val="1"/>
        </w:numPr>
        <w:tabs>
          <w:tab w:val="left" w:pos="3503"/>
        </w:tabs>
        <w:bidi/>
        <w:spacing w:after="0" w:line="300" w:lineRule="auto"/>
        <w:rPr>
          <w:rFonts w:cs="Lotus"/>
          <w:color w:val="0D0D0D" w:themeColor="text1" w:themeTint="F2"/>
          <w:sz w:val="28"/>
          <w:szCs w:val="28"/>
          <w:lang w:bidi="fa-IR"/>
        </w:rPr>
      </w:pPr>
      <w:r>
        <w:rPr>
          <w:rFonts w:cs="Lotus" w:hint="cs"/>
          <w:color w:val="0D0D0D" w:themeColor="text1" w:themeTint="F2"/>
          <w:sz w:val="28"/>
          <w:szCs w:val="28"/>
          <w:rtl/>
          <w:lang w:bidi="fa-IR"/>
        </w:rPr>
        <w:lastRenderedPageBreak/>
        <w:t>اهميت اعتماد در بانکداري آنلاين ........................................................................................9</w:t>
      </w:r>
    </w:p>
    <w:p w:rsidR="00233CEE" w:rsidRDefault="00233CEE" w:rsidP="00233CEE">
      <w:pPr>
        <w:tabs>
          <w:tab w:val="left" w:pos="3503"/>
        </w:tabs>
        <w:bidi/>
        <w:spacing w:after="0" w:line="300" w:lineRule="auto"/>
        <w:rPr>
          <w:rFonts w:cs="Lotus" w:hint="cs"/>
          <w:color w:val="0D0D0D" w:themeColor="text1" w:themeTint="F2"/>
          <w:sz w:val="28"/>
          <w:szCs w:val="28"/>
          <w:rtl/>
          <w:lang w:bidi="fa-IR"/>
        </w:rPr>
      </w:pPr>
      <w:r>
        <w:rPr>
          <w:rFonts w:cs="Lotus" w:hint="cs"/>
          <w:color w:val="0D0D0D" w:themeColor="text1" w:themeTint="F2"/>
          <w:sz w:val="28"/>
          <w:szCs w:val="28"/>
          <w:rtl/>
          <w:lang w:bidi="fa-IR"/>
        </w:rPr>
        <w:t>1-3  جنبۀ نوآوري در تحقيق .........................................................................................................10</w:t>
      </w:r>
    </w:p>
    <w:p w:rsidR="00233CEE" w:rsidRDefault="00233CEE" w:rsidP="00233CEE">
      <w:pPr>
        <w:tabs>
          <w:tab w:val="left" w:pos="3503"/>
        </w:tabs>
        <w:bidi/>
        <w:spacing w:after="0" w:line="300" w:lineRule="auto"/>
        <w:rPr>
          <w:rFonts w:cs="Lotus" w:hint="cs"/>
          <w:color w:val="0D0D0D" w:themeColor="text1" w:themeTint="F2"/>
          <w:sz w:val="28"/>
          <w:szCs w:val="28"/>
          <w:rtl/>
          <w:lang w:bidi="fa-IR"/>
        </w:rPr>
      </w:pPr>
      <w:r>
        <w:rPr>
          <w:rFonts w:cs="Lotus" w:hint="cs"/>
          <w:color w:val="0D0D0D" w:themeColor="text1" w:themeTint="F2"/>
          <w:sz w:val="28"/>
          <w:szCs w:val="28"/>
          <w:rtl/>
          <w:lang w:bidi="fa-IR"/>
        </w:rPr>
        <w:t>1-4  مدل تحليلي تحقيق .............................................................................................................. 11</w:t>
      </w:r>
    </w:p>
    <w:p w:rsidR="00233CEE" w:rsidRDefault="00233CEE" w:rsidP="00233CEE">
      <w:pPr>
        <w:tabs>
          <w:tab w:val="left" w:pos="3503"/>
        </w:tabs>
        <w:bidi/>
        <w:spacing w:after="0" w:line="300" w:lineRule="auto"/>
        <w:rPr>
          <w:rFonts w:cs="Lotus" w:hint="cs"/>
          <w:color w:val="0D0D0D" w:themeColor="text1" w:themeTint="F2"/>
          <w:sz w:val="28"/>
          <w:szCs w:val="28"/>
          <w:rtl/>
          <w:lang w:bidi="fa-IR"/>
        </w:rPr>
      </w:pPr>
      <w:r>
        <w:rPr>
          <w:rFonts w:cs="Lotus" w:hint="cs"/>
          <w:color w:val="0D0D0D" w:themeColor="text1" w:themeTint="F2"/>
          <w:sz w:val="28"/>
          <w:szCs w:val="28"/>
          <w:rtl/>
          <w:lang w:bidi="fa-IR"/>
        </w:rPr>
        <w:t>1-5  اهداف مشخص تحقيق...........................................................................................................12</w:t>
      </w:r>
    </w:p>
    <w:p w:rsidR="00233CEE" w:rsidRDefault="00233CEE" w:rsidP="00233CEE">
      <w:pPr>
        <w:tabs>
          <w:tab w:val="left" w:pos="3503"/>
        </w:tabs>
        <w:bidi/>
        <w:spacing w:after="0" w:line="300" w:lineRule="auto"/>
        <w:rPr>
          <w:rFonts w:cs="Lotus" w:hint="cs"/>
          <w:color w:val="0D0D0D" w:themeColor="text1" w:themeTint="F2"/>
          <w:sz w:val="28"/>
          <w:szCs w:val="28"/>
          <w:rtl/>
          <w:lang w:bidi="fa-IR"/>
        </w:rPr>
      </w:pPr>
      <w:r>
        <w:rPr>
          <w:rFonts w:cs="Lotus" w:hint="cs"/>
          <w:color w:val="0D0D0D" w:themeColor="text1" w:themeTint="F2"/>
          <w:sz w:val="28"/>
          <w:szCs w:val="28"/>
          <w:rtl/>
          <w:lang w:bidi="fa-IR"/>
        </w:rPr>
        <w:t>1-6  سؤ الات تحقيق .....................................................................................................................12</w:t>
      </w:r>
    </w:p>
    <w:p w:rsidR="00233CEE" w:rsidRDefault="00233CEE" w:rsidP="00233CEE">
      <w:pPr>
        <w:tabs>
          <w:tab w:val="left" w:pos="3503"/>
        </w:tabs>
        <w:bidi/>
        <w:spacing w:after="0" w:line="300" w:lineRule="auto"/>
        <w:rPr>
          <w:rFonts w:cs="Lotus" w:hint="cs"/>
          <w:color w:val="0D0D0D" w:themeColor="text1" w:themeTint="F2"/>
          <w:sz w:val="28"/>
          <w:szCs w:val="28"/>
          <w:rtl/>
          <w:lang w:bidi="fa-IR"/>
        </w:rPr>
      </w:pPr>
      <w:r>
        <w:rPr>
          <w:rFonts w:cs="Lotus" w:hint="cs"/>
          <w:color w:val="0D0D0D" w:themeColor="text1" w:themeTint="F2"/>
          <w:sz w:val="28"/>
          <w:szCs w:val="28"/>
          <w:rtl/>
          <w:lang w:bidi="fa-IR"/>
        </w:rPr>
        <w:t>1-7 فرضيه هاي تحقيق ..................................................................................................................13</w:t>
      </w:r>
    </w:p>
    <w:p w:rsidR="00233CEE" w:rsidRDefault="00233CEE" w:rsidP="00233CEE">
      <w:pPr>
        <w:tabs>
          <w:tab w:val="left" w:pos="3503"/>
        </w:tabs>
        <w:bidi/>
        <w:spacing w:after="0" w:line="300" w:lineRule="auto"/>
        <w:rPr>
          <w:rFonts w:cs="Lotus" w:hint="cs"/>
          <w:color w:val="0D0D0D" w:themeColor="text1" w:themeTint="F2"/>
          <w:sz w:val="32"/>
          <w:szCs w:val="32"/>
          <w:rtl/>
          <w:lang w:bidi="fa-IR"/>
        </w:rPr>
      </w:pPr>
      <w:r>
        <w:rPr>
          <w:rFonts w:cs="Lotus" w:hint="cs"/>
          <w:color w:val="0D0D0D" w:themeColor="text1" w:themeTint="F2"/>
          <w:sz w:val="28"/>
          <w:szCs w:val="28"/>
          <w:rtl/>
          <w:lang w:bidi="fa-IR"/>
        </w:rPr>
        <w:t>1-8 تعريف واژه ها و اصطلاحات .................................................................................................13</w:t>
      </w:r>
    </w:p>
    <w:p w:rsidR="00233CEE" w:rsidRDefault="00233CEE" w:rsidP="00233CEE">
      <w:pPr>
        <w:tabs>
          <w:tab w:val="left" w:pos="3503"/>
        </w:tabs>
        <w:bidi/>
        <w:spacing w:before="240" w:after="0" w:line="300" w:lineRule="auto"/>
        <w:rPr>
          <w:rFonts w:cs="Lotus" w:hint="cs"/>
          <w:b/>
          <w:bCs/>
          <w:color w:val="0D0D0D" w:themeColor="text1" w:themeTint="F2"/>
          <w:sz w:val="28"/>
          <w:szCs w:val="28"/>
          <w:rtl/>
        </w:rPr>
      </w:pPr>
      <w:r>
        <w:rPr>
          <w:rFonts w:cs="Lotus" w:hint="cs"/>
          <w:b/>
          <w:bCs/>
          <w:color w:val="0D0D0D" w:themeColor="text1" w:themeTint="F2"/>
          <w:sz w:val="28"/>
          <w:szCs w:val="28"/>
          <w:rtl/>
        </w:rPr>
        <w:t>فصل دوم: ادبيات تحقيق</w:t>
      </w:r>
    </w:p>
    <w:p w:rsidR="00233CEE" w:rsidRDefault="00233CEE" w:rsidP="00233CEE">
      <w:pPr>
        <w:tabs>
          <w:tab w:val="left" w:pos="3503"/>
        </w:tabs>
        <w:bidi/>
        <w:spacing w:after="0" w:line="300" w:lineRule="auto"/>
        <w:rPr>
          <w:rFonts w:cs="Lotus" w:hint="cs"/>
          <w:color w:val="0D0D0D" w:themeColor="text1" w:themeTint="F2"/>
          <w:sz w:val="28"/>
          <w:szCs w:val="28"/>
          <w:rtl/>
        </w:rPr>
      </w:pPr>
      <w:r>
        <w:rPr>
          <w:rFonts w:cs="Lotus" w:hint="cs"/>
          <w:color w:val="0D0D0D" w:themeColor="text1" w:themeTint="F2"/>
          <w:sz w:val="28"/>
          <w:szCs w:val="28"/>
          <w:rtl/>
        </w:rPr>
        <w:t>مقدمه................................................................................................................................................16</w:t>
      </w:r>
    </w:p>
    <w:p w:rsidR="00233CEE" w:rsidRDefault="00233CEE" w:rsidP="00233CEE">
      <w:pPr>
        <w:tabs>
          <w:tab w:val="left" w:pos="3503"/>
        </w:tabs>
        <w:bidi/>
        <w:spacing w:after="0" w:line="300" w:lineRule="auto"/>
        <w:rPr>
          <w:rFonts w:cs="Lotus" w:hint="cs"/>
          <w:color w:val="0D0D0D" w:themeColor="text1" w:themeTint="F2"/>
          <w:sz w:val="28"/>
          <w:szCs w:val="28"/>
          <w:rtl/>
        </w:rPr>
      </w:pPr>
      <w:r>
        <w:rPr>
          <w:rFonts w:cs="Lotus" w:hint="cs"/>
          <w:color w:val="0D0D0D" w:themeColor="text1" w:themeTint="F2"/>
          <w:sz w:val="28"/>
          <w:szCs w:val="28"/>
          <w:rtl/>
        </w:rPr>
        <w:lastRenderedPageBreak/>
        <w:t>2-1  مرور ادبيات مربوط به بانکداري آنلاين ................................................................................18</w:t>
      </w:r>
    </w:p>
    <w:p w:rsidR="00233CEE" w:rsidRDefault="00233CEE" w:rsidP="00233CEE">
      <w:pPr>
        <w:tabs>
          <w:tab w:val="left" w:pos="3503"/>
        </w:tabs>
        <w:bidi/>
        <w:spacing w:after="0" w:line="300" w:lineRule="auto"/>
        <w:rPr>
          <w:rFonts w:cs="Lotus" w:hint="cs"/>
          <w:color w:val="0D0D0D" w:themeColor="text1" w:themeTint="F2"/>
          <w:sz w:val="28"/>
          <w:szCs w:val="28"/>
          <w:rtl/>
        </w:rPr>
      </w:pPr>
      <w:r>
        <w:rPr>
          <w:rFonts w:cs="Lotus" w:hint="cs"/>
          <w:color w:val="0D0D0D" w:themeColor="text1" w:themeTint="F2"/>
          <w:sz w:val="28"/>
          <w:szCs w:val="28"/>
          <w:rtl/>
        </w:rPr>
        <w:t>2-1-1 معرفي بانکداري الکترونيک ...............................................................................................18</w:t>
      </w:r>
    </w:p>
    <w:p w:rsidR="00233CEE" w:rsidRDefault="00233CEE" w:rsidP="00233CEE">
      <w:pPr>
        <w:pStyle w:val="ListParagraph"/>
        <w:numPr>
          <w:ilvl w:val="0"/>
          <w:numId w:val="2"/>
        </w:numPr>
        <w:tabs>
          <w:tab w:val="left" w:pos="3503"/>
        </w:tabs>
        <w:bidi/>
        <w:spacing w:after="0" w:line="300" w:lineRule="auto"/>
        <w:rPr>
          <w:rFonts w:cs="Lotus" w:hint="cs"/>
          <w:color w:val="0D0D0D" w:themeColor="text1" w:themeTint="F2"/>
          <w:sz w:val="28"/>
          <w:szCs w:val="28"/>
          <w:rtl/>
        </w:rPr>
      </w:pPr>
      <w:r>
        <w:rPr>
          <w:rFonts w:cs="Lotus" w:hint="cs"/>
          <w:color w:val="0D0D0D" w:themeColor="text1" w:themeTint="F2"/>
          <w:sz w:val="28"/>
          <w:szCs w:val="28"/>
          <w:rtl/>
        </w:rPr>
        <w:t>تعاريف بانکداري  الکترونيک ...........................................................................................18</w:t>
      </w:r>
    </w:p>
    <w:p w:rsidR="00233CEE" w:rsidRDefault="00233CEE" w:rsidP="00233CEE">
      <w:pPr>
        <w:pStyle w:val="ListParagraph"/>
        <w:numPr>
          <w:ilvl w:val="0"/>
          <w:numId w:val="2"/>
        </w:numPr>
        <w:tabs>
          <w:tab w:val="left" w:pos="3503"/>
        </w:tabs>
        <w:bidi/>
        <w:spacing w:after="0" w:line="300" w:lineRule="auto"/>
        <w:rPr>
          <w:rFonts w:cs="Lotus"/>
          <w:color w:val="0D0D0D" w:themeColor="text1" w:themeTint="F2"/>
          <w:sz w:val="28"/>
          <w:szCs w:val="28"/>
        </w:rPr>
      </w:pPr>
      <w:r>
        <w:rPr>
          <w:rFonts w:cs="Lotus" w:hint="cs"/>
          <w:color w:val="0D0D0D" w:themeColor="text1" w:themeTint="F2"/>
          <w:sz w:val="28"/>
          <w:szCs w:val="28"/>
          <w:rtl/>
        </w:rPr>
        <w:t>تاريخچه بانکداري الکترونيک ...........................................................................................19</w:t>
      </w:r>
    </w:p>
    <w:p w:rsidR="00233CEE" w:rsidRDefault="00233CEE" w:rsidP="00233CEE">
      <w:pPr>
        <w:pStyle w:val="ListParagraph"/>
        <w:numPr>
          <w:ilvl w:val="0"/>
          <w:numId w:val="2"/>
        </w:numPr>
        <w:tabs>
          <w:tab w:val="left" w:pos="3503"/>
        </w:tabs>
        <w:bidi/>
        <w:spacing w:after="0" w:line="300" w:lineRule="auto"/>
        <w:rPr>
          <w:rFonts w:cs="Lotus"/>
          <w:color w:val="0D0D0D" w:themeColor="text1" w:themeTint="F2"/>
          <w:sz w:val="28"/>
          <w:szCs w:val="28"/>
        </w:rPr>
      </w:pPr>
      <w:r>
        <w:rPr>
          <w:rFonts w:cs="Lotus" w:hint="cs"/>
          <w:color w:val="0D0D0D" w:themeColor="text1" w:themeTint="F2"/>
          <w:sz w:val="28"/>
          <w:szCs w:val="28"/>
          <w:rtl/>
        </w:rPr>
        <w:t>سطوح بانکداري الکترونيک ............................................................................................. 21</w:t>
      </w:r>
    </w:p>
    <w:p w:rsidR="00233CEE" w:rsidRDefault="00233CEE" w:rsidP="00233CEE">
      <w:pPr>
        <w:pStyle w:val="ListParagraph"/>
        <w:numPr>
          <w:ilvl w:val="0"/>
          <w:numId w:val="2"/>
        </w:numPr>
        <w:tabs>
          <w:tab w:val="left" w:pos="3503"/>
        </w:tabs>
        <w:bidi/>
        <w:spacing w:after="0" w:line="300" w:lineRule="auto"/>
        <w:rPr>
          <w:rFonts w:cs="Lotus"/>
          <w:color w:val="0D0D0D" w:themeColor="text1" w:themeTint="F2"/>
          <w:sz w:val="28"/>
          <w:szCs w:val="28"/>
        </w:rPr>
      </w:pPr>
      <w:r>
        <w:rPr>
          <w:rFonts w:cs="Lotus" w:hint="cs"/>
          <w:color w:val="0D0D0D" w:themeColor="text1" w:themeTint="F2"/>
          <w:sz w:val="28"/>
          <w:szCs w:val="28"/>
          <w:rtl/>
        </w:rPr>
        <w:t>کانال هاي مختلف بانکداري الکترونيک ...........................................................................22</w:t>
      </w:r>
    </w:p>
    <w:p w:rsidR="00233CEE" w:rsidRDefault="00233CEE" w:rsidP="00233CEE">
      <w:pPr>
        <w:tabs>
          <w:tab w:val="left" w:pos="3503"/>
        </w:tabs>
        <w:bidi/>
        <w:spacing w:after="0" w:line="300" w:lineRule="auto"/>
        <w:ind w:left="68"/>
        <w:rPr>
          <w:rFonts w:cs="Lotus"/>
          <w:color w:val="0D0D0D" w:themeColor="text1" w:themeTint="F2"/>
          <w:sz w:val="28"/>
          <w:szCs w:val="28"/>
        </w:rPr>
      </w:pPr>
      <w:r>
        <w:rPr>
          <w:rFonts w:cs="Lotus" w:hint="cs"/>
          <w:color w:val="0D0D0D" w:themeColor="text1" w:themeTint="F2"/>
          <w:sz w:val="28"/>
          <w:szCs w:val="28"/>
          <w:rtl/>
        </w:rPr>
        <w:t>2-1-2 معرفي بانکداري آنلاين ....................................................................................................</w:t>
      </w:r>
      <w:r>
        <w:rPr>
          <w:rFonts w:cs="Lotus"/>
          <w:color w:val="0D0D0D" w:themeColor="text1" w:themeTint="F2"/>
          <w:sz w:val="28"/>
          <w:szCs w:val="28"/>
        </w:rPr>
        <w:t>26</w:t>
      </w:r>
    </w:p>
    <w:p w:rsidR="00233CEE" w:rsidRDefault="00233CEE" w:rsidP="00233CEE">
      <w:pPr>
        <w:pStyle w:val="ListParagraph"/>
        <w:numPr>
          <w:ilvl w:val="0"/>
          <w:numId w:val="3"/>
        </w:numPr>
        <w:tabs>
          <w:tab w:val="left" w:pos="3503"/>
        </w:tabs>
        <w:bidi/>
        <w:spacing w:after="0" w:line="300" w:lineRule="auto"/>
        <w:rPr>
          <w:rFonts w:cs="Lotus" w:hint="cs"/>
          <w:color w:val="0D0D0D" w:themeColor="text1" w:themeTint="F2"/>
          <w:sz w:val="28"/>
          <w:szCs w:val="28"/>
          <w:rtl/>
        </w:rPr>
      </w:pPr>
      <w:r>
        <w:rPr>
          <w:rFonts w:cs="Lotus" w:hint="cs"/>
          <w:color w:val="0D0D0D" w:themeColor="text1" w:themeTint="F2"/>
          <w:sz w:val="28"/>
          <w:szCs w:val="28"/>
          <w:rtl/>
        </w:rPr>
        <w:t>تاريخچه بانکداري آنلاين .................................................................................................</w:t>
      </w:r>
      <w:r>
        <w:rPr>
          <w:rFonts w:cs="Lotus"/>
          <w:color w:val="0D0D0D" w:themeColor="text1" w:themeTint="F2"/>
          <w:sz w:val="28"/>
          <w:szCs w:val="28"/>
        </w:rPr>
        <w:t>26</w:t>
      </w:r>
    </w:p>
    <w:p w:rsidR="00233CEE" w:rsidRDefault="00233CEE" w:rsidP="00233CEE">
      <w:pPr>
        <w:pStyle w:val="ListParagraph"/>
        <w:numPr>
          <w:ilvl w:val="0"/>
          <w:numId w:val="3"/>
        </w:numPr>
        <w:tabs>
          <w:tab w:val="left" w:pos="3503"/>
        </w:tabs>
        <w:bidi/>
        <w:spacing w:after="0" w:line="300" w:lineRule="auto"/>
        <w:rPr>
          <w:rFonts w:cs="Lotus"/>
          <w:color w:val="0D0D0D" w:themeColor="text1" w:themeTint="F2"/>
          <w:sz w:val="28"/>
          <w:szCs w:val="28"/>
        </w:rPr>
      </w:pPr>
      <w:r>
        <w:rPr>
          <w:rFonts w:cs="Lotus" w:hint="cs"/>
          <w:color w:val="0D0D0D" w:themeColor="text1" w:themeTint="F2"/>
          <w:sz w:val="28"/>
          <w:szCs w:val="28"/>
          <w:rtl/>
        </w:rPr>
        <w:t>انواع بانکداري آنلاين .............................................</w:t>
      </w:r>
      <w:r>
        <w:rPr>
          <w:rFonts w:cs="Lotus" w:hint="cs"/>
          <w:color w:val="0D0D0D" w:themeColor="text1" w:themeTint="F2"/>
          <w:sz w:val="28"/>
          <w:szCs w:val="28"/>
          <w:rtl/>
        </w:rPr>
        <w:lastRenderedPageBreak/>
        <w:t>...........................................................</w:t>
      </w:r>
      <w:r>
        <w:rPr>
          <w:rFonts w:cs="Lotus"/>
          <w:color w:val="0D0D0D" w:themeColor="text1" w:themeTint="F2"/>
          <w:sz w:val="28"/>
          <w:szCs w:val="28"/>
        </w:rPr>
        <w:t>29</w:t>
      </w:r>
    </w:p>
    <w:p w:rsidR="00233CEE" w:rsidRDefault="00233CEE" w:rsidP="00233CEE">
      <w:pPr>
        <w:pStyle w:val="ListParagraph"/>
        <w:numPr>
          <w:ilvl w:val="0"/>
          <w:numId w:val="3"/>
        </w:numPr>
        <w:tabs>
          <w:tab w:val="left" w:pos="3503"/>
        </w:tabs>
        <w:bidi/>
        <w:spacing w:after="0" w:line="300" w:lineRule="auto"/>
        <w:rPr>
          <w:rFonts w:cs="Lotus"/>
          <w:color w:val="0D0D0D" w:themeColor="text1" w:themeTint="F2"/>
          <w:sz w:val="28"/>
          <w:szCs w:val="28"/>
        </w:rPr>
      </w:pPr>
      <w:r>
        <w:rPr>
          <w:rFonts w:cs="Lotus" w:hint="cs"/>
          <w:color w:val="0D0D0D" w:themeColor="text1" w:themeTint="F2"/>
          <w:sz w:val="28"/>
          <w:szCs w:val="28"/>
          <w:rtl/>
        </w:rPr>
        <w:t>مزاياي بانکداري آنلاين .....................................................................................................</w:t>
      </w:r>
      <w:r>
        <w:rPr>
          <w:rFonts w:cs="Lotus"/>
          <w:color w:val="0D0D0D" w:themeColor="text1" w:themeTint="F2"/>
          <w:sz w:val="28"/>
          <w:szCs w:val="28"/>
        </w:rPr>
        <w:t>31</w:t>
      </w:r>
    </w:p>
    <w:p w:rsidR="00233CEE" w:rsidRDefault="00233CEE" w:rsidP="00233CEE">
      <w:pPr>
        <w:tabs>
          <w:tab w:val="left" w:pos="3503"/>
        </w:tabs>
        <w:bidi/>
        <w:spacing w:after="0" w:line="300" w:lineRule="auto"/>
        <w:ind w:left="68"/>
        <w:rPr>
          <w:rFonts w:cs="Lotus"/>
          <w:color w:val="0D0D0D" w:themeColor="text1" w:themeTint="F2"/>
          <w:sz w:val="28"/>
          <w:szCs w:val="28"/>
        </w:rPr>
      </w:pPr>
      <w:r>
        <w:rPr>
          <w:rFonts w:cs="Lotus" w:hint="cs"/>
          <w:color w:val="0D0D0D" w:themeColor="text1" w:themeTint="F2"/>
          <w:sz w:val="28"/>
          <w:szCs w:val="28"/>
          <w:rtl/>
        </w:rPr>
        <w:t>2-2  مرور ادبيات مربوط به اعتماد ...............................................................................................</w:t>
      </w:r>
      <w:r>
        <w:rPr>
          <w:rFonts w:cs="Lotus"/>
          <w:color w:val="0D0D0D" w:themeColor="text1" w:themeTint="F2"/>
          <w:sz w:val="28"/>
          <w:szCs w:val="28"/>
        </w:rPr>
        <w:t>34</w:t>
      </w:r>
    </w:p>
    <w:p w:rsidR="00233CEE" w:rsidRDefault="00233CEE" w:rsidP="00233CEE">
      <w:pPr>
        <w:tabs>
          <w:tab w:val="left" w:pos="3503"/>
        </w:tabs>
        <w:bidi/>
        <w:spacing w:after="0" w:line="300" w:lineRule="auto"/>
        <w:ind w:left="68"/>
        <w:rPr>
          <w:rFonts w:cs="Lotus" w:hint="cs"/>
          <w:color w:val="0D0D0D" w:themeColor="text1" w:themeTint="F2"/>
          <w:sz w:val="28"/>
          <w:szCs w:val="28"/>
          <w:rtl/>
        </w:rPr>
      </w:pPr>
      <w:r>
        <w:rPr>
          <w:rFonts w:cs="Lotus" w:hint="cs"/>
          <w:color w:val="0D0D0D" w:themeColor="text1" w:themeTint="F2"/>
          <w:sz w:val="28"/>
          <w:szCs w:val="28"/>
          <w:rtl/>
        </w:rPr>
        <w:t>2-2-1 ماهيت و مفهوم اعتماد ......................................................................................................</w:t>
      </w:r>
      <w:r>
        <w:rPr>
          <w:rFonts w:cs="Lotus"/>
          <w:color w:val="0D0D0D" w:themeColor="text1" w:themeTint="F2"/>
          <w:sz w:val="28"/>
          <w:szCs w:val="28"/>
        </w:rPr>
        <w:t>34</w:t>
      </w:r>
    </w:p>
    <w:p w:rsidR="00233CEE" w:rsidRDefault="00233CEE" w:rsidP="00233CEE">
      <w:pPr>
        <w:pStyle w:val="ListParagraph"/>
        <w:numPr>
          <w:ilvl w:val="0"/>
          <w:numId w:val="4"/>
        </w:numPr>
        <w:tabs>
          <w:tab w:val="left" w:pos="3503"/>
        </w:tabs>
        <w:bidi/>
        <w:spacing w:after="0" w:line="300" w:lineRule="auto"/>
        <w:rPr>
          <w:rFonts w:cs="Lotus" w:hint="cs"/>
          <w:color w:val="0D0D0D" w:themeColor="text1" w:themeTint="F2"/>
          <w:sz w:val="28"/>
          <w:szCs w:val="28"/>
          <w:rtl/>
        </w:rPr>
      </w:pPr>
      <w:r>
        <w:rPr>
          <w:rFonts w:cs="Lotus" w:hint="cs"/>
          <w:color w:val="0D0D0D" w:themeColor="text1" w:themeTint="F2"/>
          <w:sz w:val="28"/>
          <w:szCs w:val="28"/>
          <w:rtl/>
        </w:rPr>
        <w:t>اعتماد چيست؟ ..................................................................................................................</w:t>
      </w:r>
      <w:r>
        <w:rPr>
          <w:rFonts w:cs="Lotus"/>
          <w:color w:val="0D0D0D" w:themeColor="text1" w:themeTint="F2"/>
          <w:sz w:val="28"/>
          <w:szCs w:val="28"/>
        </w:rPr>
        <w:t>34</w:t>
      </w:r>
    </w:p>
    <w:p w:rsidR="00233CEE" w:rsidRDefault="00233CEE" w:rsidP="00233CEE">
      <w:pPr>
        <w:pStyle w:val="ListParagraph"/>
        <w:numPr>
          <w:ilvl w:val="0"/>
          <w:numId w:val="4"/>
        </w:numPr>
        <w:tabs>
          <w:tab w:val="left" w:pos="3503"/>
        </w:tabs>
        <w:bidi/>
        <w:spacing w:after="0" w:line="300" w:lineRule="auto"/>
        <w:rPr>
          <w:rFonts w:cs="Lotus"/>
          <w:color w:val="0D0D0D" w:themeColor="text1" w:themeTint="F2"/>
          <w:sz w:val="28"/>
          <w:szCs w:val="28"/>
        </w:rPr>
      </w:pPr>
      <w:r>
        <w:rPr>
          <w:rFonts w:cs="Lotus" w:hint="cs"/>
          <w:color w:val="0D0D0D" w:themeColor="text1" w:themeTint="F2"/>
          <w:sz w:val="28"/>
          <w:szCs w:val="28"/>
          <w:rtl/>
        </w:rPr>
        <w:t>مرور کلي بر اعتماد در علوم مختلف ................................................................................</w:t>
      </w:r>
      <w:r>
        <w:rPr>
          <w:rFonts w:cs="Lotus"/>
          <w:color w:val="0D0D0D" w:themeColor="text1" w:themeTint="F2"/>
          <w:sz w:val="28"/>
          <w:szCs w:val="28"/>
        </w:rPr>
        <w:t>37</w:t>
      </w:r>
    </w:p>
    <w:p w:rsidR="00233CEE" w:rsidRDefault="00233CEE" w:rsidP="00233CEE">
      <w:pPr>
        <w:pStyle w:val="ListParagraph"/>
        <w:numPr>
          <w:ilvl w:val="0"/>
          <w:numId w:val="4"/>
        </w:numPr>
        <w:tabs>
          <w:tab w:val="left" w:pos="3503"/>
        </w:tabs>
        <w:bidi/>
        <w:spacing w:after="0" w:line="300" w:lineRule="auto"/>
        <w:rPr>
          <w:rFonts w:cs="Lotus"/>
          <w:color w:val="0D0D0D" w:themeColor="text1" w:themeTint="F2"/>
          <w:sz w:val="28"/>
          <w:szCs w:val="28"/>
        </w:rPr>
      </w:pPr>
      <w:r>
        <w:rPr>
          <w:rFonts w:cs="Lotus" w:hint="cs"/>
          <w:color w:val="0D0D0D" w:themeColor="text1" w:themeTint="F2"/>
          <w:sz w:val="28"/>
          <w:szCs w:val="28"/>
          <w:rtl/>
        </w:rPr>
        <w:t>ويژگي هاي اعتماد ............................................................................................................</w:t>
      </w:r>
      <w:r>
        <w:rPr>
          <w:rFonts w:cs="Lotus"/>
          <w:color w:val="0D0D0D" w:themeColor="text1" w:themeTint="F2"/>
          <w:sz w:val="28"/>
          <w:szCs w:val="28"/>
        </w:rPr>
        <w:t>39</w:t>
      </w:r>
    </w:p>
    <w:p w:rsidR="00233CEE" w:rsidRDefault="00233CEE" w:rsidP="00233CEE">
      <w:pPr>
        <w:tabs>
          <w:tab w:val="left" w:pos="3503"/>
        </w:tabs>
        <w:bidi/>
        <w:spacing w:after="0" w:line="300" w:lineRule="auto"/>
        <w:ind w:left="68"/>
        <w:rPr>
          <w:rFonts w:cs="Lotus"/>
          <w:color w:val="0D0D0D" w:themeColor="text1" w:themeTint="F2"/>
          <w:sz w:val="28"/>
          <w:szCs w:val="28"/>
        </w:rPr>
      </w:pPr>
      <w:r>
        <w:rPr>
          <w:rFonts w:cs="Lotus" w:hint="cs"/>
          <w:color w:val="0D0D0D" w:themeColor="text1" w:themeTint="F2"/>
          <w:sz w:val="28"/>
          <w:szCs w:val="28"/>
          <w:rtl/>
        </w:rPr>
        <w:t>2-2-2 اعتماد آنلاين ....................................................................................................................</w:t>
      </w:r>
      <w:r>
        <w:rPr>
          <w:rFonts w:cs="Lotus"/>
          <w:color w:val="0D0D0D" w:themeColor="text1" w:themeTint="F2"/>
          <w:sz w:val="28"/>
          <w:szCs w:val="28"/>
        </w:rPr>
        <w:t>41</w:t>
      </w:r>
    </w:p>
    <w:p w:rsidR="00233CEE" w:rsidRDefault="00233CEE" w:rsidP="00233CEE">
      <w:pPr>
        <w:pStyle w:val="ListParagraph"/>
        <w:numPr>
          <w:ilvl w:val="0"/>
          <w:numId w:val="5"/>
        </w:numPr>
        <w:tabs>
          <w:tab w:val="left" w:pos="3503"/>
        </w:tabs>
        <w:bidi/>
        <w:spacing w:after="0" w:line="300" w:lineRule="auto"/>
        <w:rPr>
          <w:rFonts w:cs="Lotus" w:hint="cs"/>
          <w:color w:val="0D0D0D" w:themeColor="text1" w:themeTint="F2"/>
          <w:sz w:val="28"/>
          <w:szCs w:val="28"/>
          <w:rtl/>
        </w:rPr>
      </w:pPr>
      <w:r>
        <w:rPr>
          <w:rFonts w:cs="Lotus" w:hint="cs"/>
          <w:color w:val="0D0D0D" w:themeColor="text1" w:themeTint="F2"/>
          <w:sz w:val="28"/>
          <w:szCs w:val="28"/>
          <w:rtl/>
        </w:rPr>
        <w:t>ويژگي هاي اعتمادآنلاين .............................................</w:t>
      </w:r>
      <w:r>
        <w:rPr>
          <w:rFonts w:cs="Lotus" w:hint="cs"/>
          <w:color w:val="0D0D0D" w:themeColor="text1" w:themeTint="F2"/>
          <w:sz w:val="28"/>
          <w:szCs w:val="28"/>
          <w:rtl/>
        </w:rPr>
        <w:lastRenderedPageBreak/>
        <w:t>.....................................................</w:t>
      </w:r>
      <w:r>
        <w:rPr>
          <w:rFonts w:cs="Lotus"/>
          <w:color w:val="0D0D0D" w:themeColor="text1" w:themeTint="F2"/>
          <w:sz w:val="28"/>
          <w:szCs w:val="28"/>
        </w:rPr>
        <w:t>41</w:t>
      </w:r>
    </w:p>
    <w:p w:rsidR="00233CEE" w:rsidRDefault="00233CEE" w:rsidP="00233CEE">
      <w:pPr>
        <w:pStyle w:val="ListParagraph"/>
        <w:numPr>
          <w:ilvl w:val="0"/>
          <w:numId w:val="5"/>
        </w:numPr>
        <w:tabs>
          <w:tab w:val="left" w:pos="3503"/>
        </w:tabs>
        <w:bidi/>
        <w:spacing w:after="0" w:line="300" w:lineRule="auto"/>
        <w:rPr>
          <w:rFonts w:cs="Lotus"/>
          <w:color w:val="0D0D0D" w:themeColor="text1" w:themeTint="F2"/>
          <w:sz w:val="28"/>
          <w:szCs w:val="28"/>
        </w:rPr>
      </w:pPr>
      <w:r>
        <w:rPr>
          <w:rFonts w:cs="Lotus" w:hint="cs"/>
          <w:color w:val="0D0D0D" w:themeColor="text1" w:themeTint="F2"/>
          <w:sz w:val="28"/>
          <w:szCs w:val="28"/>
          <w:rtl/>
        </w:rPr>
        <w:t>آيا اعتماد آنلاين از لحاظ مفهومي نيز متفاوت است؟ .......................................................</w:t>
      </w:r>
      <w:r>
        <w:rPr>
          <w:rFonts w:cs="Lotus"/>
          <w:color w:val="0D0D0D" w:themeColor="text1" w:themeTint="F2"/>
          <w:sz w:val="28"/>
          <w:szCs w:val="28"/>
        </w:rPr>
        <w:t>42</w:t>
      </w:r>
    </w:p>
    <w:p w:rsidR="00233CEE" w:rsidRDefault="00233CEE" w:rsidP="00233CEE">
      <w:pPr>
        <w:pStyle w:val="ListParagraph"/>
        <w:numPr>
          <w:ilvl w:val="0"/>
          <w:numId w:val="5"/>
        </w:numPr>
        <w:tabs>
          <w:tab w:val="left" w:pos="3503"/>
        </w:tabs>
        <w:bidi/>
        <w:spacing w:after="0" w:line="300" w:lineRule="auto"/>
        <w:rPr>
          <w:rFonts w:cs="Lotus"/>
          <w:color w:val="0D0D0D" w:themeColor="text1" w:themeTint="F2"/>
          <w:sz w:val="28"/>
          <w:szCs w:val="28"/>
        </w:rPr>
      </w:pPr>
      <w:r>
        <w:rPr>
          <w:rFonts w:cs="Lotus" w:hint="cs"/>
          <w:color w:val="0D0D0D" w:themeColor="text1" w:themeTint="F2"/>
          <w:sz w:val="28"/>
          <w:szCs w:val="28"/>
          <w:rtl/>
        </w:rPr>
        <w:t xml:space="preserve">ابعاد اعتماد آنلاين ............................................................................................................ </w:t>
      </w:r>
      <w:r>
        <w:rPr>
          <w:rFonts w:cs="Lotus"/>
          <w:color w:val="0D0D0D" w:themeColor="text1" w:themeTint="F2"/>
          <w:sz w:val="28"/>
          <w:szCs w:val="28"/>
        </w:rPr>
        <w:t>45</w:t>
      </w:r>
    </w:p>
    <w:p w:rsidR="00233CEE" w:rsidRDefault="00233CEE" w:rsidP="00233CEE">
      <w:pPr>
        <w:pStyle w:val="ListParagraph"/>
        <w:numPr>
          <w:ilvl w:val="0"/>
          <w:numId w:val="5"/>
        </w:numPr>
        <w:tabs>
          <w:tab w:val="left" w:pos="3503"/>
        </w:tabs>
        <w:bidi/>
        <w:spacing w:after="0" w:line="300" w:lineRule="auto"/>
        <w:rPr>
          <w:rFonts w:cs="Lotus"/>
          <w:color w:val="0D0D0D" w:themeColor="text1" w:themeTint="F2"/>
          <w:sz w:val="28"/>
          <w:szCs w:val="28"/>
        </w:rPr>
      </w:pPr>
      <w:r>
        <w:rPr>
          <w:rFonts w:cs="Lotus" w:hint="cs"/>
          <w:color w:val="0D0D0D" w:themeColor="text1" w:themeTint="F2"/>
          <w:sz w:val="28"/>
          <w:szCs w:val="28"/>
          <w:rtl/>
        </w:rPr>
        <w:t>نقش ريسک جهت درک مفهوم اعتماد .............................................................................</w:t>
      </w:r>
      <w:r>
        <w:rPr>
          <w:rFonts w:cs="Lotus"/>
          <w:color w:val="0D0D0D" w:themeColor="text1" w:themeTint="F2"/>
          <w:sz w:val="28"/>
          <w:szCs w:val="28"/>
        </w:rPr>
        <w:t>49</w:t>
      </w:r>
    </w:p>
    <w:p w:rsidR="00233CEE" w:rsidRDefault="00233CEE" w:rsidP="00233CEE">
      <w:pPr>
        <w:pStyle w:val="ListParagraph"/>
        <w:numPr>
          <w:ilvl w:val="0"/>
          <w:numId w:val="5"/>
        </w:numPr>
        <w:tabs>
          <w:tab w:val="left" w:pos="3503"/>
        </w:tabs>
        <w:bidi/>
        <w:spacing w:after="0" w:line="300" w:lineRule="auto"/>
        <w:rPr>
          <w:rFonts w:cs="Lotus"/>
          <w:color w:val="0D0D0D" w:themeColor="text1" w:themeTint="F2"/>
          <w:sz w:val="28"/>
          <w:szCs w:val="28"/>
        </w:rPr>
      </w:pPr>
      <w:r>
        <w:rPr>
          <w:rFonts w:cs="Lotus" w:hint="cs"/>
          <w:color w:val="0D0D0D" w:themeColor="text1" w:themeTint="F2"/>
          <w:sz w:val="28"/>
          <w:szCs w:val="28"/>
          <w:rtl/>
        </w:rPr>
        <w:t>اهميت اعتماد مشتري در بانکداري آنلاين .......................................................................</w:t>
      </w:r>
      <w:r>
        <w:rPr>
          <w:rFonts w:cs="Lotus"/>
          <w:color w:val="0D0D0D" w:themeColor="text1" w:themeTint="F2"/>
          <w:sz w:val="28"/>
          <w:szCs w:val="28"/>
        </w:rPr>
        <w:t>50</w:t>
      </w:r>
    </w:p>
    <w:p w:rsidR="00233CEE" w:rsidRDefault="00233CEE" w:rsidP="00233CEE">
      <w:pPr>
        <w:pStyle w:val="ListParagraph"/>
        <w:numPr>
          <w:ilvl w:val="0"/>
          <w:numId w:val="5"/>
        </w:numPr>
        <w:tabs>
          <w:tab w:val="left" w:pos="3503"/>
        </w:tabs>
        <w:bidi/>
        <w:spacing w:after="0" w:line="300" w:lineRule="auto"/>
        <w:rPr>
          <w:rFonts w:cs="Lotus"/>
          <w:color w:val="0D0D0D" w:themeColor="text1" w:themeTint="F2"/>
          <w:sz w:val="28"/>
          <w:szCs w:val="28"/>
        </w:rPr>
      </w:pPr>
      <w:r>
        <w:rPr>
          <w:rFonts w:cs="Lotus" w:hint="cs"/>
          <w:color w:val="0D0D0D" w:themeColor="text1" w:themeTint="F2"/>
          <w:sz w:val="28"/>
          <w:szCs w:val="28"/>
          <w:rtl/>
        </w:rPr>
        <w:t xml:space="preserve">عوامل مؤثر بر اعتماد در بانکداري آنلاين ....................................................................... </w:t>
      </w:r>
      <w:r>
        <w:rPr>
          <w:rFonts w:cs="Lotus"/>
          <w:color w:val="0D0D0D" w:themeColor="text1" w:themeTint="F2"/>
          <w:sz w:val="28"/>
          <w:szCs w:val="28"/>
        </w:rPr>
        <w:t>52</w:t>
      </w:r>
    </w:p>
    <w:p w:rsidR="00233CEE" w:rsidRDefault="00233CEE" w:rsidP="00233CEE">
      <w:pPr>
        <w:pStyle w:val="ListParagraph"/>
        <w:numPr>
          <w:ilvl w:val="0"/>
          <w:numId w:val="5"/>
        </w:numPr>
        <w:tabs>
          <w:tab w:val="left" w:pos="3503"/>
        </w:tabs>
        <w:bidi/>
        <w:spacing w:after="0" w:line="300" w:lineRule="auto"/>
        <w:rPr>
          <w:rFonts w:cs="Lotus"/>
          <w:color w:val="0D0D0D" w:themeColor="text1" w:themeTint="F2"/>
          <w:sz w:val="28"/>
          <w:szCs w:val="28"/>
        </w:rPr>
      </w:pPr>
      <w:r>
        <w:rPr>
          <w:rFonts w:cs="Lotus" w:hint="cs"/>
          <w:color w:val="0D0D0D" w:themeColor="text1" w:themeTint="F2"/>
          <w:sz w:val="28"/>
          <w:szCs w:val="28"/>
          <w:rtl/>
        </w:rPr>
        <w:t>رابطۀ اعتماد و تعهد ..........................................................................................................</w:t>
      </w:r>
      <w:r>
        <w:rPr>
          <w:rFonts w:cs="Lotus"/>
          <w:color w:val="0D0D0D" w:themeColor="text1" w:themeTint="F2"/>
          <w:sz w:val="28"/>
          <w:szCs w:val="28"/>
        </w:rPr>
        <w:t>60</w:t>
      </w:r>
    </w:p>
    <w:p w:rsidR="00233CEE" w:rsidRDefault="00233CEE" w:rsidP="00233CEE">
      <w:pPr>
        <w:tabs>
          <w:tab w:val="left" w:pos="3503"/>
        </w:tabs>
        <w:bidi/>
        <w:spacing w:after="0" w:line="300" w:lineRule="auto"/>
        <w:ind w:left="68"/>
        <w:rPr>
          <w:rFonts w:cs="Lotus"/>
          <w:color w:val="0D0D0D" w:themeColor="text1" w:themeTint="F2"/>
          <w:sz w:val="28"/>
          <w:szCs w:val="28"/>
        </w:rPr>
      </w:pPr>
      <w:r>
        <w:rPr>
          <w:rFonts w:cs="Lotus" w:hint="cs"/>
          <w:color w:val="0D0D0D" w:themeColor="text1" w:themeTint="F2"/>
          <w:sz w:val="28"/>
          <w:szCs w:val="28"/>
          <w:rtl/>
        </w:rPr>
        <w:t>2-3 پيشينۀ تحقيق .........................................................................................................................</w:t>
      </w:r>
      <w:r>
        <w:rPr>
          <w:rFonts w:cs="Lotus"/>
          <w:color w:val="0D0D0D" w:themeColor="text1" w:themeTint="F2"/>
          <w:sz w:val="28"/>
          <w:szCs w:val="28"/>
        </w:rPr>
        <w:t>61</w:t>
      </w:r>
    </w:p>
    <w:p w:rsidR="00233CEE" w:rsidRDefault="00233CEE" w:rsidP="00233CEE">
      <w:pPr>
        <w:tabs>
          <w:tab w:val="left" w:pos="3503"/>
        </w:tabs>
        <w:bidi/>
        <w:spacing w:after="0" w:line="300" w:lineRule="auto"/>
        <w:ind w:left="68"/>
        <w:rPr>
          <w:rFonts w:cs="Lotus" w:hint="cs"/>
          <w:color w:val="0D0D0D" w:themeColor="text1" w:themeTint="F2"/>
          <w:sz w:val="28"/>
          <w:szCs w:val="28"/>
          <w:rtl/>
        </w:rPr>
      </w:pPr>
      <w:r>
        <w:rPr>
          <w:rFonts w:cs="Lotus" w:hint="cs"/>
          <w:color w:val="0D0D0D" w:themeColor="text1" w:themeTint="F2"/>
          <w:sz w:val="28"/>
          <w:szCs w:val="28"/>
          <w:rtl/>
        </w:rPr>
        <w:t>2-3-1 پژوهش هاي داخلي .........................................................................................................</w:t>
      </w:r>
      <w:r>
        <w:rPr>
          <w:rFonts w:cs="Lotus"/>
          <w:color w:val="0D0D0D" w:themeColor="text1" w:themeTint="F2"/>
          <w:sz w:val="28"/>
          <w:szCs w:val="28"/>
        </w:rPr>
        <w:t>61</w:t>
      </w:r>
    </w:p>
    <w:p w:rsidR="00233CEE" w:rsidRDefault="00233CEE" w:rsidP="00233CEE">
      <w:pPr>
        <w:tabs>
          <w:tab w:val="left" w:pos="3503"/>
        </w:tabs>
        <w:bidi/>
        <w:spacing w:after="0" w:line="300" w:lineRule="auto"/>
        <w:ind w:left="68"/>
        <w:rPr>
          <w:rFonts w:cs="Lotus" w:hint="cs"/>
          <w:color w:val="0D0D0D" w:themeColor="text1" w:themeTint="F2"/>
          <w:sz w:val="28"/>
          <w:szCs w:val="28"/>
          <w:rtl/>
        </w:rPr>
      </w:pPr>
      <w:r>
        <w:rPr>
          <w:rFonts w:cs="Lotus" w:hint="cs"/>
          <w:color w:val="0D0D0D" w:themeColor="text1" w:themeTint="F2"/>
          <w:sz w:val="28"/>
          <w:szCs w:val="28"/>
          <w:rtl/>
        </w:rPr>
        <w:lastRenderedPageBreak/>
        <w:t>2-3-2 پژوهش هاي بين المللي ..................................................................................................</w:t>
      </w:r>
      <w:r>
        <w:rPr>
          <w:rFonts w:cs="Lotus"/>
          <w:color w:val="0D0D0D" w:themeColor="text1" w:themeTint="F2"/>
          <w:sz w:val="28"/>
          <w:szCs w:val="28"/>
        </w:rPr>
        <w:t>64</w:t>
      </w:r>
    </w:p>
    <w:p w:rsidR="00233CEE" w:rsidRDefault="00233CEE" w:rsidP="00233CEE">
      <w:pPr>
        <w:tabs>
          <w:tab w:val="left" w:pos="3503"/>
        </w:tabs>
        <w:bidi/>
        <w:spacing w:before="240" w:after="0" w:line="300" w:lineRule="auto"/>
        <w:rPr>
          <w:rFonts w:cs="Lotus" w:hint="cs"/>
          <w:b/>
          <w:bCs/>
          <w:color w:val="0D0D0D" w:themeColor="text1" w:themeTint="F2"/>
          <w:sz w:val="28"/>
          <w:szCs w:val="28"/>
          <w:rtl/>
        </w:rPr>
      </w:pPr>
    </w:p>
    <w:p w:rsidR="00233CEE" w:rsidRDefault="00233CEE" w:rsidP="00233CEE">
      <w:pPr>
        <w:tabs>
          <w:tab w:val="left" w:pos="3503"/>
        </w:tabs>
        <w:bidi/>
        <w:spacing w:before="240" w:after="0" w:line="300" w:lineRule="auto"/>
        <w:rPr>
          <w:rFonts w:cs="Lotus" w:hint="cs"/>
          <w:b/>
          <w:bCs/>
          <w:color w:val="0D0D0D" w:themeColor="text1" w:themeTint="F2"/>
          <w:sz w:val="28"/>
          <w:szCs w:val="28"/>
          <w:rtl/>
        </w:rPr>
      </w:pPr>
      <w:r>
        <w:rPr>
          <w:rFonts w:cs="Lotus" w:hint="cs"/>
          <w:b/>
          <w:bCs/>
          <w:color w:val="0D0D0D" w:themeColor="text1" w:themeTint="F2"/>
          <w:sz w:val="28"/>
          <w:szCs w:val="28"/>
          <w:rtl/>
        </w:rPr>
        <w:t>فصل سوم: روش تحقيق</w:t>
      </w:r>
    </w:p>
    <w:p w:rsidR="00233CEE" w:rsidRDefault="00233CEE" w:rsidP="00233CEE">
      <w:pPr>
        <w:tabs>
          <w:tab w:val="left" w:pos="3503"/>
        </w:tabs>
        <w:bidi/>
        <w:spacing w:after="0" w:line="300" w:lineRule="auto"/>
        <w:ind w:left="68"/>
        <w:rPr>
          <w:rFonts w:cs="Lotus" w:hint="cs"/>
          <w:color w:val="0D0D0D" w:themeColor="text1" w:themeTint="F2"/>
          <w:sz w:val="28"/>
          <w:szCs w:val="28"/>
          <w:rtl/>
        </w:rPr>
      </w:pPr>
      <w:r>
        <w:rPr>
          <w:rFonts w:cs="Lotus" w:hint="cs"/>
          <w:color w:val="0D0D0D" w:themeColor="text1" w:themeTint="F2"/>
          <w:sz w:val="28"/>
          <w:szCs w:val="28"/>
          <w:rtl/>
        </w:rPr>
        <w:t>مقدمه...............................................................................................................................................</w:t>
      </w:r>
      <w:r>
        <w:rPr>
          <w:rFonts w:cs="Lotus"/>
          <w:color w:val="0D0D0D" w:themeColor="text1" w:themeTint="F2"/>
          <w:sz w:val="28"/>
          <w:szCs w:val="28"/>
        </w:rPr>
        <w:t>68</w:t>
      </w:r>
    </w:p>
    <w:p w:rsidR="00233CEE" w:rsidRDefault="00233CEE" w:rsidP="00233CEE">
      <w:pPr>
        <w:tabs>
          <w:tab w:val="left" w:pos="3503"/>
        </w:tabs>
        <w:bidi/>
        <w:spacing w:after="0" w:line="300" w:lineRule="auto"/>
        <w:ind w:left="68"/>
        <w:rPr>
          <w:rFonts w:cs="Lotus" w:hint="cs"/>
          <w:color w:val="0D0D0D" w:themeColor="text1" w:themeTint="F2"/>
          <w:sz w:val="28"/>
          <w:szCs w:val="28"/>
          <w:rtl/>
        </w:rPr>
      </w:pPr>
      <w:r>
        <w:rPr>
          <w:rFonts w:cs="Lotus" w:hint="cs"/>
          <w:color w:val="0D0D0D" w:themeColor="text1" w:themeTint="F2"/>
          <w:sz w:val="28"/>
          <w:szCs w:val="28"/>
          <w:rtl/>
        </w:rPr>
        <w:t>3-1 روش تحقيق ..........................................................................................................................</w:t>
      </w:r>
      <w:r>
        <w:rPr>
          <w:rFonts w:cs="Lotus"/>
          <w:color w:val="0D0D0D" w:themeColor="text1" w:themeTint="F2"/>
          <w:sz w:val="28"/>
          <w:szCs w:val="28"/>
        </w:rPr>
        <w:t>69</w:t>
      </w:r>
    </w:p>
    <w:p w:rsidR="00233CEE" w:rsidRDefault="00233CEE" w:rsidP="00233CEE">
      <w:pPr>
        <w:tabs>
          <w:tab w:val="left" w:pos="3503"/>
        </w:tabs>
        <w:bidi/>
        <w:spacing w:after="0" w:line="300" w:lineRule="auto"/>
        <w:ind w:left="68"/>
        <w:rPr>
          <w:rFonts w:cs="Lotus" w:hint="cs"/>
          <w:color w:val="0D0D0D" w:themeColor="text1" w:themeTint="F2"/>
          <w:sz w:val="28"/>
          <w:szCs w:val="28"/>
          <w:rtl/>
        </w:rPr>
      </w:pPr>
      <w:r>
        <w:rPr>
          <w:rFonts w:cs="Lotus" w:hint="cs"/>
          <w:color w:val="0D0D0D" w:themeColor="text1" w:themeTint="F2"/>
          <w:sz w:val="28"/>
          <w:szCs w:val="28"/>
          <w:rtl/>
        </w:rPr>
        <w:t>3-2  قلمرو مکاني تحقيق ..............................................................................................................</w:t>
      </w:r>
      <w:r>
        <w:rPr>
          <w:rFonts w:cs="Lotus"/>
          <w:color w:val="0D0D0D" w:themeColor="text1" w:themeTint="F2"/>
          <w:sz w:val="28"/>
          <w:szCs w:val="28"/>
        </w:rPr>
        <w:t>70</w:t>
      </w:r>
    </w:p>
    <w:p w:rsidR="00233CEE" w:rsidRDefault="00233CEE" w:rsidP="00233CEE">
      <w:pPr>
        <w:tabs>
          <w:tab w:val="left" w:pos="3503"/>
        </w:tabs>
        <w:bidi/>
        <w:spacing w:after="0" w:line="300" w:lineRule="auto"/>
        <w:ind w:left="68"/>
        <w:rPr>
          <w:rFonts w:cs="Lotus" w:hint="cs"/>
          <w:color w:val="0D0D0D" w:themeColor="text1" w:themeTint="F2"/>
          <w:sz w:val="28"/>
          <w:szCs w:val="28"/>
          <w:rtl/>
        </w:rPr>
      </w:pPr>
      <w:r>
        <w:rPr>
          <w:rFonts w:cs="Lotus" w:hint="cs"/>
          <w:color w:val="0D0D0D" w:themeColor="text1" w:themeTint="F2"/>
          <w:sz w:val="28"/>
          <w:szCs w:val="28"/>
          <w:rtl/>
        </w:rPr>
        <w:t>3-3  قلمرو زماني تحقيق ..............................................................................................................</w:t>
      </w:r>
      <w:r>
        <w:rPr>
          <w:rFonts w:cs="Lotus"/>
          <w:color w:val="0D0D0D" w:themeColor="text1" w:themeTint="F2"/>
          <w:sz w:val="28"/>
          <w:szCs w:val="28"/>
        </w:rPr>
        <w:t>71</w:t>
      </w:r>
    </w:p>
    <w:p w:rsidR="00233CEE" w:rsidRDefault="00233CEE" w:rsidP="00233CEE">
      <w:pPr>
        <w:tabs>
          <w:tab w:val="left" w:pos="3503"/>
        </w:tabs>
        <w:bidi/>
        <w:spacing w:after="0" w:line="300" w:lineRule="auto"/>
        <w:ind w:left="68"/>
        <w:rPr>
          <w:rFonts w:cs="Lotus" w:hint="cs"/>
          <w:color w:val="0D0D0D" w:themeColor="text1" w:themeTint="F2"/>
          <w:sz w:val="28"/>
          <w:szCs w:val="28"/>
          <w:rtl/>
        </w:rPr>
      </w:pPr>
      <w:r>
        <w:rPr>
          <w:rFonts w:cs="Lotus" w:hint="cs"/>
          <w:color w:val="0D0D0D" w:themeColor="text1" w:themeTint="F2"/>
          <w:sz w:val="28"/>
          <w:szCs w:val="28"/>
          <w:rtl/>
        </w:rPr>
        <w:t>3-4 روش نمونه گيري ..................................................................................................................</w:t>
      </w:r>
      <w:r>
        <w:rPr>
          <w:rFonts w:cs="Lotus"/>
          <w:color w:val="0D0D0D" w:themeColor="text1" w:themeTint="F2"/>
          <w:sz w:val="28"/>
          <w:szCs w:val="28"/>
        </w:rPr>
        <w:t>71</w:t>
      </w:r>
    </w:p>
    <w:p w:rsidR="00233CEE" w:rsidRDefault="00233CEE" w:rsidP="00233CEE">
      <w:pPr>
        <w:tabs>
          <w:tab w:val="left" w:pos="3503"/>
        </w:tabs>
        <w:bidi/>
        <w:spacing w:after="0" w:line="300" w:lineRule="auto"/>
        <w:ind w:left="68"/>
        <w:rPr>
          <w:rFonts w:cs="Lotus" w:hint="cs"/>
          <w:color w:val="0D0D0D" w:themeColor="text1" w:themeTint="F2"/>
          <w:sz w:val="28"/>
          <w:szCs w:val="28"/>
          <w:rtl/>
        </w:rPr>
      </w:pPr>
      <w:r>
        <w:rPr>
          <w:rFonts w:cs="Lotus" w:hint="cs"/>
          <w:color w:val="0D0D0D" w:themeColor="text1" w:themeTint="F2"/>
          <w:sz w:val="28"/>
          <w:szCs w:val="28"/>
          <w:rtl/>
        </w:rPr>
        <w:t>3-5 تعيين حجم نمونه ..................................................................................................................</w:t>
      </w:r>
      <w:r>
        <w:rPr>
          <w:rFonts w:cs="Lotus"/>
          <w:color w:val="0D0D0D" w:themeColor="text1" w:themeTint="F2"/>
          <w:sz w:val="28"/>
          <w:szCs w:val="28"/>
        </w:rPr>
        <w:t>72</w:t>
      </w:r>
    </w:p>
    <w:p w:rsidR="00233CEE" w:rsidRDefault="00233CEE" w:rsidP="00233CEE">
      <w:pPr>
        <w:tabs>
          <w:tab w:val="left" w:pos="3503"/>
        </w:tabs>
        <w:bidi/>
        <w:spacing w:after="0" w:line="300" w:lineRule="auto"/>
        <w:ind w:left="68"/>
        <w:rPr>
          <w:rFonts w:cs="Lotus" w:hint="cs"/>
          <w:color w:val="0D0D0D" w:themeColor="text1" w:themeTint="F2"/>
          <w:sz w:val="28"/>
          <w:szCs w:val="28"/>
          <w:rtl/>
        </w:rPr>
      </w:pPr>
      <w:r>
        <w:rPr>
          <w:rFonts w:cs="Lotus" w:hint="cs"/>
          <w:color w:val="0D0D0D" w:themeColor="text1" w:themeTint="F2"/>
          <w:sz w:val="28"/>
          <w:szCs w:val="28"/>
          <w:rtl/>
        </w:rPr>
        <w:t>3-6  متغير هاي تحقيق ..................................................</w:t>
      </w:r>
      <w:r>
        <w:rPr>
          <w:rFonts w:cs="Lotus" w:hint="cs"/>
          <w:color w:val="0D0D0D" w:themeColor="text1" w:themeTint="F2"/>
          <w:sz w:val="28"/>
          <w:szCs w:val="28"/>
          <w:rtl/>
        </w:rPr>
        <w:lastRenderedPageBreak/>
        <w:t xml:space="preserve">.............................................................. </w:t>
      </w:r>
      <w:r>
        <w:rPr>
          <w:rFonts w:cs="Lotus"/>
          <w:color w:val="0D0D0D" w:themeColor="text1" w:themeTint="F2"/>
          <w:sz w:val="28"/>
          <w:szCs w:val="28"/>
        </w:rPr>
        <w:t>73</w:t>
      </w:r>
    </w:p>
    <w:p w:rsidR="00233CEE" w:rsidRDefault="00233CEE" w:rsidP="00233CEE">
      <w:pPr>
        <w:tabs>
          <w:tab w:val="left" w:pos="3503"/>
        </w:tabs>
        <w:bidi/>
        <w:spacing w:after="0" w:line="300" w:lineRule="auto"/>
        <w:ind w:left="68"/>
        <w:rPr>
          <w:rFonts w:cs="Lotus" w:hint="cs"/>
          <w:color w:val="0D0D0D" w:themeColor="text1" w:themeTint="F2"/>
          <w:sz w:val="28"/>
          <w:szCs w:val="28"/>
          <w:rtl/>
        </w:rPr>
      </w:pPr>
      <w:r>
        <w:rPr>
          <w:rFonts w:cs="Lotus" w:hint="cs"/>
          <w:color w:val="0D0D0D" w:themeColor="text1" w:themeTint="F2"/>
          <w:sz w:val="28"/>
          <w:szCs w:val="28"/>
          <w:rtl/>
        </w:rPr>
        <w:t xml:space="preserve">3-7 مقياس و طيف ابزار اندازه گيري .......................................................................................... </w:t>
      </w:r>
      <w:r>
        <w:rPr>
          <w:rFonts w:cs="Lotus"/>
          <w:color w:val="0D0D0D" w:themeColor="text1" w:themeTint="F2"/>
          <w:sz w:val="28"/>
          <w:szCs w:val="28"/>
        </w:rPr>
        <w:t>74</w:t>
      </w:r>
    </w:p>
    <w:p w:rsidR="00233CEE" w:rsidRDefault="00233CEE" w:rsidP="00233CEE">
      <w:pPr>
        <w:tabs>
          <w:tab w:val="left" w:pos="3503"/>
        </w:tabs>
        <w:bidi/>
        <w:spacing w:after="0" w:line="300" w:lineRule="auto"/>
        <w:ind w:left="68"/>
        <w:rPr>
          <w:rFonts w:cs="Lotus" w:hint="cs"/>
          <w:color w:val="0D0D0D" w:themeColor="text1" w:themeTint="F2"/>
          <w:sz w:val="28"/>
          <w:szCs w:val="28"/>
          <w:rtl/>
        </w:rPr>
      </w:pPr>
      <w:r>
        <w:rPr>
          <w:rFonts w:cs="Lotus" w:hint="cs"/>
          <w:color w:val="0D0D0D" w:themeColor="text1" w:themeTint="F2"/>
          <w:sz w:val="28"/>
          <w:szCs w:val="28"/>
          <w:rtl/>
        </w:rPr>
        <w:t xml:space="preserve">3-8  شيوه گرد آوري داده هاي تحقيق ........................................................................................ </w:t>
      </w:r>
      <w:r>
        <w:rPr>
          <w:rFonts w:cs="Lotus"/>
          <w:color w:val="0D0D0D" w:themeColor="text1" w:themeTint="F2"/>
          <w:sz w:val="28"/>
          <w:szCs w:val="28"/>
        </w:rPr>
        <w:t>75</w:t>
      </w:r>
    </w:p>
    <w:p w:rsidR="00233CEE" w:rsidRDefault="00233CEE" w:rsidP="00233CEE">
      <w:pPr>
        <w:tabs>
          <w:tab w:val="left" w:pos="3503"/>
        </w:tabs>
        <w:bidi/>
        <w:spacing w:after="0" w:line="300" w:lineRule="auto"/>
        <w:ind w:left="68"/>
        <w:rPr>
          <w:rFonts w:cs="Lotus" w:hint="cs"/>
          <w:color w:val="0D0D0D" w:themeColor="text1" w:themeTint="F2"/>
          <w:sz w:val="28"/>
          <w:szCs w:val="28"/>
          <w:rtl/>
        </w:rPr>
      </w:pPr>
      <w:r>
        <w:rPr>
          <w:rFonts w:cs="Lotus" w:hint="cs"/>
          <w:color w:val="0D0D0D" w:themeColor="text1" w:themeTint="F2"/>
          <w:sz w:val="28"/>
          <w:szCs w:val="28"/>
          <w:rtl/>
        </w:rPr>
        <w:t xml:space="preserve">3-9  روايي ابزار اندازه گيري ......................................... ............................................................ </w:t>
      </w:r>
      <w:r>
        <w:rPr>
          <w:rFonts w:cs="Lotus"/>
          <w:color w:val="0D0D0D" w:themeColor="text1" w:themeTint="F2"/>
          <w:sz w:val="28"/>
          <w:szCs w:val="28"/>
        </w:rPr>
        <w:t>79</w:t>
      </w:r>
    </w:p>
    <w:p w:rsidR="00233CEE" w:rsidRDefault="00233CEE" w:rsidP="00233CEE">
      <w:pPr>
        <w:tabs>
          <w:tab w:val="left" w:pos="3503"/>
        </w:tabs>
        <w:bidi/>
        <w:spacing w:after="0" w:line="300" w:lineRule="auto"/>
        <w:ind w:left="68"/>
        <w:rPr>
          <w:rFonts w:cs="Lotus" w:hint="cs"/>
          <w:color w:val="0D0D0D" w:themeColor="text1" w:themeTint="F2"/>
          <w:sz w:val="28"/>
          <w:szCs w:val="28"/>
          <w:rtl/>
        </w:rPr>
      </w:pPr>
      <w:r>
        <w:rPr>
          <w:rFonts w:cs="Lotus" w:hint="cs"/>
          <w:color w:val="0D0D0D" w:themeColor="text1" w:themeTint="F2"/>
          <w:sz w:val="28"/>
          <w:szCs w:val="28"/>
          <w:rtl/>
        </w:rPr>
        <w:t>3-10  پايايي ابزار اندازه گيري .....................................................................................................</w:t>
      </w:r>
      <w:r>
        <w:rPr>
          <w:rFonts w:cs="Lotus"/>
          <w:color w:val="0D0D0D" w:themeColor="text1" w:themeTint="F2"/>
          <w:sz w:val="28"/>
          <w:szCs w:val="28"/>
        </w:rPr>
        <w:t>79</w:t>
      </w:r>
    </w:p>
    <w:p w:rsidR="00233CEE" w:rsidRDefault="00233CEE" w:rsidP="00233CEE">
      <w:pPr>
        <w:tabs>
          <w:tab w:val="left" w:pos="3503"/>
        </w:tabs>
        <w:bidi/>
        <w:spacing w:after="0" w:line="300" w:lineRule="auto"/>
        <w:ind w:left="68"/>
        <w:rPr>
          <w:rFonts w:cs="Lotus" w:hint="cs"/>
          <w:color w:val="0D0D0D" w:themeColor="text1" w:themeTint="F2"/>
          <w:sz w:val="28"/>
          <w:szCs w:val="28"/>
          <w:rtl/>
        </w:rPr>
      </w:pPr>
      <w:r>
        <w:rPr>
          <w:rFonts w:cs="Lotus" w:hint="cs"/>
          <w:color w:val="0D0D0D" w:themeColor="text1" w:themeTint="F2"/>
          <w:sz w:val="28"/>
          <w:szCs w:val="28"/>
          <w:rtl/>
        </w:rPr>
        <w:t xml:space="preserve">3- 11 روش تجزيه و تحليل داده ها ........................................................................................... </w:t>
      </w:r>
      <w:r>
        <w:rPr>
          <w:rFonts w:cs="Lotus"/>
          <w:color w:val="0D0D0D" w:themeColor="text1" w:themeTint="F2"/>
          <w:sz w:val="28"/>
          <w:szCs w:val="28"/>
        </w:rPr>
        <w:t>81</w:t>
      </w:r>
    </w:p>
    <w:p w:rsidR="00233CEE" w:rsidRDefault="00233CEE" w:rsidP="00233CEE">
      <w:pPr>
        <w:tabs>
          <w:tab w:val="left" w:pos="3503"/>
        </w:tabs>
        <w:bidi/>
        <w:spacing w:before="240" w:after="0" w:line="300" w:lineRule="auto"/>
        <w:rPr>
          <w:rFonts w:cs="Lotus" w:hint="cs"/>
          <w:b/>
          <w:bCs/>
          <w:color w:val="0D0D0D" w:themeColor="text1" w:themeTint="F2"/>
          <w:sz w:val="28"/>
          <w:szCs w:val="28"/>
          <w:rtl/>
        </w:rPr>
      </w:pPr>
    </w:p>
    <w:p w:rsidR="00233CEE" w:rsidRDefault="00233CEE" w:rsidP="00233CEE">
      <w:pPr>
        <w:tabs>
          <w:tab w:val="left" w:pos="3503"/>
        </w:tabs>
        <w:bidi/>
        <w:spacing w:before="240" w:after="0" w:line="300" w:lineRule="auto"/>
        <w:rPr>
          <w:rFonts w:cs="Lotus" w:hint="cs"/>
          <w:b/>
          <w:bCs/>
          <w:color w:val="0D0D0D" w:themeColor="text1" w:themeTint="F2"/>
          <w:sz w:val="28"/>
          <w:szCs w:val="28"/>
          <w:rtl/>
        </w:rPr>
      </w:pPr>
      <w:r>
        <w:rPr>
          <w:rFonts w:cs="Lotus" w:hint="cs"/>
          <w:b/>
          <w:bCs/>
          <w:color w:val="0D0D0D" w:themeColor="text1" w:themeTint="F2"/>
          <w:sz w:val="28"/>
          <w:szCs w:val="28"/>
          <w:rtl/>
        </w:rPr>
        <w:t>فصل چهارم: تجزيه و تحليل داده ها</w:t>
      </w:r>
    </w:p>
    <w:p w:rsidR="00233CEE" w:rsidRDefault="00233CEE" w:rsidP="00233CEE">
      <w:pPr>
        <w:tabs>
          <w:tab w:val="left" w:pos="3503"/>
        </w:tabs>
        <w:bidi/>
        <w:spacing w:after="0" w:line="300" w:lineRule="auto"/>
        <w:ind w:left="68"/>
        <w:rPr>
          <w:rFonts w:cs="Lotus" w:hint="cs"/>
          <w:color w:val="0D0D0D" w:themeColor="text1" w:themeTint="F2"/>
          <w:sz w:val="28"/>
          <w:szCs w:val="28"/>
          <w:rtl/>
        </w:rPr>
      </w:pPr>
      <w:r>
        <w:rPr>
          <w:rFonts w:cs="Lotus" w:hint="cs"/>
          <w:color w:val="0D0D0D" w:themeColor="text1" w:themeTint="F2"/>
          <w:sz w:val="28"/>
          <w:szCs w:val="28"/>
          <w:rtl/>
        </w:rPr>
        <w:t xml:space="preserve">مقدمه ............................................................................................................................................. </w:t>
      </w:r>
      <w:r>
        <w:rPr>
          <w:rFonts w:cs="Lotus"/>
          <w:color w:val="0D0D0D" w:themeColor="text1" w:themeTint="F2"/>
          <w:sz w:val="28"/>
          <w:szCs w:val="28"/>
        </w:rPr>
        <w:t>84</w:t>
      </w:r>
    </w:p>
    <w:p w:rsidR="00233CEE" w:rsidRDefault="00233CEE" w:rsidP="00233CEE">
      <w:pPr>
        <w:tabs>
          <w:tab w:val="left" w:pos="3503"/>
        </w:tabs>
        <w:bidi/>
        <w:spacing w:after="0" w:line="300" w:lineRule="auto"/>
        <w:ind w:left="68"/>
        <w:rPr>
          <w:rFonts w:cs="Lotus" w:hint="cs"/>
          <w:color w:val="0D0D0D" w:themeColor="text1" w:themeTint="F2"/>
          <w:sz w:val="28"/>
          <w:szCs w:val="28"/>
          <w:rtl/>
        </w:rPr>
      </w:pPr>
      <w:r>
        <w:rPr>
          <w:rFonts w:cs="Lotus" w:hint="cs"/>
          <w:color w:val="0D0D0D" w:themeColor="text1" w:themeTint="F2"/>
          <w:sz w:val="28"/>
          <w:szCs w:val="28"/>
          <w:rtl/>
        </w:rPr>
        <w:t xml:space="preserve">4-1 توصيف جامعه آماري ........................................................................................................... </w:t>
      </w:r>
      <w:r>
        <w:rPr>
          <w:rFonts w:cs="Lotus"/>
          <w:color w:val="0D0D0D" w:themeColor="text1" w:themeTint="F2"/>
          <w:sz w:val="28"/>
          <w:szCs w:val="28"/>
        </w:rPr>
        <w:t>84</w:t>
      </w:r>
    </w:p>
    <w:p w:rsidR="00233CEE" w:rsidRDefault="00233CEE" w:rsidP="00233CEE">
      <w:pPr>
        <w:tabs>
          <w:tab w:val="left" w:pos="3503"/>
        </w:tabs>
        <w:bidi/>
        <w:spacing w:after="0" w:line="300" w:lineRule="auto"/>
        <w:ind w:left="68"/>
        <w:rPr>
          <w:rFonts w:cs="Lotus" w:hint="cs"/>
          <w:color w:val="0D0D0D" w:themeColor="text1" w:themeTint="F2"/>
          <w:sz w:val="28"/>
          <w:szCs w:val="28"/>
          <w:rtl/>
        </w:rPr>
      </w:pPr>
      <w:r>
        <w:rPr>
          <w:rFonts w:cs="Lotus" w:hint="cs"/>
          <w:color w:val="0D0D0D" w:themeColor="text1" w:themeTint="F2"/>
          <w:sz w:val="28"/>
          <w:szCs w:val="28"/>
          <w:rtl/>
        </w:rPr>
        <w:lastRenderedPageBreak/>
        <w:t>4-1-1 جنسيت .............................................................................................................................</w:t>
      </w:r>
      <w:r>
        <w:rPr>
          <w:rFonts w:cs="Lotus"/>
          <w:color w:val="0D0D0D" w:themeColor="text1" w:themeTint="F2"/>
          <w:sz w:val="28"/>
          <w:szCs w:val="28"/>
        </w:rPr>
        <w:t>85</w:t>
      </w:r>
    </w:p>
    <w:p w:rsidR="00233CEE" w:rsidRDefault="00233CEE" w:rsidP="00233CEE">
      <w:pPr>
        <w:tabs>
          <w:tab w:val="left" w:pos="3503"/>
        </w:tabs>
        <w:bidi/>
        <w:spacing w:after="0" w:line="300" w:lineRule="auto"/>
        <w:ind w:left="68"/>
        <w:rPr>
          <w:rFonts w:cs="Lotus" w:hint="cs"/>
          <w:color w:val="0D0D0D" w:themeColor="text1" w:themeTint="F2"/>
          <w:sz w:val="28"/>
          <w:szCs w:val="28"/>
          <w:rtl/>
        </w:rPr>
      </w:pPr>
      <w:r>
        <w:rPr>
          <w:rFonts w:cs="Lotus" w:hint="cs"/>
          <w:color w:val="0D0D0D" w:themeColor="text1" w:themeTint="F2"/>
          <w:sz w:val="28"/>
          <w:szCs w:val="28"/>
          <w:rtl/>
        </w:rPr>
        <w:t>4-1-2  سن ..................................................................................................................................</w:t>
      </w:r>
      <w:r>
        <w:rPr>
          <w:rFonts w:cs="Lotus"/>
          <w:color w:val="0D0D0D" w:themeColor="text1" w:themeTint="F2"/>
          <w:sz w:val="28"/>
          <w:szCs w:val="28"/>
        </w:rPr>
        <w:t>86</w:t>
      </w:r>
    </w:p>
    <w:p w:rsidR="00233CEE" w:rsidRDefault="00233CEE" w:rsidP="00233CEE">
      <w:pPr>
        <w:tabs>
          <w:tab w:val="left" w:pos="3503"/>
        </w:tabs>
        <w:bidi/>
        <w:spacing w:after="0" w:line="300" w:lineRule="auto"/>
        <w:ind w:left="68"/>
        <w:rPr>
          <w:rFonts w:cs="Lotus" w:hint="cs"/>
          <w:color w:val="0D0D0D" w:themeColor="text1" w:themeTint="F2"/>
          <w:sz w:val="28"/>
          <w:szCs w:val="28"/>
          <w:rtl/>
        </w:rPr>
      </w:pPr>
      <w:r>
        <w:rPr>
          <w:rFonts w:cs="Lotus" w:hint="cs"/>
          <w:color w:val="0D0D0D" w:themeColor="text1" w:themeTint="F2"/>
          <w:sz w:val="28"/>
          <w:szCs w:val="28"/>
          <w:rtl/>
        </w:rPr>
        <w:t xml:space="preserve">4-1-3 تحصيلات ........................................................................................................................ </w:t>
      </w:r>
      <w:r>
        <w:rPr>
          <w:rFonts w:cs="Lotus"/>
          <w:color w:val="0D0D0D" w:themeColor="text1" w:themeTint="F2"/>
          <w:sz w:val="28"/>
          <w:szCs w:val="28"/>
        </w:rPr>
        <w:t>87</w:t>
      </w:r>
    </w:p>
    <w:p w:rsidR="00233CEE" w:rsidRDefault="00233CEE" w:rsidP="00233CEE">
      <w:pPr>
        <w:tabs>
          <w:tab w:val="left" w:pos="3503"/>
        </w:tabs>
        <w:bidi/>
        <w:spacing w:after="0" w:line="300" w:lineRule="auto"/>
        <w:ind w:left="68"/>
        <w:rPr>
          <w:rFonts w:cs="Lotus" w:hint="cs"/>
          <w:color w:val="0D0D0D" w:themeColor="text1" w:themeTint="F2"/>
          <w:sz w:val="28"/>
          <w:szCs w:val="28"/>
          <w:rtl/>
        </w:rPr>
      </w:pPr>
      <w:r>
        <w:rPr>
          <w:rFonts w:cs="Lotus" w:hint="cs"/>
          <w:color w:val="0D0D0D" w:themeColor="text1" w:themeTint="F2"/>
          <w:sz w:val="28"/>
          <w:szCs w:val="28"/>
          <w:rtl/>
        </w:rPr>
        <w:t xml:space="preserve">4-1-4 درآمد ............................................................................................................................... </w:t>
      </w:r>
      <w:r>
        <w:rPr>
          <w:rFonts w:cs="Lotus"/>
          <w:color w:val="0D0D0D" w:themeColor="text1" w:themeTint="F2"/>
          <w:sz w:val="28"/>
          <w:szCs w:val="28"/>
        </w:rPr>
        <w:t>88</w:t>
      </w:r>
    </w:p>
    <w:p w:rsidR="00233CEE" w:rsidRDefault="00233CEE" w:rsidP="00233CEE">
      <w:pPr>
        <w:tabs>
          <w:tab w:val="left" w:pos="3503"/>
        </w:tabs>
        <w:bidi/>
        <w:spacing w:after="0" w:line="300" w:lineRule="auto"/>
        <w:ind w:left="68"/>
        <w:rPr>
          <w:rFonts w:cs="Lotus" w:hint="cs"/>
          <w:color w:val="0D0D0D" w:themeColor="text1" w:themeTint="F2"/>
          <w:sz w:val="28"/>
          <w:szCs w:val="28"/>
          <w:rtl/>
        </w:rPr>
      </w:pPr>
      <w:r>
        <w:rPr>
          <w:rFonts w:cs="Lotus" w:hint="cs"/>
          <w:color w:val="0D0D0D" w:themeColor="text1" w:themeTint="F2"/>
          <w:sz w:val="28"/>
          <w:szCs w:val="28"/>
          <w:rtl/>
        </w:rPr>
        <w:t xml:space="preserve">4-2 توصيف متغيرهاي مستقل و وابسته ...................................................................................... </w:t>
      </w:r>
      <w:r>
        <w:rPr>
          <w:rFonts w:cs="Lotus"/>
          <w:color w:val="0D0D0D" w:themeColor="text1" w:themeTint="F2"/>
          <w:sz w:val="28"/>
          <w:szCs w:val="28"/>
        </w:rPr>
        <w:t>89</w:t>
      </w:r>
    </w:p>
    <w:p w:rsidR="00233CEE" w:rsidRDefault="00233CEE" w:rsidP="00233CEE">
      <w:pPr>
        <w:tabs>
          <w:tab w:val="left" w:pos="3503"/>
        </w:tabs>
        <w:bidi/>
        <w:spacing w:after="0" w:line="300" w:lineRule="auto"/>
        <w:ind w:left="68"/>
        <w:rPr>
          <w:rFonts w:cs="Lotus" w:hint="cs"/>
          <w:color w:val="0D0D0D" w:themeColor="text1" w:themeTint="F2"/>
          <w:sz w:val="28"/>
          <w:szCs w:val="28"/>
          <w:rtl/>
        </w:rPr>
      </w:pPr>
      <w:r>
        <w:rPr>
          <w:rFonts w:cs="Lotus" w:hint="cs"/>
          <w:color w:val="0D0D0D" w:themeColor="text1" w:themeTint="F2"/>
          <w:sz w:val="28"/>
          <w:szCs w:val="28"/>
          <w:rtl/>
        </w:rPr>
        <w:t>4-2-1 امنيت درک شده در پردازش داده هاي خصوصي</w:t>
      </w:r>
      <w:r>
        <w:rPr>
          <w:rFonts w:ascii="Times New Roman" w:hAnsi="Times New Roman" w:cs="Times New Roman"/>
          <w:color w:val="0D0D0D" w:themeColor="text1" w:themeTint="F2"/>
          <w:sz w:val="28"/>
          <w:szCs w:val="28"/>
        </w:rPr>
        <w:t>(SHPD)</w:t>
      </w:r>
      <w:r>
        <w:rPr>
          <w:rFonts w:cs="Lotus" w:hint="cs"/>
          <w:color w:val="0D0D0D" w:themeColor="text1" w:themeTint="F2"/>
          <w:sz w:val="28"/>
          <w:szCs w:val="28"/>
          <w:rtl/>
        </w:rPr>
        <w:t>.............................................</w:t>
      </w:r>
      <w:r>
        <w:rPr>
          <w:rFonts w:cs="Lotus"/>
          <w:color w:val="0D0D0D" w:themeColor="text1" w:themeTint="F2"/>
          <w:sz w:val="28"/>
          <w:szCs w:val="28"/>
        </w:rPr>
        <w:t>89</w:t>
      </w:r>
    </w:p>
    <w:p w:rsidR="00233CEE" w:rsidRDefault="00233CEE" w:rsidP="00233CEE">
      <w:pPr>
        <w:tabs>
          <w:tab w:val="left" w:pos="3503"/>
        </w:tabs>
        <w:bidi/>
        <w:spacing w:after="0" w:line="300" w:lineRule="auto"/>
        <w:ind w:left="68"/>
        <w:rPr>
          <w:rFonts w:cs="Lotus" w:hint="cs"/>
          <w:color w:val="0D0D0D" w:themeColor="text1" w:themeTint="F2"/>
          <w:sz w:val="28"/>
          <w:szCs w:val="28"/>
          <w:rtl/>
        </w:rPr>
      </w:pPr>
      <w:r>
        <w:rPr>
          <w:rFonts w:cs="Lotus" w:hint="cs"/>
          <w:color w:val="0D0D0D" w:themeColor="text1" w:themeTint="F2"/>
          <w:sz w:val="28"/>
          <w:szCs w:val="28"/>
          <w:rtl/>
        </w:rPr>
        <w:t xml:space="preserve">4-2-2  قابليت استفادۀ درک شده ............................................................................................... </w:t>
      </w:r>
      <w:r>
        <w:rPr>
          <w:rFonts w:cs="Lotus"/>
          <w:color w:val="0D0D0D" w:themeColor="text1" w:themeTint="F2"/>
          <w:sz w:val="28"/>
          <w:szCs w:val="28"/>
        </w:rPr>
        <w:t>90</w:t>
      </w:r>
    </w:p>
    <w:p w:rsidR="00233CEE" w:rsidRDefault="00233CEE" w:rsidP="00233CEE">
      <w:pPr>
        <w:tabs>
          <w:tab w:val="left" w:pos="3503"/>
        </w:tabs>
        <w:bidi/>
        <w:spacing w:after="0" w:line="300" w:lineRule="auto"/>
        <w:ind w:left="68"/>
        <w:rPr>
          <w:rFonts w:cs="Lotus" w:hint="cs"/>
          <w:color w:val="0D0D0D" w:themeColor="text1" w:themeTint="F2"/>
          <w:sz w:val="28"/>
          <w:szCs w:val="28"/>
          <w:rtl/>
        </w:rPr>
      </w:pPr>
      <w:r>
        <w:rPr>
          <w:rFonts w:cs="Lotus" w:hint="cs"/>
          <w:color w:val="0D0D0D" w:themeColor="text1" w:themeTint="F2"/>
          <w:sz w:val="28"/>
          <w:szCs w:val="28"/>
          <w:rtl/>
        </w:rPr>
        <w:t>4-2- 3 شهرت درک شده ......................................... ..................................................................</w:t>
      </w:r>
      <w:r>
        <w:rPr>
          <w:rFonts w:cs="Lotus"/>
          <w:color w:val="0D0D0D" w:themeColor="text1" w:themeTint="F2"/>
          <w:sz w:val="28"/>
          <w:szCs w:val="28"/>
        </w:rPr>
        <w:t>91</w:t>
      </w:r>
    </w:p>
    <w:p w:rsidR="00233CEE" w:rsidRDefault="00233CEE" w:rsidP="00233CEE">
      <w:pPr>
        <w:tabs>
          <w:tab w:val="left" w:pos="3503"/>
        </w:tabs>
        <w:bidi/>
        <w:spacing w:after="0" w:line="300" w:lineRule="auto"/>
        <w:ind w:left="68"/>
        <w:rPr>
          <w:rFonts w:cs="Lotus" w:hint="cs"/>
          <w:color w:val="0D0D0D" w:themeColor="text1" w:themeTint="F2"/>
          <w:sz w:val="28"/>
          <w:szCs w:val="28"/>
          <w:rtl/>
        </w:rPr>
      </w:pPr>
      <w:r>
        <w:rPr>
          <w:rFonts w:cs="Lotus" w:hint="cs"/>
          <w:color w:val="0D0D0D" w:themeColor="text1" w:themeTint="F2"/>
          <w:sz w:val="28"/>
          <w:szCs w:val="28"/>
          <w:rtl/>
        </w:rPr>
        <w:t>4-2-4 اعتماد ..................................................</w:t>
      </w:r>
      <w:r>
        <w:rPr>
          <w:rFonts w:cs="Lotus" w:hint="cs"/>
          <w:color w:val="0D0D0D" w:themeColor="text1" w:themeTint="F2"/>
          <w:sz w:val="28"/>
          <w:szCs w:val="28"/>
          <w:rtl/>
        </w:rPr>
        <w:lastRenderedPageBreak/>
        <w:t>..............................................................................</w:t>
      </w:r>
      <w:r>
        <w:rPr>
          <w:rFonts w:cs="Lotus"/>
          <w:color w:val="0D0D0D" w:themeColor="text1" w:themeTint="F2"/>
          <w:sz w:val="28"/>
          <w:szCs w:val="28"/>
        </w:rPr>
        <w:t>92</w:t>
      </w:r>
    </w:p>
    <w:p w:rsidR="00233CEE" w:rsidRDefault="00233CEE" w:rsidP="00233CEE">
      <w:pPr>
        <w:tabs>
          <w:tab w:val="left" w:pos="3503"/>
        </w:tabs>
        <w:bidi/>
        <w:spacing w:after="0" w:line="300" w:lineRule="auto"/>
        <w:ind w:left="68"/>
        <w:rPr>
          <w:rFonts w:cs="Lotus" w:hint="cs"/>
          <w:color w:val="0D0D0D" w:themeColor="text1" w:themeTint="F2"/>
          <w:sz w:val="28"/>
          <w:szCs w:val="28"/>
          <w:rtl/>
        </w:rPr>
      </w:pPr>
      <w:r>
        <w:rPr>
          <w:rFonts w:cs="Lotus" w:hint="cs"/>
          <w:color w:val="0D0D0D" w:themeColor="text1" w:themeTint="F2"/>
          <w:sz w:val="28"/>
          <w:szCs w:val="28"/>
          <w:rtl/>
        </w:rPr>
        <w:t>4-2-5 تعهد عاطفي ......................................................................................................................</w:t>
      </w:r>
      <w:r>
        <w:rPr>
          <w:rFonts w:cs="Lotus"/>
          <w:color w:val="0D0D0D" w:themeColor="text1" w:themeTint="F2"/>
          <w:sz w:val="28"/>
          <w:szCs w:val="28"/>
        </w:rPr>
        <w:t>93</w:t>
      </w:r>
    </w:p>
    <w:p w:rsidR="00233CEE" w:rsidRDefault="00233CEE" w:rsidP="00233CEE">
      <w:pPr>
        <w:tabs>
          <w:tab w:val="left" w:pos="3503"/>
        </w:tabs>
        <w:bidi/>
        <w:spacing w:after="0" w:line="300" w:lineRule="auto"/>
        <w:ind w:left="68"/>
        <w:rPr>
          <w:rFonts w:cs="Lotus" w:hint="cs"/>
          <w:color w:val="0D0D0D" w:themeColor="text1" w:themeTint="F2"/>
          <w:sz w:val="28"/>
          <w:szCs w:val="28"/>
          <w:rtl/>
        </w:rPr>
      </w:pPr>
      <w:r>
        <w:rPr>
          <w:rFonts w:cs="Lotus" w:hint="cs"/>
          <w:color w:val="0D0D0D" w:themeColor="text1" w:themeTint="F2"/>
          <w:sz w:val="28"/>
          <w:szCs w:val="28"/>
          <w:rtl/>
        </w:rPr>
        <w:t xml:space="preserve">4-3  يافته هاي تحليلي ................................................................................................................ </w:t>
      </w:r>
      <w:r>
        <w:rPr>
          <w:rFonts w:cs="Lotus"/>
          <w:color w:val="0D0D0D" w:themeColor="text1" w:themeTint="F2"/>
          <w:sz w:val="28"/>
          <w:szCs w:val="28"/>
        </w:rPr>
        <w:t>94</w:t>
      </w:r>
    </w:p>
    <w:p w:rsidR="00233CEE" w:rsidRDefault="00233CEE" w:rsidP="00233CEE">
      <w:pPr>
        <w:tabs>
          <w:tab w:val="left" w:pos="3503"/>
        </w:tabs>
        <w:bidi/>
        <w:spacing w:after="0" w:line="300" w:lineRule="auto"/>
        <w:ind w:left="68"/>
        <w:rPr>
          <w:rFonts w:cs="Lotus" w:hint="cs"/>
          <w:color w:val="0D0D0D" w:themeColor="text1" w:themeTint="F2"/>
          <w:sz w:val="28"/>
          <w:szCs w:val="28"/>
          <w:rtl/>
        </w:rPr>
      </w:pPr>
      <w:r>
        <w:rPr>
          <w:rFonts w:cs="Lotus" w:hint="cs"/>
          <w:color w:val="0D0D0D" w:themeColor="text1" w:themeTint="F2"/>
          <w:sz w:val="28"/>
          <w:szCs w:val="28"/>
          <w:rtl/>
        </w:rPr>
        <w:t>4-3-1 بررسي نرمال بودن متغيرها ...............................................................................................</w:t>
      </w:r>
      <w:r>
        <w:rPr>
          <w:rFonts w:cs="Lotus"/>
          <w:color w:val="0D0D0D" w:themeColor="text1" w:themeTint="F2"/>
          <w:sz w:val="28"/>
          <w:szCs w:val="28"/>
        </w:rPr>
        <w:t>94</w:t>
      </w:r>
    </w:p>
    <w:p w:rsidR="00233CEE" w:rsidRDefault="00233CEE" w:rsidP="00233CEE">
      <w:pPr>
        <w:tabs>
          <w:tab w:val="left" w:pos="3503"/>
        </w:tabs>
        <w:bidi/>
        <w:spacing w:after="0" w:line="300" w:lineRule="auto"/>
        <w:ind w:left="68"/>
        <w:rPr>
          <w:rFonts w:cs="Lotus" w:hint="cs"/>
          <w:color w:val="0D0D0D" w:themeColor="text1" w:themeTint="F2"/>
          <w:sz w:val="28"/>
          <w:szCs w:val="28"/>
          <w:rtl/>
        </w:rPr>
      </w:pPr>
      <w:r>
        <w:rPr>
          <w:rFonts w:cs="Lotus" w:hint="cs"/>
          <w:color w:val="0D0D0D" w:themeColor="text1" w:themeTint="F2"/>
          <w:sz w:val="28"/>
          <w:szCs w:val="28"/>
          <w:rtl/>
        </w:rPr>
        <w:t xml:space="preserve">4-3-2 آزمون فرضيه ها .............................................................................................................. </w:t>
      </w:r>
      <w:r>
        <w:rPr>
          <w:rFonts w:cs="Lotus"/>
          <w:color w:val="0D0D0D" w:themeColor="text1" w:themeTint="F2"/>
          <w:sz w:val="28"/>
          <w:szCs w:val="28"/>
        </w:rPr>
        <w:t>96</w:t>
      </w:r>
    </w:p>
    <w:p w:rsidR="00233CEE" w:rsidRDefault="00233CEE" w:rsidP="00233CEE">
      <w:pPr>
        <w:tabs>
          <w:tab w:val="left" w:pos="3503"/>
        </w:tabs>
        <w:bidi/>
        <w:spacing w:after="0" w:line="300" w:lineRule="auto"/>
        <w:ind w:left="68"/>
        <w:rPr>
          <w:rFonts w:cs="Lotus" w:hint="cs"/>
          <w:color w:val="0D0D0D" w:themeColor="text1" w:themeTint="F2"/>
          <w:sz w:val="28"/>
          <w:szCs w:val="28"/>
          <w:rtl/>
        </w:rPr>
      </w:pPr>
      <w:r>
        <w:rPr>
          <w:rFonts w:cs="Lotus" w:hint="cs"/>
          <w:color w:val="0D0D0D" w:themeColor="text1" w:themeTint="F2"/>
          <w:sz w:val="28"/>
          <w:szCs w:val="28"/>
          <w:rtl/>
        </w:rPr>
        <w:t>4-4 تحليل رگرسيون ..................................................................................................................</w:t>
      </w:r>
      <w:r>
        <w:rPr>
          <w:rFonts w:cs="Lotus"/>
          <w:color w:val="0D0D0D" w:themeColor="text1" w:themeTint="F2"/>
          <w:sz w:val="28"/>
          <w:szCs w:val="28"/>
        </w:rPr>
        <w:t>100</w:t>
      </w:r>
    </w:p>
    <w:p w:rsidR="00233CEE" w:rsidRDefault="00233CEE" w:rsidP="00233CEE">
      <w:pPr>
        <w:tabs>
          <w:tab w:val="left" w:pos="3503"/>
        </w:tabs>
        <w:bidi/>
        <w:spacing w:after="0" w:line="300" w:lineRule="auto"/>
        <w:ind w:left="68"/>
        <w:rPr>
          <w:rFonts w:cs="Lotus" w:hint="cs"/>
          <w:color w:val="0D0D0D" w:themeColor="text1" w:themeTint="F2"/>
          <w:sz w:val="28"/>
          <w:szCs w:val="28"/>
          <w:rtl/>
        </w:rPr>
      </w:pPr>
      <w:r>
        <w:rPr>
          <w:rFonts w:cs="Lotus" w:hint="cs"/>
          <w:color w:val="0D0D0D" w:themeColor="text1" w:themeTint="F2"/>
          <w:sz w:val="28"/>
          <w:szCs w:val="28"/>
          <w:rtl/>
        </w:rPr>
        <w:t xml:space="preserve">4-5 تحليل مسير ....................................................................................................................... </w:t>
      </w:r>
      <w:r>
        <w:rPr>
          <w:rFonts w:cs="Lotus"/>
          <w:color w:val="0D0D0D" w:themeColor="text1" w:themeTint="F2"/>
          <w:sz w:val="28"/>
          <w:szCs w:val="28"/>
        </w:rPr>
        <w:t>101</w:t>
      </w:r>
    </w:p>
    <w:p w:rsidR="00233CEE" w:rsidRDefault="00233CEE" w:rsidP="00233CEE">
      <w:pPr>
        <w:tabs>
          <w:tab w:val="left" w:pos="3503"/>
        </w:tabs>
        <w:bidi/>
        <w:spacing w:before="240" w:after="0" w:line="300" w:lineRule="auto"/>
        <w:rPr>
          <w:rFonts w:cs="Lotus" w:hint="cs"/>
          <w:b/>
          <w:bCs/>
          <w:color w:val="0D0D0D" w:themeColor="text1" w:themeTint="F2"/>
          <w:sz w:val="28"/>
          <w:szCs w:val="28"/>
          <w:rtl/>
        </w:rPr>
      </w:pPr>
    </w:p>
    <w:p w:rsidR="00233CEE" w:rsidRDefault="00233CEE" w:rsidP="00233CEE">
      <w:pPr>
        <w:tabs>
          <w:tab w:val="left" w:pos="3503"/>
        </w:tabs>
        <w:bidi/>
        <w:spacing w:before="240" w:after="0" w:line="300" w:lineRule="auto"/>
        <w:rPr>
          <w:rFonts w:cs="Lotus" w:hint="cs"/>
          <w:b/>
          <w:bCs/>
          <w:color w:val="0D0D0D" w:themeColor="text1" w:themeTint="F2"/>
          <w:sz w:val="28"/>
          <w:szCs w:val="28"/>
          <w:rtl/>
        </w:rPr>
      </w:pPr>
      <w:r>
        <w:rPr>
          <w:rFonts w:cs="Lotus" w:hint="cs"/>
          <w:b/>
          <w:bCs/>
          <w:color w:val="0D0D0D" w:themeColor="text1" w:themeTint="F2"/>
          <w:sz w:val="28"/>
          <w:szCs w:val="28"/>
          <w:rtl/>
        </w:rPr>
        <w:t>فصل پنجم: نتايج تحقيق</w:t>
      </w:r>
    </w:p>
    <w:p w:rsidR="00233CEE" w:rsidRDefault="00233CEE" w:rsidP="00233CEE">
      <w:pPr>
        <w:tabs>
          <w:tab w:val="left" w:pos="3503"/>
        </w:tabs>
        <w:bidi/>
        <w:spacing w:after="0" w:line="300" w:lineRule="auto"/>
        <w:ind w:left="68"/>
        <w:rPr>
          <w:rFonts w:cs="Lotus" w:hint="cs"/>
          <w:color w:val="0D0D0D" w:themeColor="text1" w:themeTint="F2"/>
          <w:sz w:val="28"/>
          <w:szCs w:val="28"/>
          <w:rtl/>
        </w:rPr>
      </w:pPr>
      <w:r>
        <w:rPr>
          <w:rFonts w:cs="Lotus" w:hint="cs"/>
          <w:color w:val="0D0D0D" w:themeColor="text1" w:themeTint="F2"/>
          <w:sz w:val="28"/>
          <w:szCs w:val="28"/>
          <w:rtl/>
        </w:rPr>
        <w:t>مقدمه ..................................................</w:t>
      </w:r>
      <w:r>
        <w:rPr>
          <w:rFonts w:cs="Lotus" w:hint="cs"/>
          <w:color w:val="0D0D0D" w:themeColor="text1" w:themeTint="F2"/>
          <w:sz w:val="28"/>
          <w:szCs w:val="28"/>
          <w:rtl/>
        </w:rPr>
        <w:lastRenderedPageBreak/>
        <w:t xml:space="preserve">........................................................................................ </w:t>
      </w:r>
      <w:r>
        <w:rPr>
          <w:rFonts w:cs="Lotus"/>
          <w:color w:val="0D0D0D" w:themeColor="text1" w:themeTint="F2"/>
          <w:sz w:val="28"/>
          <w:szCs w:val="28"/>
        </w:rPr>
        <w:t>104</w:t>
      </w:r>
    </w:p>
    <w:p w:rsidR="00233CEE" w:rsidRDefault="00233CEE" w:rsidP="00233CEE">
      <w:pPr>
        <w:tabs>
          <w:tab w:val="left" w:pos="3503"/>
        </w:tabs>
        <w:bidi/>
        <w:spacing w:after="0" w:line="300" w:lineRule="auto"/>
        <w:ind w:left="68"/>
        <w:rPr>
          <w:rFonts w:cs="Lotus" w:hint="cs"/>
          <w:color w:val="0D0D0D" w:themeColor="text1" w:themeTint="F2"/>
          <w:sz w:val="28"/>
          <w:szCs w:val="28"/>
          <w:rtl/>
        </w:rPr>
      </w:pPr>
      <w:r>
        <w:rPr>
          <w:rFonts w:cs="Lotus" w:hint="cs"/>
          <w:color w:val="0D0D0D" w:themeColor="text1" w:themeTint="F2"/>
          <w:sz w:val="28"/>
          <w:szCs w:val="28"/>
          <w:rtl/>
        </w:rPr>
        <w:t>5-1 مرور خطوط کلي تحقيق ....................................................................................................</w:t>
      </w:r>
      <w:r>
        <w:rPr>
          <w:rFonts w:cs="Lotus"/>
          <w:color w:val="0D0D0D" w:themeColor="text1" w:themeTint="F2"/>
          <w:sz w:val="28"/>
          <w:szCs w:val="28"/>
        </w:rPr>
        <w:t>104</w:t>
      </w:r>
    </w:p>
    <w:p w:rsidR="00233CEE" w:rsidRDefault="00233CEE" w:rsidP="00233CEE">
      <w:pPr>
        <w:tabs>
          <w:tab w:val="left" w:pos="3503"/>
        </w:tabs>
        <w:bidi/>
        <w:spacing w:after="0" w:line="300" w:lineRule="auto"/>
        <w:ind w:left="68"/>
        <w:rPr>
          <w:rFonts w:cs="Lotus" w:hint="cs"/>
          <w:color w:val="0D0D0D" w:themeColor="text1" w:themeTint="F2"/>
          <w:sz w:val="28"/>
          <w:szCs w:val="28"/>
          <w:rtl/>
        </w:rPr>
      </w:pPr>
      <w:r>
        <w:rPr>
          <w:rFonts w:cs="Lotus" w:hint="cs"/>
          <w:color w:val="0D0D0D" w:themeColor="text1" w:themeTint="F2"/>
          <w:sz w:val="28"/>
          <w:szCs w:val="28"/>
          <w:rtl/>
        </w:rPr>
        <w:t xml:space="preserve">5-2 نتايج حاصل از آمار توصيفي ............................................................................................. </w:t>
      </w:r>
      <w:r>
        <w:rPr>
          <w:rFonts w:cs="Lotus"/>
          <w:color w:val="0D0D0D" w:themeColor="text1" w:themeTint="F2"/>
          <w:sz w:val="28"/>
          <w:szCs w:val="28"/>
        </w:rPr>
        <w:t>105</w:t>
      </w:r>
    </w:p>
    <w:p w:rsidR="00233CEE" w:rsidRDefault="00233CEE" w:rsidP="00233CEE">
      <w:pPr>
        <w:tabs>
          <w:tab w:val="left" w:pos="3503"/>
        </w:tabs>
        <w:bidi/>
        <w:spacing w:after="0" w:line="300" w:lineRule="auto"/>
        <w:ind w:left="68"/>
        <w:rPr>
          <w:rFonts w:cs="Lotus" w:hint="cs"/>
          <w:color w:val="0D0D0D" w:themeColor="text1" w:themeTint="F2"/>
          <w:sz w:val="28"/>
          <w:szCs w:val="28"/>
          <w:rtl/>
        </w:rPr>
      </w:pPr>
      <w:r>
        <w:rPr>
          <w:rFonts w:cs="Lotus" w:hint="cs"/>
          <w:color w:val="0D0D0D" w:themeColor="text1" w:themeTint="F2"/>
          <w:sz w:val="28"/>
          <w:szCs w:val="28"/>
          <w:rtl/>
        </w:rPr>
        <w:t>5-3 نتايج حاصل از آمار استنباطي .............................................................................................</w:t>
      </w:r>
      <w:r>
        <w:rPr>
          <w:rFonts w:cs="Lotus"/>
          <w:color w:val="0D0D0D" w:themeColor="text1" w:themeTint="F2"/>
          <w:sz w:val="28"/>
          <w:szCs w:val="28"/>
        </w:rPr>
        <w:t>106</w:t>
      </w:r>
    </w:p>
    <w:p w:rsidR="00233CEE" w:rsidRDefault="00233CEE" w:rsidP="00233CEE">
      <w:pPr>
        <w:tabs>
          <w:tab w:val="left" w:pos="3503"/>
        </w:tabs>
        <w:bidi/>
        <w:spacing w:after="0" w:line="300" w:lineRule="auto"/>
        <w:ind w:left="68"/>
        <w:rPr>
          <w:rFonts w:cs="Lotus" w:hint="cs"/>
          <w:color w:val="0D0D0D" w:themeColor="text1" w:themeTint="F2"/>
          <w:sz w:val="28"/>
          <w:szCs w:val="28"/>
          <w:rtl/>
        </w:rPr>
      </w:pPr>
      <w:r>
        <w:rPr>
          <w:rFonts w:cs="Lotus" w:hint="cs"/>
          <w:color w:val="0D0D0D" w:themeColor="text1" w:themeTint="F2"/>
          <w:sz w:val="28"/>
          <w:szCs w:val="28"/>
          <w:rtl/>
        </w:rPr>
        <w:t xml:space="preserve">5-3-1 نتايج حاصل از آزمون فرضيه ها ................................................................................... </w:t>
      </w:r>
      <w:r>
        <w:rPr>
          <w:rFonts w:cs="Lotus"/>
          <w:color w:val="0D0D0D" w:themeColor="text1" w:themeTint="F2"/>
          <w:sz w:val="28"/>
          <w:szCs w:val="28"/>
        </w:rPr>
        <w:t>106</w:t>
      </w:r>
    </w:p>
    <w:p w:rsidR="00233CEE" w:rsidRDefault="00233CEE" w:rsidP="00233CEE">
      <w:pPr>
        <w:tabs>
          <w:tab w:val="left" w:pos="3503"/>
        </w:tabs>
        <w:bidi/>
        <w:spacing w:after="0" w:line="300" w:lineRule="auto"/>
        <w:ind w:left="68"/>
        <w:rPr>
          <w:rFonts w:cs="Lotus" w:hint="cs"/>
          <w:color w:val="0D0D0D" w:themeColor="text1" w:themeTint="F2"/>
          <w:sz w:val="28"/>
          <w:szCs w:val="28"/>
          <w:rtl/>
        </w:rPr>
      </w:pPr>
      <w:r>
        <w:rPr>
          <w:rFonts w:cs="Lotus" w:hint="cs"/>
          <w:color w:val="0D0D0D" w:themeColor="text1" w:themeTint="F2"/>
          <w:sz w:val="28"/>
          <w:szCs w:val="28"/>
          <w:rtl/>
        </w:rPr>
        <w:t xml:space="preserve">5-3-2 نتايج بدست آمده از معادلات تحليل مسير ................................................................... </w:t>
      </w:r>
      <w:r>
        <w:rPr>
          <w:rFonts w:cs="Lotus"/>
          <w:color w:val="0D0D0D" w:themeColor="text1" w:themeTint="F2"/>
          <w:sz w:val="28"/>
          <w:szCs w:val="28"/>
        </w:rPr>
        <w:t>107</w:t>
      </w:r>
    </w:p>
    <w:p w:rsidR="00233CEE" w:rsidRDefault="00233CEE" w:rsidP="00233CEE">
      <w:pPr>
        <w:tabs>
          <w:tab w:val="left" w:pos="3503"/>
        </w:tabs>
        <w:bidi/>
        <w:spacing w:after="0" w:line="300" w:lineRule="auto"/>
        <w:ind w:left="68"/>
        <w:rPr>
          <w:rFonts w:cs="Lotus" w:hint="cs"/>
          <w:color w:val="0D0D0D" w:themeColor="text1" w:themeTint="F2"/>
          <w:sz w:val="28"/>
          <w:szCs w:val="28"/>
          <w:rtl/>
        </w:rPr>
      </w:pPr>
      <w:r>
        <w:rPr>
          <w:rFonts w:cs="Lotus" w:hint="cs"/>
          <w:color w:val="0D0D0D" w:themeColor="text1" w:themeTint="F2"/>
          <w:sz w:val="28"/>
          <w:szCs w:val="28"/>
          <w:rtl/>
        </w:rPr>
        <w:t>5-4 مقايسه نتايج بدست آمده با يافته هاي ساير تحقيقات ........................................................</w:t>
      </w:r>
      <w:r>
        <w:rPr>
          <w:rFonts w:cs="Lotus"/>
          <w:color w:val="0D0D0D" w:themeColor="text1" w:themeTint="F2"/>
          <w:sz w:val="28"/>
          <w:szCs w:val="28"/>
        </w:rPr>
        <w:t>107</w:t>
      </w:r>
    </w:p>
    <w:p w:rsidR="00233CEE" w:rsidRDefault="00233CEE" w:rsidP="00233CEE">
      <w:pPr>
        <w:tabs>
          <w:tab w:val="left" w:pos="3503"/>
        </w:tabs>
        <w:bidi/>
        <w:spacing w:after="0" w:line="300" w:lineRule="auto"/>
        <w:ind w:left="68"/>
        <w:rPr>
          <w:rFonts w:cs="Lotus" w:hint="cs"/>
          <w:color w:val="0D0D0D" w:themeColor="text1" w:themeTint="F2"/>
          <w:sz w:val="28"/>
          <w:szCs w:val="28"/>
          <w:rtl/>
        </w:rPr>
      </w:pPr>
      <w:r>
        <w:rPr>
          <w:rFonts w:cs="Lotus" w:hint="cs"/>
          <w:color w:val="0D0D0D" w:themeColor="text1" w:themeTint="F2"/>
          <w:sz w:val="28"/>
          <w:szCs w:val="28"/>
          <w:rtl/>
        </w:rPr>
        <w:t>5-5 پيشنهادات کاربردي .............................................................................................................</w:t>
      </w:r>
      <w:r>
        <w:rPr>
          <w:rFonts w:cs="Lotus"/>
          <w:color w:val="0D0D0D" w:themeColor="text1" w:themeTint="F2"/>
          <w:sz w:val="28"/>
          <w:szCs w:val="28"/>
        </w:rPr>
        <w:t>109</w:t>
      </w:r>
    </w:p>
    <w:p w:rsidR="00233CEE" w:rsidRDefault="00233CEE" w:rsidP="00233CEE">
      <w:pPr>
        <w:tabs>
          <w:tab w:val="left" w:pos="3503"/>
        </w:tabs>
        <w:bidi/>
        <w:spacing w:after="0" w:line="300" w:lineRule="auto"/>
        <w:ind w:left="68"/>
        <w:rPr>
          <w:rFonts w:cs="Lotus" w:hint="cs"/>
          <w:color w:val="0D0D0D" w:themeColor="text1" w:themeTint="F2"/>
          <w:sz w:val="28"/>
          <w:szCs w:val="28"/>
          <w:rtl/>
        </w:rPr>
      </w:pPr>
      <w:r>
        <w:rPr>
          <w:rFonts w:cs="Lotus" w:hint="cs"/>
          <w:color w:val="0D0D0D" w:themeColor="text1" w:themeTint="F2"/>
          <w:sz w:val="28"/>
          <w:szCs w:val="28"/>
          <w:rtl/>
        </w:rPr>
        <w:t>5-6 پيشنهادات براي تحقيقات آتي ............................................................................................</w:t>
      </w:r>
      <w:r>
        <w:rPr>
          <w:rFonts w:cs="Lotus"/>
          <w:color w:val="0D0D0D" w:themeColor="text1" w:themeTint="F2"/>
          <w:sz w:val="28"/>
          <w:szCs w:val="28"/>
        </w:rPr>
        <w:t>112</w:t>
      </w:r>
    </w:p>
    <w:p w:rsidR="00233CEE" w:rsidRDefault="00233CEE" w:rsidP="00233CEE">
      <w:pPr>
        <w:tabs>
          <w:tab w:val="left" w:pos="3503"/>
        </w:tabs>
        <w:bidi/>
        <w:spacing w:before="240" w:after="0" w:line="300" w:lineRule="auto"/>
        <w:rPr>
          <w:rFonts w:cs="Lotus" w:hint="cs"/>
          <w:b/>
          <w:bCs/>
          <w:color w:val="0D0D0D" w:themeColor="text1" w:themeTint="F2"/>
          <w:sz w:val="28"/>
          <w:szCs w:val="28"/>
          <w:rtl/>
        </w:rPr>
      </w:pPr>
      <w:r>
        <w:rPr>
          <w:rFonts w:cs="Lotus" w:hint="cs"/>
          <w:b/>
          <w:bCs/>
          <w:color w:val="0D0D0D" w:themeColor="text1" w:themeTint="F2"/>
          <w:sz w:val="28"/>
          <w:szCs w:val="28"/>
          <w:rtl/>
        </w:rPr>
        <w:t>فهرست منابع</w:t>
      </w:r>
    </w:p>
    <w:p w:rsidR="00233CEE" w:rsidRDefault="00233CEE" w:rsidP="00233CEE">
      <w:pPr>
        <w:tabs>
          <w:tab w:val="left" w:pos="3503"/>
        </w:tabs>
        <w:bidi/>
        <w:spacing w:after="0" w:line="300" w:lineRule="auto"/>
        <w:ind w:left="68"/>
        <w:rPr>
          <w:rFonts w:cs="Lotus" w:hint="cs"/>
          <w:color w:val="0D0D0D" w:themeColor="text1" w:themeTint="F2"/>
          <w:sz w:val="28"/>
          <w:szCs w:val="28"/>
          <w:rtl/>
        </w:rPr>
      </w:pPr>
      <w:r>
        <w:rPr>
          <w:rFonts w:cs="Lotus" w:hint="cs"/>
          <w:color w:val="0D0D0D" w:themeColor="text1" w:themeTint="F2"/>
          <w:sz w:val="28"/>
          <w:szCs w:val="28"/>
          <w:rtl/>
        </w:rPr>
        <w:lastRenderedPageBreak/>
        <w:t>فهرست منابع فارسي ....................................................................................................................</w:t>
      </w:r>
      <w:r>
        <w:rPr>
          <w:rFonts w:cs="Lotus"/>
          <w:color w:val="0D0D0D" w:themeColor="text1" w:themeTint="F2"/>
          <w:sz w:val="28"/>
          <w:szCs w:val="28"/>
        </w:rPr>
        <w:t>113</w:t>
      </w:r>
    </w:p>
    <w:p w:rsidR="00233CEE" w:rsidRDefault="00233CEE" w:rsidP="00233CEE">
      <w:pPr>
        <w:tabs>
          <w:tab w:val="left" w:pos="3503"/>
        </w:tabs>
        <w:bidi/>
        <w:spacing w:after="0" w:line="300" w:lineRule="auto"/>
        <w:ind w:left="68"/>
        <w:rPr>
          <w:rFonts w:cs="Lotus" w:hint="cs"/>
          <w:color w:val="0D0D0D" w:themeColor="text1" w:themeTint="F2"/>
          <w:sz w:val="28"/>
          <w:szCs w:val="28"/>
          <w:rtl/>
        </w:rPr>
      </w:pPr>
      <w:r>
        <w:rPr>
          <w:rFonts w:cs="Lotus" w:hint="cs"/>
          <w:color w:val="0D0D0D" w:themeColor="text1" w:themeTint="F2"/>
          <w:sz w:val="28"/>
          <w:szCs w:val="28"/>
          <w:rtl/>
        </w:rPr>
        <w:t>فهرست منابع لاتين ......................................................................................................................</w:t>
      </w:r>
      <w:r>
        <w:rPr>
          <w:rFonts w:cs="Lotus"/>
          <w:color w:val="0D0D0D" w:themeColor="text1" w:themeTint="F2"/>
          <w:sz w:val="28"/>
          <w:szCs w:val="28"/>
        </w:rPr>
        <w:t>115</w:t>
      </w:r>
    </w:p>
    <w:p w:rsidR="00233CEE" w:rsidRDefault="00233CEE" w:rsidP="00233CEE">
      <w:pPr>
        <w:tabs>
          <w:tab w:val="left" w:pos="3503"/>
        </w:tabs>
        <w:bidi/>
        <w:spacing w:after="0" w:line="300" w:lineRule="auto"/>
        <w:ind w:left="68"/>
        <w:rPr>
          <w:rFonts w:cs="Lotus" w:hint="cs"/>
          <w:color w:val="0D0D0D" w:themeColor="text1" w:themeTint="F2"/>
          <w:sz w:val="28"/>
          <w:szCs w:val="28"/>
          <w:rtl/>
        </w:rPr>
      </w:pPr>
      <w:r>
        <w:rPr>
          <w:rFonts w:cs="Lotus" w:hint="cs"/>
          <w:color w:val="0D0D0D" w:themeColor="text1" w:themeTint="F2"/>
          <w:sz w:val="28"/>
          <w:szCs w:val="28"/>
          <w:rtl/>
        </w:rPr>
        <w:t>چکيده انگليسي ............................................................................................................................117</w:t>
      </w:r>
    </w:p>
    <w:p w:rsidR="00233CEE" w:rsidRDefault="00233CEE" w:rsidP="00233CEE">
      <w:pPr>
        <w:tabs>
          <w:tab w:val="left" w:pos="3503"/>
        </w:tabs>
        <w:bidi/>
        <w:spacing w:after="0" w:line="300" w:lineRule="auto"/>
        <w:ind w:left="68"/>
        <w:rPr>
          <w:rFonts w:cs="Lotus" w:hint="cs"/>
          <w:color w:val="0D0D0D" w:themeColor="text1" w:themeTint="F2"/>
          <w:sz w:val="28"/>
          <w:szCs w:val="28"/>
          <w:rtl/>
        </w:rPr>
      </w:pPr>
    </w:p>
    <w:p w:rsidR="00233CEE" w:rsidRDefault="00233CEE" w:rsidP="00233CEE">
      <w:pPr>
        <w:tabs>
          <w:tab w:val="left" w:pos="3503"/>
        </w:tabs>
        <w:bidi/>
        <w:spacing w:after="0" w:line="300" w:lineRule="auto"/>
        <w:ind w:left="68"/>
        <w:rPr>
          <w:rFonts w:cs="Lotus" w:hint="cs"/>
          <w:color w:val="0D0D0D" w:themeColor="text1" w:themeTint="F2"/>
          <w:sz w:val="28"/>
          <w:szCs w:val="28"/>
          <w:rtl/>
        </w:rPr>
      </w:pPr>
    </w:p>
    <w:p w:rsidR="00233CEE" w:rsidRDefault="00233CEE" w:rsidP="00233CEE">
      <w:pPr>
        <w:tabs>
          <w:tab w:val="left" w:pos="3503"/>
        </w:tabs>
        <w:bidi/>
        <w:spacing w:after="0" w:line="300" w:lineRule="auto"/>
        <w:ind w:left="68"/>
        <w:rPr>
          <w:rFonts w:cs="Lotus" w:hint="cs"/>
          <w:color w:val="0D0D0D" w:themeColor="text1" w:themeTint="F2"/>
          <w:sz w:val="28"/>
          <w:szCs w:val="28"/>
          <w:rtl/>
        </w:rPr>
      </w:pPr>
    </w:p>
    <w:p w:rsidR="00233CEE" w:rsidRDefault="00233CEE" w:rsidP="00233CEE">
      <w:pPr>
        <w:tabs>
          <w:tab w:val="left" w:pos="3503"/>
        </w:tabs>
        <w:bidi/>
        <w:spacing w:after="0" w:line="300" w:lineRule="auto"/>
        <w:ind w:left="68"/>
        <w:rPr>
          <w:rFonts w:cs="Lotus" w:hint="cs"/>
          <w:color w:val="0D0D0D" w:themeColor="text1" w:themeTint="F2"/>
          <w:sz w:val="28"/>
          <w:szCs w:val="28"/>
          <w:rtl/>
        </w:rPr>
      </w:pPr>
    </w:p>
    <w:p w:rsidR="00233CEE" w:rsidRDefault="00233CEE" w:rsidP="00233CEE">
      <w:pPr>
        <w:tabs>
          <w:tab w:val="left" w:pos="3503"/>
        </w:tabs>
        <w:bidi/>
        <w:spacing w:after="0" w:line="300" w:lineRule="auto"/>
        <w:ind w:left="68"/>
        <w:rPr>
          <w:rFonts w:cs="Lotus" w:hint="cs"/>
          <w:color w:val="0D0D0D" w:themeColor="text1" w:themeTint="F2"/>
          <w:sz w:val="32"/>
          <w:szCs w:val="32"/>
          <w:rtl/>
        </w:rPr>
      </w:pPr>
    </w:p>
    <w:p w:rsidR="00233CEE" w:rsidRDefault="00233CEE" w:rsidP="00233CEE">
      <w:pPr>
        <w:tabs>
          <w:tab w:val="left" w:pos="3503"/>
        </w:tabs>
        <w:bidi/>
        <w:spacing w:after="0" w:line="300" w:lineRule="auto"/>
        <w:ind w:left="68"/>
        <w:jc w:val="center"/>
        <w:rPr>
          <w:rFonts w:cs="Lotus" w:hint="cs"/>
          <w:b/>
          <w:bCs/>
          <w:color w:val="0D0D0D" w:themeColor="text1" w:themeTint="F2"/>
          <w:sz w:val="44"/>
          <w:szCs w:val="44"/>
          <w:rtl/>
        </w:rPr>
      </w:pPr>
    </w:p>
    <w:p w:rsidR="00233CEE" w:rsidRDefault="00233CEE" w:rsidP="00233CEE">
      <w:pPr>
        <w:tabs>
          <w:tab w:val="left" w:pos="3503"/>
        </w:tabs>
        <w:bidi/>
        <w:spacing w:after="0" w:line="300" w:lineRule="auto"/>
        <w:ind w:left="68"/>
        <w:jc w:val="center"/>
        <w:rPr>
          <w:rFonts w:cs="Lotus" w:hint="cs"/>
          <w:b/>
          <w:bCs/>
          <w:color w:val="0D0D0D" w:themeColor="text1" w:themeTint="F2"/>
          <w:sz w:val="44"/>
          <w:szCs w:val="44"/>
          <w:rtl/>
        </w:rPr>
      </w:pPr>
    </w:p>
    <w:p w:rsidR="00233CEE" w:rsidRDefault="00233CEE" w:rsidP="00233CEE">
      <w:pPr>
        <w:tabs>
          <w:tab w:val="left" w:pos="3503"/>
        </w:tabs>
        <w:bidi/>
        <w:spacing w:after="0" w:line="300" w:lineRule="auto"/>
        <w:ind w:left="68"/>
        <w:jc w:val="center"/>
        <w:rPr>
          <w:rFonts w:cs="Lotus" w:hint="cs"/>
          <w:b/>
          <w:bCs/>
          <w:color w:val="0D0D0D" w:themeColor="text1" w:themeTint="F2"/>
          <w:sz w:val="44"/>
          <w:szCs w:val="44"/>
          <w:rtl/>
        </w:rPr>
      </w:pPr>
    </w:p>
    <w:p w:rsidR="00233CEE" w:rsidRDefault="00233CEE" w:rsidP="00233CEE">
      <w:pPr>
        <w:tabs>
          <w:tab w:val="left" w:pos="3503"/>
        </w:tabs>
        <w:bidi/>
        <w:spacing w:after="0" w:line="300" w:lineRule="auto"/>
        <w:ind w:left="68"/>
        <w:jc w:val="center"/>
        <w:rPr>
          <w:rFonts w:cs="Lotus" w:hint="cs"/>
          <w:b/>
          <w:bCs/>
          <w:color w:val="0D0D0D" w:themeColor="text1" w:themeTint="F2"/>
          <w:sz w:val="44"/>
          <w:szCs w:val="44"/>
          <w:rtl/>
        </w:rPr>
      </w:pPr>
    </w:p>
    <w:p w:rsidR="00233CEE" w:rsidRDefault="00233CEE" w:rsidP="00233CEE">
      <w:pPr>
        <w:tabs>
          <w:tab w:val="left" w:pos="3503"/>
        </w:tabs>
        <w:bidi/>
        <w:spacing w:after="0" w:line="300" w:lineRule="auto"/>
        <w:ind w:left="68"/>
        <w:jc w:val="center"/>
        <w:rPr>
          <w:rFonts w:cs="Yagut" w:hint="cs"/>
          <w:b/>
          <w:bCs/>
          <w:color w:val="0D0D0D" w:themeColor="text1" w:themeTint="F2"/>
          <w:sz w:val="32"/>
          <w:szCs w:val="32"/>
          <w:rtl/>
        </w:rPr>
      </w:pPr>
    </w:p>
    <w:p w:rsidR="00233CEE" w:rsidRDefault="00233CEE" w:rsidP="00233CEE">
      <w:pPr>
        <w:tabs>
          <w:tab w:val="left" w:pos="3503"/>
        </w:tabs>
        <w:bidi/>
        <w:spacing w:after="0" w:line="300" w:lineRule="auto"/>
        <w:ind w:left="68"/>
        <w:jc w:val="center"/>
        <w:rPr>
          <w:rFonts w:cs="Yagut"/>
          <w:b/>
          <w:bCs/>
          <w:color w:val="0D0D0D" w:themeColor="text1" w:themeTint="F2"/>
          <w:sz w:val="32"/>
          <w:szCs w:val="32"/>
        </w:rPr>
      </w:pPr>
      <w:r>
        <w:rPr>
          <w:rFonts w:cs="Yagut" w:hint="cs"/>
          <w:b/>
          <w:bCs/>
          <w:color w:val="0D0D0D" w:themeColor="text1" w:themeTint="F2"/>
          <w:sz w:val="32"/>
          <w:szCs w:val="32"/>
          <w:rtl/>
        </w:rPr>
        <w:t>فهرست جداول</w:t>
      </w:r>
    </w:p>
    <w:p w:rsidR="00233CEE" w:rsidRDefault="00233CEE" w:rsidP="00233CEE">
      <w:pPr>
        <w:tabs>
          <w:tab w:val="left" w:pos="3503"/>
        </w:tabs>
        <w:bidi/>
        <w:spacing w:after="0" w:line="300" w:lineRule="auto"/>
        <w:ind w:left="68"/>
        <w:jc w:val="center"/>
        <w:rPr>
          <w:rFonts w:cs="Yagut" w:hint="cs"/>
          <w:b/>
          <w:bCs/>
          <w:color w:val="0D0D0D" w:themeColor="text1" w:themeTint="F2"/>
          <w:sz w:val="32"/>
          <w:szCs w:val="32"/>
          <w:rtl/>
        </w:rPr>
      </w:pPr>
    </w:p>
    <w:p w:rsidR="00233CEE" w:rsidRDefault="00233CEE" w:rsidP="00233CEE">
      <w:pPr>
        <w:tabs>
          <w:tab w:val="left" w:pos="3503"/>
        </w:tabs>
        <w:bidi/>
        <w:spacing w:after="0" w:line="300" w:lineRule="auto"/>
        <w:ind w:left="68"/>
        <w:rPr>
          <w:rFonts w:cs="Lotus" w:hint="cs"/>
          <w:color w:val="0D0D0D" w:themeColor="text1" w:themeTint="F2"/>
          <w:sz w:val="28"/>
          <w:szCs w:val="28"/>
          <w:rtl/>
        </w:rPr>
      </w:pPr>
      <w:r>
        <w:rPr>
          <w:rFonts w:cs="Lotus" w:hint="cs"/>
          <w:color w:val="0D0D0D" w:themeColor="text1" w:themeTint="F2"/>
          <w:sz w:val="28"/>
          <w:szCs w:val="28"/>
          <w:rtl/>
        </w:rPr>
        <w:t xml:space="preserve">2-1  ميزان کاربرد کانال هاي مختلف بانکداري تا سال </w:t>
      </w:r>
      <w:r>
        <w:rPr>
          <w:rFonts w:ascii="Times New Roman" w:hAnsi="Times New Roman" w:cs="Times New Roman"/>
          <w:color w:val="0D0D0D" w:themeColor="text1" w:themeTint="F2"/>
          <w:sz w:val="28"/>
          <w:szCs w:val="28"/>
          <w:rtl/>
        </w:rPr>
        <w:t>2011</w:t>
      </w:r>
      <w:r>
        <w:rPr>
          <w:rFonts w:cs="Lotus" w:hint="cs"/>
          <w:color w:val="0D0D0D" w:themeColor="text1" w:themeTint="F2"/>
          <w:sz w:val="28"/>
          <w:szCs w:val="28"/>
          <w:rtl/>
        </w:rPr>
        <w:t xml:space="preserve"> ....................................................</w:t>
      </w:r>
      <w:r>
        <w:rPr>
          <w:rFonts w:cs="Lotus"/>
          <w:color w:val="0D0D0D" w:themeColor="text1" w:themeTint="F2"/>
          <w:sz w:val="28"/>
          <w:szCs w:val="28"/>
        </w:rPr>
        <w:t>28</w:t>
      </w:r>
    </w:p>
    <w:p w:rsidR="00233CEE" w:rsidRDefault="00233CEE" w:rsidP="00233CEE">
      <w:pPr>
        <w:tabs>
          <w:tab w:val="left" w:pos="3503"/>
        </w:tabs>
        <w:bidi/>
        <w:spacing w:after="0" w:line="300" w:lineRule="auto"/>
        <w:ind w:left="68"/>
        <w:rPr>
          <w:rFonts w:cs="Lotus" w:hint="cs"/>
          <w:color w:val="0D0D0D" w:themeColor="text1" w:themeTint="F2"/>
          <w:sz w:val="28"/>
          <w:szCs w:val="28"/>
          <w:rtl/>
        </w:rPr>
      </w:pPr>
      <w:r>
        <w:rPr>
          <w:rFonts w:cs="Lotus" w:hint="cs"/>
          <w:color w:val="0D0D0D" w:themeColor="text1" w:themeTint="F2"/>
          <w:sz w:val="28"/>
          <w:szCs w:val="28"/>
          <w:rtl/>
        </w:rPr>
        <w:lastRenderedPageBreak/>
        <w:t>2-2 ارزيابي وب سايت هاي بانکداري آنلاين ..............................................................................</w:t>
      </w:r>
      <w:r>
        <w:rPr>
          <w:rFonts w:cs="Lotus"/>
          <w:color w:val="0D0D0D" w:themeColor="text1" w:themeTint="F2"/>
          <w:sz w:val="28"/>
          <w:szCs w:val="28"/>
        </w:rPr>
        <w:t>30</w:t>
      </w:r>
    </w:p>
    <w:p w:rsidR="00233CEE" w:rsidRDefault="00233CEE" w:rsidP="00233CEE">
      <w:pPr>
        <w:tabs>
          <w:tab w:val="left" w:pos="3503"/>
        </w:tabs>
        <w:bidi/>
        <w:spacing w:after="0" w:line="300" w:lineRule="auto"/>
        <w:ind w:left="68"/>
        <w:rPr>
          <w:rFonts w:cs="Lotus" w:hint="cs"/>
          <w:color w:val="0D0D0D" w:themeColor="text1" w:themeTint="F2"/>
          <w:sz w:val="28"/>
          <w:szCs w:val="28"/>
          <w:rtl/>
        </w:rPr>
      </w:pPr>
      <w:r>
        <w:rPr>
          <w:rFonts w:cs="Lotus" w:hint="cs"/>
          <w:color w:val="0D0D0D" w:themeColor="text1" w:themeTint="F2"/>
          <w:sz w:val="28"/>
          <w:szCs w:val="28"/>
          <w:rtl/>
        </w:rPr>
        <w:t>2-3 مزاياي بانکداري آنلاين ...............................................................................................</w:t>
      </w:r>
      <w:r>
        <w:rPr>
          <w:rFonts w:cs="Lotus" w:hint="cs"/>
          <w:color w:val="0D0D0D" w:themeColor="text1" w:themeTint="F2"/>
          <w:sz w:val="28"/>
          <w:szCs w:val="28"/>
          <w:rtl/>
          <w:lang w:bidi="fa-IR"/>
        </w:rPr>
        <w:t>.</w:t>
      </w:r>
      <w:r>
        <w:rPr>
          <w:rFonts w:cs="Lotus" w:hint="cs"/>
          <w:color w:val="0D0D0D" w:themeColor="text1" w:themeTint="F2"/>
          <w:sz w:val="28"/>
          <w:szCs w:val="28"/>
          <w:rtl/>
        </w:rPr>
        <w:t>.........</w:t>
      </w:r>
      <w:r>
        <w:rPr>
          <w:rFonts w:cs="Lotus"/>
          <w:color w:val="0D0D0D" w:themeColor="text1" w:themeTint="F2"/>
          <w:sz w:val="28"/>
          <w:szCs w:val="28"/>
        </w:rPr>
        <w:t>33</w:t>
      </w:r>
    </w:p>
    <w:p w:rsidR="00233CEE" w:rsidRDefault="00233CEE" w:rsidP="00233CEE">
      <w:pPr>
        <w:tabs>
          <w:tab w:val="left" w:pos="3503"/>
        </w:tabs>
        <w:bidi/>
        <w:spacing w:after="0" w:line="300" w:lineRule="auto"/>
        <w:ind w:left="68"/>
        <w:rPr>
          <w:rFonts w:cs="Lotus" w:hint="cs"/>
          <w:color w:val="0D0D0D" w:themeColor="text1" w:themeTint="F2"/>
          <w:sz w:val="28"/>
          <w:szCs w:val="28"/>
          <w:rtl/>
        </w:rPr>
      </w:pPr>
      <w:r>
        <w:rPr>
          <w:rFonts w:cs="Lotus" w:hint="cs"/>
          <w:color w:val="0D0D0D" w:themeColor="text1" w:themeTint="F2"/>
          <w:sz w:val="28"/>
          <w:szCs w:val="28"/>
          <w:rtl/>
        </w:rPr>
        <w:t>2-4 تعريف مختلف اعتماد ...........................................................................................................</w:t>
      </w:r>
      <w:r>
        <w:rPr>
          <w:rFonts w:cs="Lotus"/>
          <w:color w:val="0D0D0D" w:themeColor="text1" w:themeTint="F2"/>
          <w:sz w:val="28"/>
          <w:szCs w:val="28"/>
        </w:rPr>
        <w:t>36</w:t>
      </w:r>
    </w:p>
    <w:p w:rsidR="00233CEE" w:rsidRDefault="00233CEE" w:rsidP="00233CEE">
      <w:pPr>
        <w:tabs>
          <w:tab w:val="left" w:pos="3503"/>
        </w:tabs>
        <w:bidi/>
        <w:spacing w:after="0" w:line="300" w:lineRule="auto"/>
        <w:ind w:left="68"/>
        <w:rPr>
          <w:rFonts w:cs="Lotus" w:hint="cs"/>
          <w:color w:val="0D0D0D" w:themeColor="text1" w:themeTint="F2"/>
          <w:sz w:val="28"/>
          <w:szCs w:val="28"/>
          <w:rtl/>
        </w:rPr>
      </w:pPr>
      <w:r>
        <w:rPr>
          <w:rFonts w:cs="Lotus" w:hint="cs"/>
          <w:color w:val="0D0D0D" w:themeColor="text1" w:themeTint="F2"/>
          <w:sz w:val="28"/>
          <w:szCs w:val="28"/>
          <w:rtl/>
        </w:rPr>
        <w:t>2-5 ابعاد مختلف اعتماد ................................................................................................................</w:t>
      </w:r>
      <w:r>
        <w:rPr>
          <w:rFonts w:cs="Lotus"/>
          <w:color w:val="0D0D0D" w:themeColor="text1" w:themeTint="F2"/>
          <w:sz w:val="28"/>
          <w:szCs w:val="28"/>
        </w:rPr>
        <w:t>45</w:t>
      </w:r>
    </w:p>
    <w:p w:rsidR="00233CEE" w:rsidRDefault="00233CEE" w:rsidP="00233CEE">
      <w:pPr>
        <w:tabs>
          <w:tab w:val="left" w:pos="3503"/>
        </w:tabs>
        <w:bidi/>
        <w:spacing w:after="0" w:line="300" w:lineRule="auto"/>
        <w:ind w:left="68"/>
        <w:rPr>
          <w:rFonts w:cs="Lotus" w:hint="cs"/>
          <w:color w:val="0D0D0D" w:themeColor="text1" w:themeTint="F2"/>
          <w:sz w:val="28"/>
          <w:szCs w:val="28"/>
          <w:rtl/>
        </w:rPr>
      </w:pPr>
      <w:r>
        <w:rPr>
          <w:rFonts w:cs="Lotus" w:hint="cs"/>
          <w:color w:val="0D0D0D" w:themeColor="text1" w:themeTint="F2"/>
          <w:sz w:val="28"/>
          <w:szCs w:val="28"/>
          <w:rtl/>
        </w:rPr>
        <w:t>2-6 چالش هاي بانکداري آنلاين در آينده ...................................................................................</w:t>
      </w:r>
      <w:r>
        <w:rPr>
          <w:rFonts w:cs="Lotus"/>
          <w:color w:val="0D0D0D" w:themeColor="text1" w:themeTint="F2"/>
          <w:sz w:val="28"/>
          <w:szCs w:val="28"/>
        </w:rPr>
        <w:t>52</w:t>
      </w:r>
    </w:p>
    <w:p w:rsidR="00233CEE" w:rsidRDefault="00233CEE" w:rsidP="00233CEE">
      <w:pPr>
        <w:tabs>
          <w:tab w:val="left" w:pos="3503"/>
        </w:tabs>
        <w:bidi/>
        <w:spacing w:after="0" w:line="300" w:lineRule="auto"/>
        <w:ind w:left="68"/>
        <w:rPr>
          <w:rFonts w:cs="Lotus" w:hint="cs"/>
          <w:color w:val="0D0D0D" w:themeColor="text1" w:themeTint="F2"/>
          <w:sz w:val="28"/>
          <w:szCs w:val="28"/>
          <w:rtl/>
        </w:rPr>
      </w:pPr>
      <w:r>
        <w:rPr>
          <w:rFonts w:cs="Lotus" w:hint="cs"/>
          <w:color w:val="0D0D0D" w:themeColor="text1" w:themeTint="F2"/>
          <w:sz w:val="28"/>
          <w:szCs w:val="28"/>
          <w:rtl/>
        </w:rPr>
        <w:t xml:space="preserve">3-1 شاخص هاي مطرح شده در پرسشنامه ................................................................................. </w:t>
      </w:r>
      <w:r>
        <w:rPr>
          <w:rFonts w:cs="Lotus"/>
          <w:color w:val="0D0D0D" w:themeColor="text1" w:themeTint="F2"/>
          <w:sz w:val="28"/>
          <w:szCs w:val="28"/>
        </w:rPr>
        <w:t>77</w:t>
      </w:r>
    </w:p>
    <w:p w:rsidR="00233CEE" w:rsidRDefault="00233CEE" w:rsidP="00233CEE">
      <w:pPr>
        <w:tabs>
          <w:tab w:val="left" w:pos="3503"/>
        </w:tabs>
        <w:bidi/>
        <w:spacing w:after="0" w:line="300" w:lineRule="auto"/>
        <w:ind w:left="68"/>
        <w:rPr>
          <w:rFonts w:cs="Lotus" w:hint="cs"/>
          <w:color w:val="0D0D0D" w:themeColor="text1" w:themeTint="F2"/>
          <w:sz w:val="28"/>
          <w:szCs w:val="28"/>
          <w:rtl/>
        </w:rPr>
      </w:pPr>
      <w:r>
        <w:rPr>
          <w:rFonts w:cs="Lotus" w:hint="cs"/>
          <w:color w:val="0D0D0D" w:themeColor="text1" w:themeTint="F2"/>
          <w:sz w:val="28"/>
          <w:szCs w:val="28"/>
          <w:rtl/>
        </w:rPr>
        <w:t>4-1 توزيع فراواني بر حسب جنسيت ...........................................................................................</w:t>
      </w:r>
      <w:r>
        <w:rPr>
          <w:rFonts w:cs="Lotus"/>
          <w:color w:val="0D0D0D" w:themeColor="text1" w:themeTint="F2"/>
          <w:sz w:val="28"/>
          <w:szCs w:val="28"/>
        </w:rPr>
        <w:t>85</w:t>
      </w:r>
    </w:p>
    <w:p w:rsidR="00233CEE" w:rsidRDefault="00233CEE" w:rsidP="00233CEE">
      <w:pPr>
        <w:tabs>
          <w:tab w:val="left" w:pos="3503"/>
        </w:tabs>
        <w:bidi/>
        <w:spacing w:after="0" w:line="300" w:lineRule="auto"/>
        <w:ind w:left="68"/>
        <w:rPr>
          <w:rFonts w:cs="Lotus" w:hint="cs"/>
          <w:color w:val="0D0D0D" w:themeColor="text1" w:themeTint="F2"/>
          <w:sz w:val="28"/>
          <w:szCs w:val="28"/>
          <w:rtl/>
        </w:rPr>
      </w:pPr>
      <w:r>
        <w:rPr>
          <w:rFonts w:cs="Lotus" w:hint="cs"/>
          <w:color w:val="0D0D0D" w:themeColor="text1" w:themeTint="F2"/>
          <w:sz w:val="28"/>
          <w:szCs w:val="28"/>
          <w:rtl/>
        </w:rPr>
        <w:t>4-2 توزيع فراواني بر حسب سن ..................................................................................................</w:t>
      </w:r>
      <w:r>
        <w:rPr>
          <w:rFonts w:cs="Lotus"/>
          <w:color w:val="0D0D0D" w:themeColor="text1" w:themeTint="F2"/>
          <w:sz w:val="28"/>
          <w:szCs w:val="28"/>
        </w:rPr>
        <w:t>86</w:t>
      </w:r>
    </w:p>
    <w:p w:rsidR="00233CEE" w:rsidRDefault="00233CEE" w:rsidP="00233CEE">
      <w:pPr>
        <w:tabs>
          <w:tab w:val="left" w:pos="3503"/>
        </w:tabs>
        <w:bidi/>
        <w:spacing w:after="0" w:line="300" w:lineRule="auto"/>
        <w:ind w:left="68"/>
        <w:rPr>
          <w:rFonts w:cs="Lotus" w:hint="cs"/>
          <w:color w:val="0D0D0D" w:themeColor="text1" w:themeTint="F2"/>
          <w:sz w:val="28"/>
          <w:szCs w:val="28"/>
          <w:rtl/>
        </w:rPr>
      </w:pPr>
      <w:r>
        <w:rPr>
          <w:rFonts w:cs="Lotus" w:hint="cs"/>
          <w:color w:val="0D0D0D" w:themeColor="text1" w:themeTint="F2"/>
          <w:sz w:val="28"/>
          <w:szCs w:val="28"/>
          <w:rtl/>
        </w:rPr>
        <w:t xml:space="preserve">4-3 توزيع فرا واني بر حسب تحصيلات .................................................................................... </w:t>
      </w:r>
      <w:r>
        <w:rPr>
          <w:rFonts w:cs="Lotus"/>
          <w:color w:val="0D0D0D" w:themeColor="text1" w:themeTint="F2"/>
          <w:sz w:val="28"/>
          <w:szCs w:val="28"/>
        </w:rPr>
        <w:t>87</w:t>
      </w:r>
    </w:p>
    <w:p w:rsidR="00233CEE" w:rsidRDefault="00233CEE" w:rsidP="00233CEE">
      <w:pPr>
        <w:tabs>
          <w:tab w:val="left" w:pos="3503"/>
        </w:tabs>
        <w:bidi/>
        <w:spacing w:after="0" w:line="300" w:lineRule="auto"/>
        <w:ind w:left="68"/>
        <w:rPr>
          <w:rFonts w:cs="Lotus" w:hint="cs"/>
          <w:color w:val="0D0D0D" w:themeColor="text1" w:themeTint="F2"/>
          <w:sz w:val="28"/>
          <w:szCs w:val="28"/>
          <w:rtl/>
        </w:rPr>
      </w:pPr>
      <w:r>
        <w:rPr>
          <w:rFonts w:cs="Lotus" w:hint="cs"/>
          <w:color w:val="0D0D0D" w:themeColor="text1" w:themeTint="F2"/>
          <w:sz w:val="28"/>
          <w:szCs w:val="28"/>
          <w:rtl/>
        </w:rPr>
        <w:lastRenderedPageBreak/>
        <w:t>4-4 توزيع فراواني بر حسب درآمد ..............................................................................................</w:t>
      </w:r>
      <w:r>
        <w:rPr>
          <w:rFonts w:cs="Lotus"/>
          <w:color w:val="0D0D0D" w:themeColor="text1" w:themeTint="F2"/>
          <w:sz w:val="28"/>
          <w:szCs w:val="28"/>
        </w:rPr>
        <w:t>88</w:t>
      </w:r>
    </w:p>
    <w:p w:rsidR="00233CEE" w:rsidRDefault="00233CEE" w:rsidP="00233CEE">
      <w:pPr>
        <w:tabs>
          <w:tab w:val="left" w:pos="3503"/>
        </w:tabs>
        <w:bidi/>
        <w:spacing w:after="0" w:line="300" w:lineRule="auto"/>
        <w:ind w:left="68"/>
        <w:rPr>
          <w:rFonts w:cs="Lotus" w:hint="cs"/>
          <w:color w:val="0D0D0D" w:themeColor="text1" w:themeTint="F2"/>
          <w:sz w:val="28"/>
          <w:szCs w:val="28"/>
          <w:rtl/>
          <w:lang w:bidi="fa-IR"/>
        </w:rPr>
      </w:pPr>
      <w:r>
        <w:rPr>
          <w:rFonts w:cs="Lotus" w:hint="cs"/>
          <w:color w:val="0D0D0D" w:themeColor="text1" w:themeTint="F2"/>
          <w:sz w:val="28"/>
          <w:szCs w:val="28"/>
          <w:rtl/>
        </w:rPr>
        <w:t xml:space="preserve">4-5 توزيع فراواني متغير </w:t>
      </w:r>
      <w:r>
        <w:rPr>
          <w:rFonts w:ascii="Times New Roman" w:hAnsi="Times New Roman" w:cs="Times New Roman"/>
          <w:color w:val="0D0D0D" w:themeColor="text1" w:themeTint="F2"/>
          <w:sz w:val="28"/>
          <w:szCs w:val="28"/>
        </w:rPr>
        <w:t>(SHPD)</w:t>
      </w:r>
      <w:r>
        <w:rPr>
          <w:rFonts w:cs="Lotus" w:hint="cs"/>
          <w:color w:val="0D0D0D" w:themeColor="text1" w:themeTint="F2"/>
          <w:sz w:val="28"/>
          <w:szCs w:val="28"/>
          <w:rtl/>
          <w:lang w:bidi="fa-IR"/>
        </w:rPr>
        <w:t>..............................................................................................</w:t>
      </w:r>
      <w:r>
        <w:rPr>
          <w:rFonts w:cs="Lotus"/>
          <w:color w:val="0D0D0D" w:themeColor="text1" w:themeTint="F2"/>
          <w:sz w:val="28"/>
          <w:szCs w:val="28"/>
          <w:lang w:bidi="fa-IR"/>
        </w:rPr>
        <w:t>89</w:t>
      </w:r>
    </w:p>
    <w:p w:rsidR="00233CEE" w:rsidRDefault="00233CEE" w:rsidP="00233CEE">
      <w:pPr>
        <w:tabs>
          <w:tab w:val="left" w:pos="3503"/>
        </w:tabs>
        <w:bidi/>
        <w:spacing w:after="0" w:line="300" w:lineRule="auto"/>
        <w:ind w:left="68"/>
        <w:rPr>
          <w:rFonts w:cs="Lotus" w:hint="cs"/>
          <w:color w:val="0D0D0D" w:themeColor="text1" w:themeTint="F2"/>
          <w:sz w:val="28"/>
          <w:szCs w:val="28"/>
          <w:rtl/>
          <w:lang w:bidi="fa-IR"/>
        </w:rPr>
      </w:pPr>
      <w:r>
        <w:rPr>
          <w:rFonts w:cs="Lotus" w:hint="cs"/>
          <w:color w:val="0D0D0D" w:themeColor="text1" w:themeTint="F2"/>
          <w:sz w:val="28"/>
          <w:szCs w:val="28"/>
          <w:rtl/>
          <w:lang w:bidi="fa-IR"/>
        </w:rPr>
        <w:t>4-6 توزيع فراواني متغير قابليت استفاده .......................................................................................</w:t>
      </w:r>
      <w:r>
        <w:rPr>
          <w:rFonts w:cs="Lotus"/>
          <w:color w:val="0D0D0D" w:themeColor="text1" w:themeTint="F2"/>
          <w:sz w:val="28"/>
          <w:szCs w:val="28"/>
          <w:lang w:bidi="fa-IR"/>
        </w:rPr>
        <w:t>90</w:t>
      </w:r>
    </w:p>
    <w:p w:rsidR="00233CEE" w:rsidRDefault="00233CEE" w:rsidP="00233CEE">
      <w:pPr>
        <w:tabs>
          <w:tab w:val="left" w:pos="3503"/>
        </w:tabs>
        <w:bidi/>
        <w:spacing w:after="0" w:line="300" w:lineRule="auto"/>
        <w:ind w:left="68"/>
        <w:rPr>
          <w:rFonts w:cs="Lotus" w:hint="cs"/>
          <w:color w:val="0D0D0D" w:themeColor="text1" w:themeTint="F2"/>
          <w:sz w:val="28"/>
          <w:szCs w:val="28"/>
          <w:rtl/>
          <w:lang w:bidi="fa-IR"/>
        </w:rPr>
      </w:pPr>
      <w:r>
        <w:rPr>
          <w:rFonts w:cs="Lotus" w:hint="cs"/>
          <w:color w:val="0D0D0D" w:themeColor="text1" w:themeTint="F2"/>
          <w:sz w:val="28"/>
          <w:szCs w:val="28"/>
          <w:rtl/>
          <w:lang w:bidi="fa-IR"/>
        </w:rPr>
        <w:t>4-7 توزيع فراواني متغير شهرت ...................................................................................................</w:t>
      </w:r>
      <w:r>
        <w:rPr>
          <w:rFonts w:cs="Lotus"/>
          <w:color w:val="0D0D0D" w:themeColor="text1" w:themeTint="F2"/>
          <w:sz w:val="28"/>
          <w:szCs w:val="28"/>
          <w:lang w:bidi="fa-IR"/>
        </w:rPr>
        <w:t>91</w:t>
      </w:r>
    </w:p>
    <w:p w:rsidR="00233CEE" w:rsidRDefault="00233CEE" w:rsidP="00233CEE">
      <w:pPr>
        <w:tabs>
          <w:tab w:val="left" w:pos="3503"/>
        </w:tabs>
        <w:bidi/>
        <w:spacing w:after="0" w:line="300" w:lineRule="auto"/>
        <w:ind w:left="68"/>
        <w:rPr>
          <w:rFonts w:cs="Lotus" w:hint="cs"/>
          <w:color w:val="0D0D0D" w:themeColor="text1" w:themeTint="F2"/>
          <w:sz w:val="28"/>
          <w:szCs w:val="28"/>
          <w:rtl/>
          <w:lang w:bidi="fa-IR"/>
        </w:rPr>
      </w:pPr>
      <w:r>
        <w:rPr>
          <w:rFonts w:cs="Lotus" w:hint="cs"/>
          <w:color w:val="0D0D0D" w:themeColor="text1" w:themeTint="F2"/>
          <w:sz w:val="28"/>
          <w:szCs w:val="28"/>
          <w:rtl/>
          <w:lang w:bidi="fa-IR"/>
        </w:rPr>
        <w:t>4-8 توزيع فرا واني متغير اعتماد ...................................................................................................</w:t>
      </w:r>
      <w:r>
        <w:rPr>
          <w:rFonts w:cs="Lotus"/>
          <w:color w:val="0D0D0D" w:themeColor="text1" w:themeTint="F2"/>
          <w:sz w:val="28"/>
          <w:szCs w:val="28"/>
          <w:lang w:bidi="fa-IR"/>
        </w:rPr>
        <w:t>92</w:t>
      </w:r>
    </w:p>
    <w:p w:rsidR="00233CEE" w:rsidRDefault="00233CEE" w:rsidP="00233CEE">
      <w:pPr>
        <w:tabs>
          <w:tab w:val="left" w:pos="3503"/>
        </w:tabs>
        <w:bidi/>
        <w:spacing w:after="0" w:line="300" w:lineRule="auto"/>
        <w:ind w:left="68"/>
        <w:rPr>
          <w:rFonts w:cs="Lotus" w:hint="cs"/>
          <w:color w:val="0D0D0D" w:themeColor="text1" w:themeTint="F2"/>
          <w:sz w:val="28"/>
          <w:szCs w:val="28"/>
          <w:rtl/>
          <w:lang w:bidi="fa-IR"/>
        </w:rPr>
      </w:pPr>
      <w:r>
        <w:rPr>
          <w:rFonts w:cs="Lotus" w:hint="cs"/>
          <w:color w:val="0D0D0D" w:themeColor="text1" w:themeTint="F2"/>
          <w:sz w:val="28"/>
          <w:szCs w:val="28"/>
          <w:rtl/>
          <w:lang w:bidi="fa-IR"/>
        </w:rPr>
        <w:t>4-9 توزيع فراواني متغير تعهد عاطفي ...........................................................................................</w:t>
      </w:r>
      <w:r>
        <w:rPr>
          <w:rFonts w:cs="Lotus"/>
          <w:color w:val="0D0D0D" w:themeColor="text1" w:themeTint="F2"/>
          <w:sz w:val="28"/>
          <w:szCs w:val="28"/>
          <w:lang w:bidi="fa-IR"/>
        </w:rPr>
        <w:t>93</w:t>
      </w:r>
    </w:p>
    <w:p w:rsidR="00233CEE" w:rsidRDefault="00233CEE" w:rsidP="00233CEE">
      <w:pPr>
        <w:tabs>
          <w:tab w:val="left" w:pos="3503"/>
        </w:tabs>
        <w:bidi/>
        <w:spacing w:after="0" w:line="300" w:lineRule="auto"/>
        <w:ind w:left="68"/>
        <w:rPr>
          <w:rFonts w:cs="Lotus" w:hint="cs"/>
          <w:color w:val="0D0D0D" w:themeColor="text1" w:themeTint="F2"/>
          <w:sz w:val="28"/>
          <w:szCs w:val="28"/>
          <w:rtl/>
          <w:lang w:bidi="fa-IR"/>
        </w:rPr>
      </w:pPr>
      <w:r>
        <w:rPr>
          <w:rFonts w:cs="Lotus" w:hint="cs"/>
          <w:color w:val="0D0D0D" w:themeColor="text1" w:themeTint="F2"/>
          <w:sz w:val="28"/>
          <w:szCs w:val="28"/>
          <w:rtl/>
          <w:lang w:bidi="fa-IR"/>
        </w:rPr>
        <w:t>4-10 آزمون نرمال بودن متغيرها ..................................................................................................</w:t>
      </w:r>
      <w:r>
        <w:rPr>
          <w:rFonts w:cs="Lotus"/>
          <w:color w:val="0D0D0D" w:themeColor="text1" w:themeTint="F2"/>
          <w:sz w:val="28"/>
          <w:szCs w:val="28"/>
          <w:lang w:bidi="fa-IR"/>
        </w:rPr>
        <w:t>95</w:t>
      </w:r>
    </w:p>
    <w:p w:rsidR="00233CEE" w:rsidRDefault="00233CEE" w:rsidP="00233CEE">
      <w:pPr>
        <w:tabs>
          <w:tab w:val="left" w:pos="3503"/>
        </w:tabs>
        <w:bidi/>
        <w:spacing w:after="0" w:line="300" w:lineRule="auto"/>
        <w:ind w:left="68"/>
        <w:rPr>
          <w:rFonts w:cs="Lotus" w:hint="cs"/>
          <w:color w:val="0D0D0D" w:themeColor="text1" w:themeTint="F2"/>
          <w:sz w:val="28"/>
          <w:szCs w:val="28"/>
          <w:rtl/>
          <w:lang w:bidi="fa-IR"/>
        </w:rPr>
      </w:pPr>
      <w:r>
        <w:rPr>
          <w:rFonts w:cs="Lotus" w:hint="cs"/>
          <w:color w:val="0D0D0D" w:themeColor="text1" w:themeTint="F2"/>
          <w:sz w:val="28"/>
          <w:szCs w:val="28"/>
          <w:rtl/>
          <w:lang w:bidi="fa-IR"/>
        </w:rPr>
        <w:t>4-11 آزمون همبستگي بين</w:t>
      </w:r>
      <w:r>
        <w:rPr>
          <w:rFonts w:cs="Lotus" w:hint="cs"/>
          <w:color w:val="0D0D0D" w:themeColor="text1" w:themeTint="F2"/>
          <w:sz w:val="28"/>
          <w:szCs w:val="28"/>
          <w:lang w:bidi="fa-IR"/>
        </w:rPr>
        <w:t xml:space="preserve"> </w:t>
      </w:r>
      <w:r>
        <w:rPr>
          <w:rFonts w:cs="Lotus" w:hint="cs"/>
          <w:color w:val="0D0D0D" w:themeColor="text1" w:themeTint="F2"/>
          <w:sz w:val="28"/>
          <w:szCs w:val="28"/>
          <w:rtl/>
          <w:lang w:bidi="fa-IR"/>
        </w:rPr>
        <w:t xml:space="preserve">متغيرهاي </w:t>
      </w:r>
      <w:r>
        <w:rPr>
          <w:rFonts w:ascii="Times New Roman" w:hAnsi="Times New Roman" w:cs="Times New Roman"/>
          <w:color w:val="0D0D0D" w:themeColor="text1" w:themeTint="F2"/>
          <w:sz w:val="28"/>
          <w:szCs w:val="28"/>
          <w:lang w:bidi="fa-IR"/>
        </w:rPr>
        <w:t>(SHPD)</w:t>
      </w:r>
      <w:r>
        <w:rPr>
          <w:rFonts w:ascii="Times New Roman" w:hAnsi="Times New Roman" w:cs="Times New Roman"/>
          <w:color w:val="0D0D0D" w:themeColor="text1" w:themeTint="F2"/>
          <w:sz w:val="28"/>
          <w:szCs w:val="28"/>
          <w:rtl/>
          <w:lang w:bidi="fa-IR"/>
        </w:rPr>
        <w:t xml:space="preserve"> </w:t>
      </w:r>
      <w:r>
        <w:rPr>
          <w:rFonts w:cs="Lotus" w:hint="cs"/>
          <w:color w:val="0D0D0D" w:themeColor="text1" w:themeTint="F2"/>
          <w:sz w:val="28"/>
          <w:szCs w:val="28"/>
          <w:rtl/>
          <w:lang w:bidi="fa-IR"/>
        </w:rPr>
        <w:t>و اعتماد ..........................................................</w:t>
      </w:r>
      <w:r>
        <w:rPr>
          <w:rFonts w:cs="Lotus"/>
          <w:color w:val="0D0D0D" w:themeColor="text1" w:themeTint="F2"/>
          <w:sz w:val="28"/>
          <w:szCs w:val="28"/>
          <w:lang w:bidi="fa-IR"/>
        </w:rPr>
        <w:t>96</w:t>
      </w:r>
    </w:p>
    <w:p w:rsidR="00233CEE" w:rsidRDefault="00233CEE" w:rsidP="00233CEE">
      <w:pPr>
        <w:tabs>
          <w:tab w:val="left" w:pos="3503"/>
        </w:tabs>
        <w:bidi/>
        <w:spacing w:after="0" w:line="300" w:lineRule="auto"/>
        <w:ind w:left="68"/>
        <w:rPr>
          <w:rFonts w:cs="Lotus" w:hint="cs"/>
          <w:color w:val="0D0D0D" w:themeColor="text1" w:themeTint="F2"/>
          <w:sz w:val="28"/>
          <w:szCs w:val="28"/>
          <w:rtl/>
          <w:lang w:bidi="fa-IR"/>
        </w:rPr>
      </w:pPr>
      <w:r>
        <w:rPr>
          <w:rFonts w:cs="Lotus" w:hint="cs"/>
          <w:color w:val="0D0D0D" w:themeColor="text1" w:themeTint="F2"/>
          <w:sz w:val="28"/>
          <w:szCs w:val="28"/>
          <w:rtl/>
          <w:lang w:bidi="fa-IR"/>
        </w:rPr>
        <w:t>4-12 آزمون همبستگي بين</w:t>
      </w:r>
      <w:r>
        <w:rPr>
          <w:rFonts w:cs="Lotus" w:hint="cs"/>
          <w:color w:val="0D0D0D" w:themeColor="text1" w:themeTint="F2"/>
          <w:sz w:val="28"/>
          <w:szCs w:val="28"/>
          <w:lang w:bidi="fa-IR"/>
        </w:rPr>
        <w:t xml:space="preserve"> </w:t>
      </w:r>
      <w:r>
        <w:rPr>
          <w:rFonts w:cs="Lotus" w:hint="cs"/>
          <w:color w:val="0D0D0D" w:themeColor="text1" w:themeTint="F2"/>
          <w:sz w:val="28"/>
          <w:szCs w:val="28"/>
          <w:rtl/>
          <w:lang w:bidi="fa-IR"/>
        </w:rPr>
        <w:t>متغيرهاي قابليت استفاده و اعتماد .....................................................</w:t>
      </w:r>
      <w:r>
        <w:rPr>
          <w:rFonts w:cs="Lotus"/>
          <w:color w:val="0D0D0D" w:themeColor="text1" w:themeTint="F2"/>
          <w:sz w:val="28"/>
          <w:szCs w:val="28"/>
          <w:lang w:bidi="fa-IR"/>
        </w:rPr>
        <w:t>97</w:t>
      </w:r>
    </w:p>
    <w:p w:rsidR="00233CEE" w:rsidRDefault="00233CEE" w:rsidP="00233CEE">
      <w:pPr>
        <w:tabs>
          <w:tab w:val="left" w:pos="3503"/>
        </w:tabs>
        <w:bidi/>
        <w:spacing w:after="0" w:line="300" w:lineRule="auto"/>
        <w:ind w:left="68"/>
        <w:rPr>
          <w:rFonts w:cs="Lotus" w:hint="cs"/>
          <w:color w:val="0D0D0D" w:themeColor="text1" w:themeTint="F2"/>
          <w:sz w:val="28"/>
          <w:szCs w:val="28"/>
          <w:rtl/>
          <w:lang w:bidi="fa-IR"/>
        </w:rPr>
      </w:pPr>
      <w:r>
        <w:rPr>
          <w:rFonts w:cs="Lotus" w:hint="cs"/>
          <w:color w:val="0D0D0D" w:themeColor="text1" w:themeTint="F2"/>
          <w:sz w:val="28"/>
          <w:szCs w:val="28"/>
          <w:rtl/>
          <w:lang w:bidi="fa-IR"/>
        </w:rPr>
        <w:lastRenderedPageBreak/>
        <w:t>4-13 آزمون همبستگي بين</w:t>
      </w:r>
      <w:r>
        <w:rPr>
          <w:rFonts w:cs="Lotus" w:hint="cs"/>
          <w:color w:val="0D0D0D" w:themeColor="text1" w:themeTint="F2"/>
          <w:sz w:val="28"/>
          <w:szCs w:val="28"/>
          <w:lang w:bidi="fa-IR"/>
        </w:rPr>
        <w:t xml:space="preserve"> </w:t>
      </w:r>
      <w:r>
        <w:rPr>
          <w:rFonts w:cs="Lotus" w:hint="cs"/>
          <w:color w:val="0D0D0D" w:themeColor="text1" w:themeTint="F2"/>
          <w:sz w:val="28"/>
          <w:szCs w:val="28"/>
          <w:rtl/>
          <w:lang w:bidi="fa-IR"/>
        </w:rPr>
        <w:t>متغيرهاي شهرت و اعتماد .................................................................</w:t>
      </w:r>
      <w:r>
        <w:rPr>
          <w:rFonts w:cs="Lotus"/>
          <w:color w:val="0D0D0D" w:themeColor="text1" w:themeTint="F2"/>
          <w:sz w:val="28"/>
          <w:szCs w:val="28"/>
          <w:lang w:bidi="fa-IR"/>
        </w:rPr>
        <w:t>98</w:t>
      </w:r>
    </w:p>
    <w:p w:rsidR="00233CEE" w:rsidRDefault="00233CEE" w:rsidP="00233CEE">
      <w:pPr>
        <w:tabs>
          <w:tab w:val="left" w:pos="3503"/>
        </w:tabs>
        <w:bidi/>
        <w:spacing w:after="0" w:line="300" w:lineRule="auto"/>
        <w:ind w:left="68"/>
        <w:rPr>
          <w:rFonts w:cs="Lotus" w:hint="cs"/>
          <w:color w:val="0D0D0D" w:themeColor="text1" w:themeTint="F2"/>
          <w:sz w:val="28"/>
          <w:szCs w:val="28"/>
          <w:rtl/>
          <w:lang w:bidi="fa-IR"/>
        </w:rPr>
      </w:pPr>
      <w:r>
        <w:rPr>
          <w:rFonts w:cs="Lotus" w:hint="cs"/>
          <w:color w:val="0D0D0D" w:themeColor="text1" w:themeTint="F2"/>
          <w:sz w:val="28"/>
          <w:szCs w:val="28"/>
          <w:rtl/>
          <w:lang w:bidi="fa-IR"/>
        </w:rPr>
        <w:t>4-14 آزمون همبستگي بين متغير هاي اعتماد و تعهد ..................................................................</w:t>
      </w:r>
      <w:r>
        <w:rPr>
          <w:rFonts w:cs="Lotus"/>
          <w:color w:val="0D0D0D" w:themeColor="text1" w:themeTint="F2"/>
          <w:sz w:val="28"/>
          <w:szCs w:val="28"/>
          <w:lang w:bidi="fa-IR"/>
        </w:rPr>
        <w:t>99</w:t>
      </w:r>
    </w:p>
    <w:p w:rsidR="00233CEE" w:rsidRDefault="00233CEE" w:rsidP="00233CEE">
      <w:pPr>
        <w:tabs>
          <w:tab w:val="left" w:pos="3503"/>
        </w:tabs>
        <w:bidi/>
        <w:spacing w:after="0" w:line="300" w:lineRule="auto"/>
        <w:ind w:left="68"/>
        <w:rPr>
          <w:rFonts w:cs="Lotus" w:hint="cs"/>
          <w:color w:val="0D0D0D" w:themeColor="text1" w:themeTint="F2"/>
          <w:sz w:val="28"/>
          <w:szCs w:val="28"/>
          <w:rtl/>
          <w:lang w:bidi="fa-IR"/>
        </w:rPr>
      </w:pPr>
      <w:r>
        <w:rPr>
          <w:rFonts w:cs="Lotus" w:hint="cs"/>
          <w:color w:val="0D0D0D" w:themeColor="text1" w:themeTint="F2"/>
          <w:sz w:val="28"/>
          <w:szCs w:val="28"/>
          <w:rtl/>
          <w:lang w:bidi="fa-IR"/>
        </w:rPr>
        <w:t>4-15 تحليل نتايج آزمون چند متغيري اعتماد ............................................................................</w:t>
      </w:r>
      <w:r>
        <w:rPr>
          <w:rFonts w:cs="Lotus"/>
          <w:color w:val="0D0D0D" w:themeColor="text1" w:themeTint="F2"/>
          <w:sz w:val="28"/>
          <w:szCs w:val="28"/>
          <w:lang w:bidi="fa-IR"/>
        </w:rPr>
        <w:t>100</w:t>
      </w:r>
    </w:p>
    <w:p w:rsidR="00233CEE" w:rsidRDefault="00233CEE" w:rsidP="00233CEE">
      <w:pPr>
        <w:tabs>
          <w:tab w:val="left" w:pos="3503"/>
        </w:tabs>
        <w:bidi/>
        <w:spacing w:after="0" w:line="300" w:lineRule="auto"/>
        <w:ind w:left="68"/>
        <w:rPr>
          <w:rFonts w:cs="Lotus" w:hint="cs"/>
          <w:color w:val="0D0D0D" w:themeColor="text1" w:themeTint="F2"/>
          <w:sz w:val="28"/>
          <w:szCs w:val="28"/>
          <w:rtl/>
          <w:lang w:bidi="fa-IR"/>
        </w:rPr>
      </w:pPr>
      <w:r>
        <w:rPr>
          <w:rFonts w:cs="Lotus" w:hint="cs"/>
          <w:color w:val="0D0D0D" w:themeColor="text1" w:themeTint="F2"/>
          <w:sz w:val="28"/>
          <w:szCs w:val="28"/>
          <w:rtl/>
          <w:lang w:bidi="fa-IR"/>
        </w:rPr>
        <w:t>4-16 آزمون رگرسين بين اعتماد وتعهد عاطفي .........................................................................</w:t>
      </w:r>
      <w:r>
        <w:rPr>
          <w:rFonts w:cs="Lotus"/>
          <w:color w:val="0D0D0D" w:themeColor="text1" w:themeTint="F2"/>
          <w:sz w:val="28"/>
          <w:szCs w:val="28"/>
          <w:lang w:bidi="fa-IR"/>
        </w:rPr>
        <w:t>101</w:t>
      </w:r>
    </w:p>
    <w:p w:rsidR="00233CEE" w:rsidRDefault="00233CEE" w:rsidP="00233CEE">
      <w:pPr>
        <w:tabs>
          <w:tab w:val="left" w:pos="3503"/>
        </w:tabs>
        <w:bidi/>
        <w:spacing w:after="0" w:line="300" w:lineRule="auto"/>
        <w:ind w:left="68"/>
        <w:jc w:val="center"/>
        <w:rPr>
          <w:rFonts w:cs="Yagut" w:hint="cs"/>
          <w:b/>
          <w:bCs/>
          <w:color w:val="0D0D0D" w:themeColor="text1" w:themeTint="F2"/>
          <w:sz w:val="32"/>
          <w:szCs w:val="32"/>
          <w:rtl/>
          <w:lang w:bidi="fa-IR"/>
        </w:rPr>
      </w:pPr>
    </w:p>
    <w:p w:rsidR="00233CEE" w:rsidRDefault="00233CEE" w:rsidP="00233CEE">
      <w:pPr>
        <w:tabs>
          <w:tab w:val="left" w:pos="3503"/>
        </w:tabs>
        <w:bidi/>
        <w:spacing w:after="0" w:line="300" w:lineRule="auto"/>
        <w:ind w:left="68"/>
        <w:jc w:val="center"/>
        <w:rPr>
          <w:rFonts w:cs="Yagut" w:hint="cs"/>
          <w:b/>
          <w:bCs/>
          <w:color w:val="0D0D0D" w:themeColor="text1" w:themeTint="F2"/>
          <w:sz w:val="32"/>
          <w:szCs w:val="32"/>
          <w:rtl/>
          <w:lang w:bidi="fa-IR"/>
        </w:rPr>
      </w:pPr>
    </w:p>
    <w:p w:rsidR="00233CEE" w:rsidRDefault="00233CEE" w:rsidP="00233CEE">
      <w:pPr>
        <w:tabs>
          <w:tab w:val="left" w:pos="3503"/>
        </w:tabs>
        <w:bidi/>
        <w:spacing w:after="0" w:line="300" w:lineRule="auto"/>
        <w:ind w:left="68"/>
        <w:jc w:val="center"/>
        <w:rPr>
          <w:rFonts w:cs="Yagut" w:hint="cs"/>
          <w:b/>
          <w:bCs/>
          <w:color w:val="0D0D0D" w:themeColor="text1" w:themeTint="F2"/>
          <w:sz w:val="32"/>
          <w:szCs w:val="32"/>
          <w:rtl/>
          <w:lang w:bidi="fa-IR"/>
        </w:rPr>
      </w:pPr>
    </w:p>
    <w:p w:rsidR="00233CEE" w:rsidRDefault="00233CEE" w:rsidP="00233CEE">
      <w:pPr>
        <w:tabs>
          <w:tab w:val="left" w:pos="3503"/>
        </w:tabs>
        <w:bidi/>
        <w:spacing w:after="0" w:line="300" w:lineRule="auto"/>
        <w:ind w:left="68"/>
        <w:jc w:val="center"/>
        <w:rPr>
          <w:rFonts w:cs="Yagut" w:hint="cs"/>
          <w:b/>
          <w:bCs/>
          <w:color w:val="0D0D0D" w:themeColor="text1" w:themeTint="F2"/>
          <w:sz w:val="32"/>
          <w:szCs w:val="32"/>
          <w:rtl/>
          <w:lang w:bidi="fa-IR"/>
        </w:rPr>
      </w:pPr>
    </w:p>
    <w:p w:rsidR="00233CEE" w:rsidRDefault="00233CEE" w:rsidP="00233CEE">
      <w:pPr>
        <w:tabs>
          <w:tab w:val="left" w:pos="3503"/>
        </w:tabs>
        <w:bidi/>
        <w:spacing w:after="0" w:line="300" w:lineRule="auto"/>
        <w:ind w:left="68"/>
        <w:jc w:val="center"/>
        <w:rPr>
          <w:rFonts w:cs="Yagut" w:hint="cs"/>
          <w:b/>
          <w:bCs/>
          <w:color w:val="0D0D0D" w:themeColor="text1" w:themeTint="F2"/>
          <w:sz w:val="32"/>
          <w:szCs w:val="32"/>
          <w:rtl/>
          <w:lang w:bidi="fa-IR"/>
        </w:rPr>
      </w:pPr>
    </w:p>
    <w:p w:rsidR="00233CEE" w:rsidRDefault="00233CEE" w:rsidP="00233CEE">
      <w:pPr>
        <w:tabs>
          <w:tab w:val="left" w:pos="3503"/>
        </w:tabs>
        <w:bidi/>
        <w:spacing w:after="0" w:line="300" w:lineRule="auto"/>
        <w:ind w:left="68"/>
        <w:jc w:val="center"/>
        <w:rPr>
          <w:rFonts w:cs="Yagut" w:hint="cs"/>
          <w:b/>
          <w:bCs/>
          <w:color w:val="0D0D0D" w:themeColor="text1" w:themeTint="F2"/>
          <w:sz w:val="32"/>
          <w:szCs w:val="32"/>
          <w:rtl/>
          <w:lang w:bidi="fa-IR"/>
        </w:rPr>
      </w:pPr>
    </w:p>
    <w:p w:rsidR="00233CEE" w:rsidRDefault="00233CEE" w:rsidP="00233CEE">
      <w:pPr>
        <w:tabs>
          <w:tab w:val="left" w:pos="3503"/>
        </w:tabs>
        <w:bidi/>
        <w:spacing w:after="0" w:line="300" w:lineRule="auto"/>
        <w:ind w:left="68"/>
        <w:jc w:val="center"/>
        <w:rPr>
          <w:rFonts w:cs="Yagut" w:hint="cs"/>
          <w:b/>
          <w:bCs/>
          <w:color w:val="0D0D0D" w:themeColor="text1" w:themeTint="F2"/>
          <w:sz w:val="32"/>
          <w:szCs w:val="32"/>
          <w:rtl/>
          <w:lang w:bidi="fa-IR"/>
        </w:rPr>
      </w:pPr>
    </w:p>
    <w:p w:rsidR="00233CEE" w:rsidRDefault="00233CEE" w:rsidP="00233CEE">
      <w:pPr>
        <w:tabs>
          <w:tab w:val="left" w:pos="3503"/>
        </w:tabs>
        <w:bidi/>
        <w:spacing w:after="0" w:line="300" w:lineRule="auto"/>
        <w:ind w:left="68"/>
        <w:jc w:val="center"/>
        <w:rPr>
          <w:rFonts w:cs="Yagut" w:hint="cs"/>
          <w:b/>
          <w:bCs/>
          <w:color w:val="0D0D0D" w:themeColor="text1" w:themeTint="F2"/>
          <w:sz w:val="32"/>
          <w:szCs w:val="32"/>
          <w:rtl/>
          <w:lang w:bidi="fa-IR"/>
        </w:rPr>
      </w:pPr>
    </w:p>
    <w:p w:rsidR="00233CEE" w:rsidRDefault="00233CEE" w:rsidP="00233CEE">
      <w:pPr>
        <w:tabs>
          <w:tab w:val="left" w:pos="3503"/>
        </w:tabs>
        <w:bidi/>
        <w:spacing w:after="0" w:line="300" w:lineRule="auto"/>
        <w:ind w:left="68"/>
        <w:jc w:val="center"/>
        <w:rPr>
          <w:rFonts w:cs="Yagut" w:hint="cs"/>
          <w:b/>
          <w:bCs/>
          <w:color w:val="0D0D0D" w:themeColor="text1" w:themeTint="F2"/>
          <w:sz w:val="32"/>
          <w:szCs w:val="32"/>
          <w:rtl/>
          <w:lang w:bidi="fa-IR"/>
        </w:rPr>
      </w:pPr>
    </w:p>
    <w:p w:rsidR="00233CEE" w:rsidRDefault="00233CEE" w:rsidP="00233CEE">
      <w:pPr>
        <w:tabs>
          <w:tab w:val="left" w:pos="3503"/>
        </w:tabs>
        <w:bidi/>
        <w:spacing w:after="0" w:line="300" w:lineRule="auto"/>
        <w:ind w:left="68"/>
        <w:jc w:val="center"/>
        <w:rPr>
          <w:rFonts w:cs="Yagut" w:hint="cs"/>
          <w:b/>
          <w:bCs/>
          <w:color w:val="0D0D0D" w:themeColor="text1" w:themeTint="F2"/>
          <w:sz w:val="32"/>
          <w:szCs w:val="32"/>
          <w:rtl/>
          <w:lang w:bidi="fa-IR"/>
        </w:rPr>
      </w:pPr>
    </w:p>
    <w:p w:rsidR="00233CEE" w:rsidRDefault="00233CEE" w:rsidP="00233CEE">
      <w:pPr>
        <w:tabs>
          <w:tab w:val="left" w:pos="3503"/>
        </w:tabs>
        <w:bidi/>
        <w:spacing w:after="0" w:line="300" w:lineRule="auto"/>
        <w:ind w:left="68"/>
        <w:jc w:val="center"/>
        <w:rPr>
          <w:rFonts w:cs="Yagut" w:hint="cs"/>
          <w:b/>
          <w:bCs/>
          <w:color w:val="0D0D0D" w:themeColor="text1" w:themeTint="F2"/>
          <w:sz w:val="32"/>
          <w:szCs w:val="32"/>
          <w:rtl/>
          <w:lang w:bidi="fa-IR"/>
        </w:rPr>
      </w:pPr>
    </w:p>
    <w:p w:rsidR="00233CEE" w:rsidRDefault="00233CEE" w:rsidP="00233CEE">
      <w:pPr>
        <w:tabs>
          <w:tab w:val="left" w:pos="3503"/>
        </w:tabs>
        <w:bidi/>
        <w:spacing w:after="0" w:line="300" w:lineRule="auto"/>
        <w:ind w:left="68"/>
        <w:jc w:val="center"/>
        <w:rPr>
          <w:rFonts w:cs="Yagut" w:hint="cs"/>
          <w:b/>
          <w:bCs/>
          <w:color w:val="0D0D0D" w:themeColor="text1" w:themeTint="F2"/>
          <w:sz w:val="32"/>
          <w:szCs w:val="32"/>
          <w:rtl/>
          <w:lang w:bidi="fa-IR"/>
        </w:rPr>
      </w:pPr>
    </w:p>
    <w:p w:rsidR="00233CEE" w:rsidRDefault="00233CEE" w:rsidP="00233CEE">
      <w:pPr>
        <w:tabs>
          <w:tab w:val="left" w:pos="3503"/>
        </w:tabs>
        <w:bidi/>
        <w:spacing w:after="0" w:line="300" w:lineRule="auto"/>
        <w:ind w:left="68"/>
        <w:jc w:val="center"/>
        <w:rPr>
          <w:rFonts w:cs="Yagut" w:hint="cs"/>
          <w:b/>
          <w:bCs/>
          <w:color w:val="0D0D0D" w:themeColor="text1" w:themeTint="F2"/>
          <w:sz w:val="32"/>
          <w:szCs w:val="32"/>
          <w:rtl/>
          <w:lang w:bidi="fa-IR"/>
        </w:rPr>
      </w:pPr>
    </w:p>
    <w:p w:rsidR="00233CEE" w:rsidRDefault="00233CEE" w:rsidP="00233CEE">
      <w:pPr>
        <w:tabs>
          <w:tab w:val="left" w:pos="3503"/>
        </w:tabs>
        <w:bidi/>
        <w:spacing w:after="0" w:line="300" w:lineRule="auto"/>
        <w:ind w:left="68"/>
        <w:jc w:val="center"/>
        <w:rPr>
          <w:rFonts w:cs="Yagut" w:hint="cs"/>
          <w:b/>
          <w:bCs/>
          <w:color w:val="0D0D0D" w:themeColor="text1" w:themeTint="F2"/>
          <w:sz w:val="32"/>
          <w:szCs w:val="32"/>
          <w:rtl/>
          <w:lang w:bidi="fa-IR"/>
        </w:rPr>
      </w:pPr>
    </w:p>
    <w:p w:rsidR="00233CEE" w:rsidRDefault="00233CEE" w:rsidP="00233CEE">
      <w:pPr>
        <w:tabs>
          <w:tab w:val="left" w:pos="3503"/>
        </w:tabs>
        <w:bidi/>
        <w:spacing w:after="0" w:line="300" w:lineRule="auto"/>
        <w:ind w:left="68"/>
        <w:jc w:val="center"/>
        <w:rPr>
          <w:rFonts w:cs="Yagut" w:hint="cs"/>
          <w:b/>
          <w:bCs/>
          <w:color w:val="0D0D0D" w:themeColor="text1" w:themeTint="F2"/>
          <w:sz w:val="32"/>
          <w:szCs w:val="32"/>
          <w:rtl/>
          <w:lang w:bidi="fa-IR"/>
        </w:rPr>
      </w:pPr>
    </w:p>
    <w:p w:rsidR="00233CEE" w:rsidRDefault="00233CEE" w:rsidP="00233CEE">
      <w:pPr>
        <w:tabs>
          <w:tab w:val="left" w:pos="3503"/>
        </w:tabs>
        <w:bidi/>
        <w:spacing w:after="0" w:line="300" w:lineRule="auto"/>
        <w:ind w:left="68"/>
        <w:jc w:val="center"/>
        <w:rPr>
          <w:rFonts w:cs="Yagut" w:hint="cs"/>
          <w:b/>
          <w:bCs/>
          <w:color w:val="0D0D0D" w:themeColor="text1" w:themeTint="F2"/>
          <w:sz w:val="32"/>
          <w:szCs w:val="32"/>
          <w:rtl/>
          <w:lang w:bidi="fa-IR"/>
        </w:rPr>
      </w:pPr>
    </w:p>
    <w:p w:rsidR="00233CEE" w:rsidRDefault="00233CEE" w:rsidP="00233CEE">
      <w:pPr>
        <w:tabs>
          <w:tab w:val="left" w:pos="3503"/>
        </w:tabs>
        <w:bidi/>
        <w:spacing w:after="0" w:line="300" w:lineRule="auto"/>
        <w:ind w:left="68"/>
        <w:jc w:val="center"/>
        <w:rPr>
          <w:rFonts w:cs="Yagut" w:hint="cs"/>
          <w:b/>
          <w:bCs/>
          <w:color w:val="0D0D0D" w:themeColor="text1" w:themeTint="F2"/>
          <w:sz w:val="32"/>
          <w:szCs w:val="32"/>
          <w:rtl/>
          <w:lang w:bidi="fa-IR"/>
        </w:rPr>
      </w:pPr>
      <w:r>
        <w:rPr>
          <w:rFonts w:cs="Yagut" w:hint="cs"/>
          <w:b/>
          <w:bCs/>
          <w:color w:val="0D0D0D" w:themeColor="text1" w:themeTint="F2"/>
          <w:sz w:val="32"/>
          <w:szCs w:val="32"/>
          <w:rtl/>
          <w:lang w:bidi="fa-IR"/>
        </w:rPr>
        <w:t>فهرست شکل ها</w:t>
      </w:r>
    </w:p>
    <w:p w:rsidR="00233CEE" w:rsidRDefault="00233CEE" w:rsidP="00233CEE">
      <w:pPr>
        <w:tabs>
          <w:tab w:val="left" w:pos="3503"/>
        </w:tabs>
        <w:bidi/>
        <w:spacing w:after="0" w:line="300" w:lineRule="auto"/>
        <w:ind w:left="68"/>
        <w:jc w:val="center"/>
        <w:rPr>
          <w:rFonts w:cs="Lotus" w:hint="cs"/>
          <w:color w:val="0D0D0D" w:themeColor="text1" w:themeTint="F2"/>
          <w:sz w:val="36"/>
          <w:szCs w:val="36"/>
          <w:rtl/>
          <w:lang w:bidi="fa-IR"/>
        </w:rPr>
      </w:pPr>
    </w:p>
    <w:p w:rsidR="00233CEE" w:rsidRDefault="00233CEE" w:rsidP="00233CEE">
      <w:pPr>
        <w:tabs>
          <w:tab w:val="left" w:pos="3503"/>
        </w:tabs>
        <w:bidi/>
        <w:spacing w:after="0" w:line="300" w:lineRule="auto"/>
        <w:ind w:left="68"/>
        <w:rPr>
          <w:rFonts w:cs="Lotus" w:hint="cs"/>
          <w:color w:val="0D0D0D" w:themeColor="text1" w:themeTint="F2"/>
          <w:sz w:val="28"/>
          <w:szCs w:val="28"/>
          <w:rtl/>
          <w:lang w:bidi="fa-IR"/>
        </w:rPr>
      </w:pPr>
      <w:r>
        <w:rPr>
          <w:rFonts w:cs="Lotus" w:hint="cs"/>
          <w:color w:val="0D0D0D" w:themeColor="text1" w:themeTint="F2"/>
          <w:sz w:val="28"/>
          <w:szCs w:val="28"/>
          <w:rtl/>
          <w:lang w:bidi="fa-IR"/>
        </w:rPr>
        <w:t>1-1 مدل تحليلي تحقيق ................................................................................................................11</w:t>
      </w:r>
    </w:p>
    <w:p w:rsidR="00233CEE" w:rsidRDefault="00233CEE" w:rsidP="00233CEE">
      <w:pPr>
        <w:tabs>
          <w:tab w:val="left" w:pos="3503"/>
        </w:tabs>
        <w:bidi/>
        <w:spacing w:after="0" w:line="300" w:lineRule="auto"/>
        <w:ind w:left="68"/>
        <w:rPr>
          <w:rFonts w:cs="Lotus" w:hint="cs"/>
          <w:color w:val="0D0D0D" w:themeColor="text1" w:themeTint="F2"/>
          <w:sz w:val="28"/>
          <w:szCs w:val="28"/>
          <w:rtl/>
        </w:rPr>
      </w:pPr>
      <w:r>
        <w:rPr>
          <w:rFonts w:cs="Lotus" w:hint="cs"/>
          <w:color w:val="0D0D0D" w:themeColor="text1" w:themeTint="F2"/>
          <w:sz w:val="28"/>
          <w:szCs w:val="28"/>
          <w:rtl/>
          <w:lang w:bidi="fa-IR"/>
        </w:rPr>
        <w:t xml:space="preserve">4-1 </w:t>
      </w:r>
      <w:r>
        <w:rPr>
          <w:rFonts w:cs="Lotus" w:hint="cs"/>
          <w:color w:val="0D0D0D" w:themeColor="text1" w:themeTint="F2"/>
          <w:sz w:val="28"/>
          <w:szCs w:val="28"/>
          <w:rtl/>
        </w:rPr>
        <w:t>توزيع فراواني بر حسب جنسيت............................................................................................</w:t>
      </w:r>
      <w:r>
        <w:rPr>
          <w:rFonts w:cs="Lotus"/>
          <w:color w:val="0D0D0D" w:themeColor="text1" w:themeTint="F2"/>
          <w:sz w:val="28"/>
          <w:szCs w:val="28"/>
        </w:rPr>
        <w:t>85</w:t>
      </w:r>
    </w:p>
    <w:p w:rsidR="00233CEE" w:rsidRDefault="00233CEE" w:rsidP="00233CEE">
      <w:pPr>
        <w:tabs>
          <w:tab w:val="left" w:pos="3503"/>
        </w:tabs>
        <w:bidi/>
        <w:spacing w:after="0" w:line="300" w:lineRule="auto"/>
        <w:ind w:left="68"/>
        <w:rPr>
          <w:rFonts w:cs="Lotus" w:hint="cs"/>
          <w:color w:val="0D0D0D" w:themeColor="text1" w:themeTint="F2"/>
          <w:sz w:val="28"/>
          <w:szCs w:val="28"/>
          <w:rtl/>
        </w:rPr>
      </w:pPr>
      <w:r>
        <w:rPr>
          <w:rFonts w:cs="Lotus" w:hint="cs"/>
          <w:color w:val="0D0D0D" w:themeColor="text1" w:themeTint="F2"/>
          <w:sz w:val="28"/>
          <w:szCs w:val="28"/>
          <w:rtl/>
        </w:rPr>
        <w:t>4-2 توزيع فراواني بر حسب سن ..................................................................................................</w:t>
      </w:r>
      <w:r>
        <w:rPr>
          <w:rFonts w:cs="Lotus"/>
          <w:color w:val="0D0D0D" w:themeColor="text1" w:themeTint="F2"/>
          <w:sz w:val="28"/>
          <w:szCs w:val="28"/>
        </w:rPr>
        <w:t>86</w:t>
      </w:r>
    </w:p>
    <w:p w:rsidR="00233CEE" w:rsidRDefault="00233CEE" w:rsidP="00233CEE">
      <w:pPr>
        <w:tabs>
          <w:tab w:val="left" w:pos="3503"/>
        </w:tabs>
        <w:bidi/>
        <w:spacing w:after="0" w:line="300" w:lineRule="auto"/>
        <w:ind w:left="68"/>
        <w:rPr>
          <w:rFonts w:cs="Lotus" w:hint="cs"/>
          <w:color w:val="0D0D0D" w:themeColor="text1" w:themeTint="F2"/>
          <w:sz w:val="28"/>
          <w:szCs w:val="28"/>
          <w:rtl/>
        </w:rPr>
      </w:pPr>
      <w:r>
        <w:rPr>
          <w:rFonts w:cs="Lotus" w:hint="cs"/>
          <w:color w:val="0D0D0D" w:themeColor="text1" w:themeTint="F2"/>
          <w:sz w:val="28"/>
          <w:szCs w:val="28"/>
          <w:rtl/>
        </w:rPr>
        <w:t>4-3 توزيع فرا واني بر حسب تحصيلات ......................................................................................</w:t>
      </w:r>
      <w:r>
        <w:rPr>
          <w:rFonts w:cs="Lotus"/>
          <w:color w:val="0D0D0D" w:themeColor="text1" w:themeTint="F2"/>
          <w:sz w:val="28"/>
          <w:szCs w:val="28"/>
        </w:rPr>
        <w:t>87</w:t>
      </w:r>
    </w:p>
    <w:p w:rsidR="00233CEE" w:rsidRDefault="00233CEE" w:rsidP="00233CEE">
      <w:pPr>
        <w:tabs>
          <w:tab w:val="left" w:pos="3503"/>
        </w:tabs>
        <w:bidi/>
        <w:spacing w:after="0" w:line="300" w:lineRule="auto"/>
        <w:ind w:left="68"/>
        <w:rPr>
          <w:rFonts w:cs="Lotus" w:hint="cs"/>
          <w:color w:val="0D0D0D" w:themeColor="text1" w:themeTint="F2"/>
          <w:sz w:val="28"/>
          <w:szCs w:val="28"/>
          <w:rtl/>
        </w:rPr>
      </w:pPr>
      <w:r>
        <w:rPr>
          <w:rFonts w:cs="Lotus" w:hint="cs"/>
          <w:color w:val="0D0D0D" w:themeColor="text1" w:themeTint="F2"/>
          <w:sz w:val="28"/>
          <w:szCs w:val="28"/>
          <w:rtl/>
        </w:rPr>
        <w:t>4-4 توزيع فراواني بر حسب درآمد ..............................................................................................</w:t>
      </w:r>
      <w:r>
        <w:rPr>
          <w:rFonts w:cs="Lotus"/>
          <w:color w:val="0D0D0D" w:themeColor="text1" w:themeTint="F2"/>
          <w:sz w:val="28"/>
          <w:szCs w:val="28"/>
        </w:rPr>
        <w:t>88</w:t>
      </w:r>
    </w:p>
    <w:p w:rsidR="00233CEE" w:rsidRDefault="00233CEE" w:rsidP="00233CEE">
      <w:pPr>
        <w:tabs>
          <w:tab w:val="left" w:pos="3503"/>
        </w:tabs>
        <w:bidi/>
        <w:spacing w:after="0" w:line="300" w:lineRule="auto"/>
        <w:ind w:left="68"/>
        <w:rPr>
          <w:rFonts w:cs="Lotus" w:hint="cs"/>
          <w:color w:val="0D0D0D" w:themeColor="text1" w:themeTint="F2"/>
          <w:sz w:val="28"/>
          <w:szCs w:val="28"/>
          <w:rtl/>
          <w:lang w:bidi="fa-IR"/>
        </w:rPr>
      </w:pPr>
      <w:r>
        <w:rPr>
          <w:rFonts w:cs="Lotus" w:hint="cs"/>
          <w:color w:val="0D0D0D" w:themeColor="text1" w:themeTint="F2"/>
          <w:sz w:val="28"/>
          <w:szCs w:val="28"/>
          <w:rtl/>
        </w:rPr>
        <w:t xml:space="preserve">4-5 توزيع فراواني متغير </w:t>
      </w:r>
      <w:r>
        <w:rPr>
          <w:rFonts w:asciiTheme="majorBidi" w:hAnsiTheme="majorBidi" w:cstheme="majorBidi"/>
          <w:color w:val="0D0D0D" w:themeColor="text1" w:themeTint="F2"/>
          <w:sz w:val="28"/>
          <w:szCs w:val="28"/>
        </w:rPr>
        <w:t>(SHPD)</w:t>
      </w:r>
      <w:r>
        <w:rPr>
          <w:rFonts w:cs="Lotus" w:hint="cs"/>
          <w:color w:val="0D0D0D" w:themeColor="text1" w:themeTint="F2"/>
          <w:sz w:val="28"/>
          <w:szCs w:val="28"/>
          <w:rtl/>
          <w:lang w:bidi="fa-IR"/>
        </w:rPr>
        <w:t>..............................................................................................</w:t>
      </w:r>
      <w:r>
        <w:rPr>
          <w:rFonts w:cs="Lotus"/>
          <w:color w:val="0D0D0D" w:themeColor="text1" w:themeTint="F2"/>
          <w:sz w:val="28"/>
          <w:szCs w:val="28"/>
          <w:lang w:bidi="fa-IR"/>
        </w:rPr>
        <w:t>89</w:t>
      </w:r>
    </w:p>
    <w:p w:rsidR="00233CEE" w:rsidRDefault="00233CEE" w:rsidP="00233CEE">
      <w:pPr>
        <w:tabs>
          <w:tab w:val="left" w:pos="3503"/>
        </w:tabs>
        <w:bidi/>
        <w:spacing w:after="0" w:line="300" w:lineRule="auto"/>
        <w:ind w:left="68"/>
        <w:rPr>
          <w:rFonts w:cs="Lotus" w:hint="cs"/>
          <w:color w:val="0D0D0D" w:themeColor="text1" w:themeTint="F2"/>
          <w:sz w:val="28"/>
          <w:szCs w:val="28"/>
          <w:rtl/>
          <w:lang w:bidi="fa-IR"/>
        </w:rPr>
      </w:pPr>
      <w:r>
        <w:rPr>
          <w:rFonts w:cs="Lotus" w:hint="cs"/>
          <w:color w:val="0D0D0D" w:themeColor="text1" w:themeTint="F2"/>
          <w:sz w:val="28"/>
          <w:szCs w:val="28"/>
          <w:rtl/>
          <w:lang w:bidi="fa-IR"/>
        </w:rPr>
        <w:t>4-6 توزيع فراواني متغير قابليت استفاده .......................................................................................</w:t>
      </w:r>
      <w:r>
        <w:rPr>
          <w:rFonts w:cs="Lotus"/>
          <w:color w:val="0D0D0D" w:themeColor="text1" w:themeTint="F2"/>
          <w:sz w:val="28"/>
          <w:szCs w:val="28"/>
          <w:lang w:bidi="fa-IR"/>
        </w:rPr>
        <w:t>90</w:t>
      </w:r>
    </w:p>
    <w:p w:rsidR="00233CEE" w:rsidRDefault="00233CEE" w:rsidP="00233CEE">
      <w:pPr>
        <w:tabs>
          <w:tab w:val="left" w:pos="3503"/>
        </w:tabs>
        <w:bidi/>
        <w:spacing w:after="0" w:line="300" w:lineRule="auto"/>
        <w:ind w:left="68"/>
        <w:rPr>
          <w:rFonts w:cs="Lotus" w:hint="cs"/>
          <w:color w:val="0D0D0D" w:themeColor="text1" w:themeTint="F2"/>
          <w:sz w:val="28"/>
          <w:szCs w:val="28"/>
          <w:rtl/>
          <w:lang w:bidi="fa-IR"/>
        </w:rPr>
      </w:pPr>
      <w:r>
        <w:rPr>
          <w:rFonts w:cs="Lotus" w:hint="cs"/>
          <w:color w:val="0D0D0D" w:themeColor="text1" w:themeTint="F2"/>
          <w:sz w:val="28"/>
          <w:szCs w:val="28"/>
          <w:rtl/>
          <w:lang w:bidi="fa-IR"/>
        </w:rPr>
        <w:t>4-7 توزيع فراواني متغير شهرت ...................................................................................................</w:t>
      </w:r>
      <w:r>
        <w:rPr>
          <w:rFonts w:cs="Lotus"/>
          <w:color w:val="0D0D0D" w:themeColor="text1" w:themeTint="F2"/>
          <w:sz w:val="28"/>
          <w:szCs w:val="28"/>
          <w:lang w:bidi="fa-IR"/>
        </w:rPr>
        <w:t>91</w:t>
      </w:r>
    </w:p>
    <w:p w:rsidR="00233CEE" w:rsidRDefault="00233CEE" w:rsidP="00233CEE">
      <w:pPr>
        <w:tabs>
          <w:tab w:val="left" w:pos="3503"/>
        </w:tabs>
        <w:bidi/>
        <w:spacing w:after="0" w:line="300" w:lineRule="auto"/>
        <w:ind w:left="68"/>
        <w:rPr>
          <w:rFonts w:cs="Lotus" w:hint="cs"/>
          <w:color w:val="0D0D0D" w:themeColor="text1" w:themeTint="F2"/>
          <w:sz w:val="28"/>
          <w:szCs w:val="28"/>
          <w:rtl/>
          <w:lang w:bidi="fa-IR"/>
        </w:rPr>
      </w:pPr>
      <w:r>
        <w:rPr>
          <w:rFonts w:cs="Lotus" w:hint="cs"/>
          <w:color w:val="0D0D0D" w:themeColor="text1" w:themeTint="F2"/>
          <w:sz w:val="28"/>
          <w:szCs w:val="28"/>
          <w:rtl/>
          <w:lang w:bidi="fa-IR"/>
        </w:rPr>
        <w:t>4-8 توزيع فرا واني متغير اعتماد............................................</w:t>
      </w:r>
      <w:r>
        <w:rPr>
          <w:rFonts w:cs="Lotus" w:hint="cs"/>
          <w:color w:val="0D0D0D" w:themeColor="text1" w:themeTint="F2"/>
          <w:sz w:val="28"/>
          <w:szCs w:val="28"/>
          <w:rtl/>
          <w:lang w:bidi="fa-IR"/>
        </w:rPr>
        <w:lastRenderedPageBreak/>
        <w:t>........................................................</w:t>
      </w:r>
      <w:r>
        <w:rPr>
          <w:rFonts w:cs="Lotus"/>
          <w:color w:val="0D0D0D" w:themeColor="text1" w:themeTint="F2"/>
          <w:sz w:val="28"/>
          <w:szCs w:val="28"/>
          <w:lang w:bidi="fa-IR"/>
        </w:rPr>
        <w:t>92</w:t>
      </w:r>
    </w:p>
    <w:p w:rsidR="00233CEE" w:rsidRDefault="00233CEE" w:rsidP="00233CEE">
      <w:pPr>
        <w:tabs>
          <w:tab w:val="left" w:pos="3503"/>
        </w:tabs>
        <w:bidi/>
        <w:spacing w:after="0" w:line="300" w:lineRule="auto"/>
        <w:ind w:left="68"/>
        <w:rPr>
          <w:rFonts w:cs="Lotus" w:hint="cs"/>
          <w:color w:val="0D0D0D" w:themeColor="text1" w:themeTint="F2"/>
          <w:sz w:val="28"/>
          <w:szCs w:val="28"/>
          <w:rtl/>
          <w:lang w:bidi="fa-IR"/>
        </w:rPr>
      </w:pPr>
      <w:r>
        <w:rPr>
          <w:rFonts w:cs="Lotus" w:hint="cs"/>
          <w:color w:val="0D0D0D" w:themeColor="text1" w:themeTint="F2"/>
          <w:sz w:val="28"/>
          <w:szCs w:val="28"/>
          <w:rtl/>
          <w:lang w:bidi="fa-IR"/>
        </w:rPr>
        <w:t>4-9 توزيع فراواني متغير تعهد عاطفي ...........................................................................................</w:t>
      </w:r>
      <w:r>
        <w:rPr>
          <w:rFonts w:cs="Lotus"/>
          <w:color w:val="0D0D0D" w:themeColor="text1" w:themeTint="F2"/>
          <w:sz w:val="28"/>
          <w:szCs w:val="28"/>
          <w:lang w:bidi="fa-IR"/>
        </w:rPr>
        <w:t>93</w:t>
      </w:r>
    </w:p>
    <w:p w:rsidR="00233CEE" w:rsidRDefault="00233CEE" w:rsidP="00233CEE">
      <w:pPr>
        <w:tabs>
          <w:tab w:val="left" w:pos="3503"/>
        </w:tabs>
        <w:bidi/>
        <w:spacing w:after="0" w:line="300" w:lineRule="auto"/>
        <w:ind w:left="68"/>
        <w:rPr>
          <w:rFonts w:cs="Lotus" w:hint="cs"/>
          <w:color w:val="0D0D0D" w:themeColor="text1" w:themeTint="F2"/>
          <w:sz w:val="28"/>
          <w:szCs w:val="28"/>
          <w:rtl/>
          <w:lang w:bidi="fa-IR"/>
        </w:rPr>
      </w:pPr>
    </w:p>
    <w:p w:rsidR="00233CEE" w:rsidRDefault="00233CEE" w:rsidP="00233CEE">
      <w:pPr>
        <w:tabs>
          <w:tab w:val="left" w:pos="3503"/>
        </w:tabs>
        <w:bidi/>
        <w:spacing w:after="0" w:line="300" w:lineRule="auto"/>
        <w:ind w:left="68"/>
        <w:rPr>
          <w:rFonts w:cs="Lotus" w:hint="cs"/>
          <w:color w:val="0D0D0D" w:themeColor="text1" w:themeTint="F2"/>
          <w:sz w:val="28"/>
          <w:szCs w:val="28"/>
          <w:rtl/>
          <w:lang w:bidi="fa-IR"/>
        </w:rPr>
      </w:pPr>
    </w:p>
    <w:p w:rsidR="00233CEE" w:rsidRDefault="00233CEE" w:rsidP="00233CEE">
      <w:pPr>
        <w:tabs>
          <w:tab w:val="left" w:pos="3503"/>
        </w:tabs>
        <w:bidi/>
        <w:spacing w:after="0" w:line="300" w:lineRule="auto"/>
        <w:ind w:left="68"/>
        <w:rPr>
          <w:rFonts w:cs="Lotus" w:hint="cs"/>
          <w:color w:val="0D0D0D" w:themeColor="text1" w:themeTint="F2"/>
          <w:sz w:val="28"/>
          <w:szCs w:val="28"/>
          <w:rtl/>
        </w:rPr>
      </w:pPr>
    </w:p>
    <w:p w:rsidR="00233CEE" w:rsidRDefault="00233CEE" w:rsidP="00233CEE">
      <w:pPr>
        <w:tabs>
          <w:tab w:val="left" w:pos="3503"/>
        </w:tabs>
        <w:bidi/>
        <w:spacing w:after="0" w:line="300" w:lineRule="auto"/>
        <w:ind w:left="68"/>
        <w:rPr>
          <w:rFonts w:cs="Lotus" w:hint="cs"/>
          <w:color w:val="0D0D0D" w:themeColor="text1" w:themeTint="F2"/>
          <w:sz w:val="28"/>
          <w:szCs w:val="28"/>
          <w:rtl/>
        </w:rPr>
      </w:pPr>
    </w:p>
    <w:p w:rsidR="00233CEE" w:rsidRDefault="00233CEE" w:rsidP="00233CEE">
      <w:pPr>
        <w:tabs>
          <w:tab w:val="left" w:pos="3503"/>
        </w:tabs>
        <w:bidi/>
        <w:spacing w:after="0" w:line="300" w:lineRule="auto"/>
        <w:ind w:left="68"/>
        <w:rPr>
          <w:rFonts w:cs="Lotus" w:hint="cs"/>
          <w:color w:val="0D0D0D" w:themeColor="text1" w:themeTint="F2"/>
          <w:sz w:val="28"/>
          <w:szCs w:val="28"/>
          <w:rtl/>
        </w:rPr>
      </w:pPr>
    </w:p>
    <w:p w:rsidR="00233CEE" w:rsidRDefault="00233CEE" w:rsidP="00233CEE">
      <w:pPr>
        <w:tabs>
          <w:tab w:val="left" w:pos="3503"/>
        </w:tabs>
        <w:bidi/>
        <w:spacing w:after="0" w:line="300" w:lineRule="auto"/>
        <w:ind w:left="68"/>
        <w:rPr>
          <w:rFonts w:cs="Lotus" w:hint="cs"/>
          <w:color w:val="0D0D0D" w:themeColor="text1" w:themeTint="F2"/>
          <w:sz w:val="28"/>
          <w:szCs w:val="28"/>
          <w:rtl/>
        </w:rPr>
      </w:pPr>
    </w:p>
    <w:p w:rsidR="00233CEE" w:rsidRDefault="00233CEE" w:rsidP="00233CEE">
      <w:pPr>
        <w:tabs>
          <w:tab w:val="left" w:pos="3503"/>
        </w:tabs>
        <w:bidi/>
        <w:spacing w:after="0" w:line="300" w:lineRule="auto"/>
        <w:ind w:left="68"/>
        <w:rPr>
          <w:rFonts w:cs="Lotus" w:hint="cs"/>
          <w:color w:val="0D0D0D" w:themeColor="text1" w:themeTint="F2"/>
          <w:sz w:val="28"/>
          <w:szCs w:val="28"/>
          <w:rtl/>
        </w:rPr>
      </w:pPr>
    </w:p>
    <w:p w:rsidR="00233CEE" w:rsidRDefault="00233CEE" w:rsidP="00233CEE">
      <w:pPr>
        <w:tabs>
          <w:tab w:val="left" w:pos="3503"/>
        </w:tabs>
        <w:bidi/>
        <w:spacing w:after="0" w:line="300" w:lineRule="auto"/>
        <w:ind w:left="68"/>
        <w:rPr>
          <w:rFonts w:cs="Lotus" w:hint="cs"/>
          <w:color w:val="0D0D0D" w:themeColor="text1" w:themeTint="F2"/>
          <w:sz w:val="28"/>
          <w:szCs w:val="28"/>
          <w:rtl/>
        </w:rPr>
      </w:pPr>
    </w:p>
    <w:p w:rsidR="00233CEE" w:rsidRDefault="00233CEE" w:rsidP="00233CEE">
      <w:pPr>
        <w:tabs>
          <w:tab w:val="left" w:pos="3503"/>
        </w:tabs>
        <w:bidi/>
        <w:spacing w:after="0" w:line="300" w:lineRule="auto"/>
        <w:ind w:left="68"/>
        <w:rPr>
          <w:rFonts w:cs="Lotus" w:hint="cs"/>
          <w:color w:val="0D0D0D" w:themeColor="text1" w:themeTint="F2"/>
          <w:sz w:val="28"/>
          <w:szCs w:val="28"/>
          <w:rtl/>
        </w:rPr>
      </w:pPr>
    </w:p>
    <w:p w:rsidR="00233CEE" w:rsidRDefault="00233CEE" w:rsidP="00233CEE">
      <w:pPr>
        <w:tabs>
          <w:tab w:val="left" w:pos="3503"/>
        </w:tabs>
        <w:bidi/>
        <w:spacing w:after="0" w:line="300" w:lineRule="auto"/>
        <w:ind w:left="68"/>
        <w:rPr>
          <w:rFonts w:cs="Lotus" w:hint="cs"/>
          <w:color w:val="0D0D0D" w:themeColor="text1" w:themeTint="F2"/>
          <w:sz w:val="28"/>
          <w:szCs w:val="28"/>
          <w:rtl/>
        </w:rPr>
      </w:pPr>
    </w:p>
    <w:p w:rsidR="00233CEE" w:rsidRDefault="00233CEE" w:rsidP="00233CEE">
      <w:pPr>
        <w:bidi/>
        <w:rPr>
          <w:rFonts w:cs="Yagut" w:hint="cs"/>
          <w:b/>
          <w:bCs/>
          <w:color w:val="0D0D0D" w:themeColor="text1" w:themeTint="F2"/>
          <w:sz w:val="32"/>
          <w:szCs w:val="32"/>
          <w:rtl/>
          <w:lang w:bidi="fa-IR"/>
        </w:rPr>
      </w:pPr>
      <w:r>
        <w:rPr>
          <w:rFonts w:cs="Yagut" w:hint="cs"/>
          <w:b/>
          <w:bCs/>
          <w:color w:val="0D0D0D" w:themeColor="text1" w:themeTint="F2"/>
          <w:sz w:val="32"/>
          <w:szCs w:val="32"/>
          <w:rtl/>
          <w:lang w:bidi="fa-IR"/>
        </w:rPr>
        <w:t>چکيده فارسي</w:t>
      </w:r>
    </w:p>
    <w:p w:rsidR="00233CEE" w:rsidRDefault="00233CEE" w:rsidP="00233CEE">
      <w:pPr>
        <w:bidi/>
        <w:spacing w:after="0"/>
        <w:jc w:val="both"/>
        <w:rPr>
          <w:rFonts w:cs="Lotus" w:hint="cs"/>
          <w:color w:val="0D0D0D" w:themeColor="text1" w:themeTint="F2"/>
          <w:sz w:val="28"/>
          <w:szCs w:val="28"/>
          <w:rtl/>
          <w:lang w:bidi="fa-IR"/>
        </w:rPr>
      </w:pPr>
      <w:r>
        <w:rPr>
          <w:rFonts w:cs="Lotus" w:hint="cs"/>
          <w:color w:val="0D0D0D" w:themeColor="text1" w:themeTint="F2"/>
          <w:sz w:val="28"/>
          <w:szCs w:val="28"/>
          <w:rtl/>
          <w:lang w:bidi="fa-IR"/>
        </w:rPr>
        <w:t>تحقيق حاضر با هدف شناسايي عوامل مؤثر بر افزايش اعتماد مشتريان در زمينه بانکداري آنلاين انجام شده و</w:t>
      </w:r>
      <w:r>
        <w:rPr>
          <w:rFonts w:cs="Lotus" w:hint="cs"/>
          <w:color w:val="0D0D0D" w:themeColor="text1" w:themeTint="F2"/>
          <w:sz w:val="28"/>
          <w:szCs w:val="28"/>
          <w:lang w:bidi="fa-IR"/>
        </w:rPr>
        <w:t xml:space="preserve"> </w:t>
      </w:r>
      <w:r>
        <w:rPr>
          <w:rFonts w:cs="Lotus" w:hint="cs"/>
          <w:color w:val="0D0D0D" w:themeColor="text1" w:themeTint="F2"/>
          <w:sz w:val="28"/>
          <w:szCs w:val="28"/>
          <w:rtl/>
          <w:lang w:bidi="fa-IR"/>
        </w:rPr>
        <w:t>به اين منظور، تأثير متغيرهاي امنيت و حريم خصوصي، قابليت استفاده و شهرت     درک شده از سوي مشتريان بر متغير اعتماد در بانکداري آنلاين مورد بررسي قرار گرفته است و     از آنجايي که تعهد متغيري کليدي در جهت برقراري روابط بلند مدت با مشتريان  مي باشد، رابطۀ بين اعتماد و تعهد در بانکداري آنلاين نيز  مورد ارزيابي قرار گرفته است.</w:t>
      </w:r>
    </w:p>
    <w:p w:rsidR="00233CEE" w:rsidRDefault="00233CEE" w:rsidP="00233CEE">
      <w:pPr>
        <w:bidi/>
        <w:spacing w:after="0"/>
        <w:jc w:val="both"/>
        <w:rPr>
          <w:rFonts w:cs="Lotus" w:hint="cs"/>
          <w:color w:val="0D0D0D" w:themeColor="text1" w:themeTint="F2"/>
          <w:sz w:val="28"/>
          <w:szCs w:val="28"/>
          <w:rtl/>
          <w:lang w:bidi="fa-IR"/>
        </w:rPr>
      </w:pPr>
      <w:r>
        <w:rPr>
          <w:rFonts w:cs="Lotus" w:hint="cs"/>
          <w:color w:val="0D0D0D" w:themeColor="text1" w:themeTint="F2"/>
          <w:sz w:val="28"/>
          <w:szCs w:val="28"/>
          <w:rtl/>
          <w:lang w:bidi="fa-IR"/>
        </w:rPr>
        <w:t xml:space="preserve">روش تحقيق بر اساس هدف، کاربردي و بر اساس نحوۀ گردآوري داده ها توصيفي _ پيمايشي      مي باشد. پرسشنامه اين تحقيق در ميان نمونه اي متشکل از </w:t>
      </w:r>
      <w:r>
        <w:rPr>
          <w:rFonts w:ascii="Times New Roman" w:hAnsi="Times New Roman" w:cs="Times New Roman"/>
          <w:color w:val="0D0D0D" w:themeColor="text1" w:themeTint="F2"/>
          <w:sz w:val="28"/>
          <w:szCs w:val="28"/>
          <w:rtl/>
          <w:lang w:bidi="fa-IR"/>
        </w:rPr>
        <w:t>130</w:t>
      </w:r>
      <w:r>
        <w:rPr>
          <w:rFonts w:cs="Lotus" w:hint="cs"/>
          <w:color w:val="0D0D0D" w:themeColor="text1" w:themeTint="F2"/>
          <w:sz w:val="28"/>
          <w:szCs w:val="28"/>
          <w:rtl/>
          <w:lang w:bidi="fa-IR"/>
        </w:rPr>
        <w:t xml:space="preserve"> نفر از مشتريان بانک سامان توزيع گرديده و سپس با استفاده از روش هاي آمار توصيفي و استنباطي به بررسي عامل مؤثر بر افزايش  اعتماد مشتريان در محيط بانکداري آنلاين پرداخته شد.</w:t>
      </w:r>
    </w:p>
    <w:p w:rsidR="00233CEE" w:rsidRDefault="00233CEE" w:rsidP="00233CEE">
      <w:pPr>
        <w:bidi/>
        <w:spacing w:after="0"/>
        <w:jc w:val="both"/>
        <w:rPr>
          <w:rFonts w:cs="Lotus" w:hint="cs"/>
          <w:color w:val="0D0D0D" w:themeColor="text1" w:themeTint="F2"/>
          <w:sz w:val="28"/>
          <w:szCs w:val="28"/>
          <w:rtl/>
          <w:lang w:bidi="fa-IR"/>
        </w:rPr>
      </w:pPr>
      <w:r>
        <w:rPr>
          <w:rFonts w:cs="Lotus" w:hint="cs"/>
          <w:color w:val="0D0D0D" w:themeColor="text1" w:themeTint="F2"/>
          <w:sz w:val="28"/>
          <w:szCs w:val="28"/>
          <w:rtl/>
          <w:lang w:bidi="fa-IR"/>
        </w:rPr>
        <w:t xml:space="preserve">نتايج اين تحقيق نشان مي دهد که رابطه اي مستقيم و معنادار ميان متغيرهاي امنيت و              حريم </w:t>
      </w:r>
      <w:r>
        <w:rPr>
          <w:rFonts w:cs="Lotus" w:hint="cs"/>
          <w:color w:val="0D0D0D" w:themeColor="text1" w:themeTint="F2"/>
          <w:sz w:val="28"/>
          <w:szCs w:val="28"/>
          <w:rtl/>
          <w:lang w:bidi="fa-IR"/>
        </w:rPr>
        <w:lastRenderedPageBreak/>
        <w:t xml:space="preserve">خصوصي، قابليت استفاده و شهرت (متغيرهاي مستقل) با متغير اعتماد در وب سايت هاي  ارائه دهندۀ خدمات بانکداري وجود دارد. علاوه بر اين رابطۀ ميان اعتماد و تعهد  مصرف کنندگان اين نوع از خدمات نيز رابطه اي مستقيم بوده و در سطح اطمينان </w:t>
      </w:r>
      <w:r>
        <w:rPr>
          <w:rFonts w:ascii="Times New Roman" w:hAnsi="Times New Roman" w:cs="Times New Roman"/>
          <w:color w:val="0D0D0D" w:themeColor="text1" w:themeTint="F2"/>
          <w:sz w:val="28"/>
          <w:szCs w:val="28"/>
          <w:rtl/>
          <w:lang w:bidi="fa-IR"/>
        </w:rPr>
        <w:t>99</w:t>
      </w:r>
      <w:r>
        <w:rPr>
          <w:rFonts w:cs="Lotus" w:hint="cs"/>
          <w:color w:val="0D0D0D" w:themeColor="text1" w:themeTint="F2"/>
          <w:sz w:val="28"/>
          <w:szCs w:val="28"/>
          <w:rtl/>
          <w:lang w:bidi="fa-IR"/>
        </w:rPr>
        <w:t xml:space="preserve"> درصد مورد تأييد قرار گرفته است و در نهايت نشان داده شده است که اعتماد مي تواند به عنوان متغيري ميانجي جهت افزايش       تعهد عاطفي مشتريان در زمينۀ بانکداري آنلاين مورد توجه قرار گيرد.</w:t>
      </w:r>
    </w:p>
    <w:p w:rsidR="00233CEE" w:rsidRDefault="00233CEE" w:rsidP="00233CEE">
      <w:pPr>
        <w:bidi/>
        <w:spacing w:after="0"/>
        <w:jc w:val="both"/>
        <w:rPr>
          <w:rFonts w:cs="B Zar" w:hint="cs"/>
          <w:color w:val="0D0D0D" w:themeColor="text1" w:themeTint="F2"/>
          <w:sz w:val="32"/>
          <w:szCs w:val="32"/>
          <w:rtl/>
        </w:rPr>
      </w:pPr>
      <w:r>
        <w:rPr>
          <w:rFonts w:cs="Lotus" w:hint="cs"/>
          <w:b/>
          <w:bCs/>
          <w:color w:val="0D0D0D" w:themeColor="text1" w:themeTint="F2"/>
          <w:sz w:val="32"/>
          <w:szCs w:val="32"/>
          <w:rtl/>
          <w:lang w:bidi="fa-IR"/>
        </w:rPr>
        <w:t>واژگاي کليدي</w:t>
      </w:r>
      <w:r>
        <w:rPr>
          <w:rFonts w:cs="Lotus" w:hint="cs"/>
          <w:color w:val="0D0D0D" w:themeColor="text1" w:themeTint="F2"/>
          <w:sz w:val="32"/>
          <w:szCs w:val="32"/>
          <w:rtl/>
          <w:lang w:bidi="fa-IR"/>
        </w:rPr>
        <w:t xml:space="preserve"> : </w:t>
      </w:r>
      <w:r>
        <w:rPr>
          <w:rFonts w:cs="Lotus" w:hint="cs"/>
          <w:color w:val="0D0D0D" w:themeColor="text1" w:themeTint="F2"/>
          <w:sz w:val="28"/>
          <w:szCs w:val="28"/>
          <w:rtl/>
          <w:lang w:bidi="fa-IR"/>
        </w:rPr>
        <w:t>امنيت، حريم خصوصي،  اعتماد،  تعهد،  بانکداري آنلاين</w:t>
      </w:r>
    </w:p>
    <w:p w:rsidR="00233CEE" w:rsidRDefault="00233CEE" w:rsidP="00233CEE">
      <w:pPr>
        <w:spacing w:after="0" w:line="240" w:lineRule="auto"/>
        <w:rPr>
          <w:rFonts w:ascii="Times New Roman" w:eastAsia="Times New Roman" w:hAnsi="Times New Roman" w:cs="B Zar"/>
          <w:color w:val="0D0D0D" w:themeColor="text1" w:themeTint="F2"/>
          <w:sz w:val="28"/>
          <w:szCs w:val="28"/>
          <w:rtl/>
        </w:rPr>
        <w:sectPr w:rsidR="00233CEE">
          <w:footnotePr>
            <w:numRestart w:val="eachPage"/>
          </w:footnotePr>
          <w:pgSz w:w="11907" w:h="16839"/>
          <w:pgMar w:top="1985" w:right="1985" w:bottom="1701" w:left="1418" w:header="720" w:footer="720" w:gutter="0"/>
          <w:pgNumType w:fmt="arabicAlpha" w:start="1"/>
          <w:cols w:space="720"/>
        </w:sectPr>
      </w:pPr>
    </w:p>
    <w:p w:rsidR="00233CEE" w:rsidRDefault="00233CEE" w:rsidP="00233CEE">
      <w:pPr>
        <w:bidi/>
        <w:spacing w:after="0" w:line="240" w:lineRule="auto"/>
        <w:ind w:left="-694" w:right="-694"/>
        <w:jc w:val="both"/>
        <w:rPr>
          <w:rFonts w:ascii="Times New Roman" w:eastAsia="Times New Roman" w:hAnsi="Times New Roman" w:cs="Lotus"/>
          <w:color w:val="0D0D0D" w:themeColor="text1" w:themeTint="F2"/>
          <w:sz w:val="28"/>
          <w:szCs w:val="28"/>
        </w:rPr>
      </w:pPr>
    </w:p>
    <w:p w:rsidR="00233CEE" w:rsidRDefault="00233CEE" w:rsidP="00233CEE">
      <w:pPr>
        <w:bidi/>
        <w:spacing w:after="0" w:line="240" w:lineRule="auto"/>
        <w:ind w:left="-694" w:right="-694"/>
        <w:jc w:val="center"/>
        <w:rPr>
          <w:rFonts w:ascii="Times New Roman" w:eastAsia="Times New Roman" w:hAnsi="Times New Roman" w:cs="Lotus"/>
          <w:color w:val="0D0D0D" w:themeColor="text1" w:themeTint="F2"/>
          <w:sz w:val="28"/>
          <w:szCs w:val="28"/>
          <w:lang w:bidi="fa-IR"/>
        </w:rPr>
      </w:pPr>
    </w:p>
    <w:p w:rsidR="00233CEE" w:rsidRDefault="00233CEE" w:rsidP="00233CEE">
      <w:pPr>
        <w:bidi/>
        <w:spacing w:after="0" w:line="240" w:lineRule="auto"/>
        <w:ind w:left="-694" w:right="-694"/>
        <w:jc w:val="center"/>
        <w:rPr>
          <w:rFonts w:ascii="Times New Roman" w:eastAsia="Times New Roman" w:hAnsi="Times New Roman" w:cs="Lotus" w:hint="cs"/>
          <w:color w:val="0D0D0D" w:themeColor="text1" w:themeTint="F2"/>
          <w:sz w:val="28"/>
          <w:szCs w:val="28"/>
          <w:rtl/>
          <w:lang w:bidi="fa-IR"/>
        </w:rPr>
      </w:pPr>
    </w:p>
    <w:p w:rsidR="00233CEE" w:rsidRDefault="00233CEE" w:rsidP="00233CEE">
      <w:pPr>
        <w:bidi/>
        <w:spacing w:after="0" w:line="240" w:lineRule="auto"/>
        <w:ind w:left="-694" w:right="-694"/>
        <w:jc w:val="center"/>
        <w:rPr>
          <w:rFonts w:ascii="Times New Roman" w:eastAsia="Times New Roman" w:hAnsi="Times New Roman" w:cs="Lotus" w:hint="cs"/>
          <w:color w:val="0D0D0D" w:themeColor="text1" w:themeTint="F2"/>
          <w:sz w:val="28"/>
          <w:szCs w:val="28"/>
          <w:rtl/>
          <w:lang w:bidi="fa-IR"/>
        </w:rPr>
      </w:pPr>
    </w:p>
    <w:p w:rsidR="00233CEE" w:rsidRDefault="00233CEE" w:rsidP="00233CEE">
      <w:pPr>
        <w:bidi/>
        <w:spacing w:after="0" w:line="240" w:lineRule="auto"/>
        <w:ind w:left="-694" w:right="-694"/>
        <w:jc w:val="center"/>
        <w:rPr>
          <w:rFonts w:ascii="Times New Roman" w:eastAsia="Times New Roman" w:hAnsi="Times New Roman" w:cs="Lotus" w:hint="cs"/>
          <w:color w:val="0D0D0D" w:themeColor="text1" w:themeTint="F2"/>
          <w:sz w:val="28"/>
          <w:szCs w:val="28"/>
          <w:rtl/>
          <w:lang w:bidi="fa-IR"/>
        </w:rPr>
      </w:pPr>
    </w:p>
    <w:p w:rsidR="00233CEE" w:rsidRDefault="00233CEE" w:rsidP="00233CEE">
      <w:pPr>
        <w:bidi/>
        <w:spacing w:after="0" w:line="240" w:lineRule="auto"/>
        <w:ind w:left="-694" w:right="-694"/>
        <w:jc w:val="center"/>
        <w:rPr>
          <w:rFonts w:ascii="Times New Roman" w:eastAsia="Times New Roman" w:hAnsi="Times New Roman" w:cs="Lotus" w:hint="cs"/>
          <w:color w:val="0D0D0D" w:themeColor="text1" w:themeTint="F2"/>
          <w:sz w:val="28"/>
          <w:szCs w:val="28"/>
          <w:rtl/>
          <w:lang w:bidi="fa-IR"/>
        </w:rPr>
      </w:pPr>
    </w:p>
    <w:p w:rsidR="00233CEE" w:rsidRDefault="00233CEE" w:rsidP="00233CEE">
      <w:pPr>
        <w:bidi/>
        <w:spacing w:after="0" w:line="240" w:lineRule="auto"/>
        <w:ind w:left="-694" w:right="-694"/>
        <w:jc w:val="center"/>
        <w:rPr>
          <w:rFonts w:ascii="Times New Roman" w:eastAsia="Times New Roman" w:hAnsi="Times New Roman" w:cs="Lotus"/>
          <w:color w:val="0D0D0D" w:themeColor="text1" w:themeTint="F2"/>
          <w:sz w:val="96"/>
          <w:szCs w:val="96"/>
          <w:lang w:bidi="fa-IR"/>
        </w:rPr>
      </w:pPr>
      <w:r>
        <w:rPr>
          <w:noProof/>
        </w:rPr>
        <mc:AlternateContent>
          <mc:Choice Requires="wps">
            <w:drawing>
              <wp:anchor distT="0" distB="0" distL="114300" distR="114300" simplePos="0" relativeHeight="251658240" behindDoc="0" locked="0" layoutInCell="1" allowOverlap="1">
                <wp:simplePos x="0" y="0"/>
                <wp:positionH relativeFrom="column">
                  <wp:posOffset>3731895</wp:posOffset>
                </wp:positionH>
                <wp:positionV relativeFrom="paragraph">
                  <wp:posOffset>371475</wp:posOffset>
                </wp:positionV>
                <wp:extent cx="2249805" cy="1113155"/>
                <wp:effectExtent l="228600" t="247650" r="226695" b="220345"/>
                <wp:wrapNone/>
                <wp:docPr id="65" name="Rounded Rectangle 65"/>
                <wp:cNvGraphicFramePr/>
                <a:graphic xmlns:a="http://schemas.openxmlformats.org/drawingml/2006/main">
                  <a:graphicData uri="http://schemas.microsoft.com/office/word/2010/wordprocessingShape">
                    <wps:wsp>
                      <wps:cNvSpPr/>
                      <wps:spPr>
                        <a:xfrm>
                          <a:off x="0" y="0"/>
                          <a:ext cx="2249805" cy="1113155"/>
                        </a:xfrm>
                        <a:prstGeom prst="roundRect">
                          <a:avLst/>
                        </a:prstGeom>
                        <a:solidFill>
                          <a:schemeClr val="bg1">
                            <a:lumMod val="95000"/>
                          </a:schemeClr>
                        </a:solidFill>
                        <a:ln>
                          <a:noFill/>
                        </a:ln>
                        <a:effectLst>
                          <a:glow rad="228600">
                            <a:schemeClr val="bg1">
                              <a:lumMod val="50000"/>
                              <a:alpha val="40000"/>
                            </a:schemeClr>
                          </a:glow>
                        </a:effectLst>
                        <a:scene3d>
                          <a:camera prst="orthographicFront">
                            <a:rot lat="0" lon="0" rev="0"/>
                          </a:camera>
                          <a:lightRig rig="chilly" dir="t">
                            <a:rot lat="0" lon="0" rev="18480000"/>
                          </a:lightRig>
                        </a:scene3d>
                        <a:sp3d prstMaterial="clear">
                          <a:bevelT h="63500"/>
                        </a:sp3d>
                      </wps:spPr>
                      <wps:style>
                        <a:lnRef idx="2">
                          <a:schemeClr val="accent6"/>
                        </a:lnRef>
                        <a:fillRef idx="1">
                          <a:schemeClr val="lt1"/>
                        </a:fillRef>
                        <a:effectRef idx="0">
                          <a:schemeClr val="accent6"/>
                        </a:effectRef>
                        <a:fontRef idx="minor">
                          <a:schemeClr val="dk1"/>
                        </a:fontRef>
                      </wps:style>
                      <wps:txbx>
                        <w:txbxContent>
                          <w:p w:rsidR="00233CEE" w:rsidRDefault="00233CEE" w:rsidP="00233CEE">
                            <w:pPr>
                              <w:bidi/>
                              <w:spacing w:after="0" w:line="240" w:lineRule="auto"/>
                              <w:ind w:left="-694" w:right="-694"/>
                              <w:jc w:val="center"/>
                              <w:rPr>
                                <w:rFonts w:ascii="Times New Roman" w:eastAsia="Times New Roman" w:hAnsi="Times New Roman" w:cs="Yagut"/>
                                <w:b/>
                                <w:bCs/>
                                <w:sz w:val="72"/>
                                <w:szCs w:val="72"/>
                                <w:lang w:bidi="fa-IR"/>
                              </w:rPr>
                            </w:pPr>
                            <w:r>
                              <w:rPr>
                                <w:rFonts w:ascii="Times New Roman" w:eastAsia="Times New Roman" w:hAnsi="Times New Roman" w:cs="Yagut" w:hint="cs"/>
                                <w:b/>
                                <w:bCs/>
                                <w:sz w:val="72"/>
                                <w:szCs w:val="72"/>
                                <w:rtl/>
                                <w:lang w:bidi="fa-IR"/>
                              </w:rPr>
                              <w:t>فصل اول</w:t>
                            </w:r>
                          </w:p>
                          <w:p w:rsidR="00233CEE" w:rsidRDefault="00233CEE" w:rsidP="00233CEE">
                            <w:pPr>
                              <w:bidi/>
                              <w:jc w:val="center"/>
                              <w:rPr>
                                <w:rFonts w:hint="cs"/>
                                <w:rt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5" o:spid="_x0000_s1026" style="position:absolute;left:0;text-align:left;margin-left:293.85pt;margin-top:29.25pt;width:177.15pt;height:87.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" fillcolor="#f2f2f2 [3052]" stroked="f" strokeweight="1pt">
                <v:stroke joinstyle="miter"/>
                <v:textbox>
                  <w:txbxContent>
                    <w:p w:rsidR="00233CEE" w:rsidRDefault="00233CEE" w:rsidP="00233CEE">
                      <w:pPr>
                        <w:bidi/>
                        <w:spacing w:after="0" w:line="240" w:lineRule="auto"/>
                        <w:ind w:left="-694" w:right="-694"/>
                        <w:jc w:val="center"/>
                        <w:rPr>
                          <w:rFonts w:ascii="Times New Roman" w:eastAsia="Times New Roman" w:hAnsi="Times New Roman" w:cs="Yagut"/>
                          <w:b/>
                          <w:bCs/>
                          <w:sz w:val="72"/>
                          <w:szCs w:val="72"/>
                          <w:lang w:bidi="fa-IR"/>
                        </w:rPr>
                      </w:pPr>
                      <w:r>
                        <w:rPr>
                          <w:rFonts w:ascii="Times New Roman" w:eastAsia="Times New Roman" w:hAnsi="Times New Roman" w:cs="Yagut" w:hint="cs"/>
                          <w:b/>
                          <w:bCs/>
                          <w:sz w:val="72"/>
                          <w:szCs w:val="72"/>
                          <w:rtl/>
                          <w:lang w:bidi="fa-IR"/>
                        </w:rPr>
                        <w:t>فصل اول</w:t>
                      </w:r>
                    </w:p>
                    <w:p w:rsidR="00233CEE" w:rsidRDefault="00233CEE" w:rsidP="00233CEE">
                      <w:pPr>
                        <w:bidi/>
                        <w:jc w:val="center"/>
                        <w:rPr>
                          <w:rFonts w:hint="cs"/>
                          <w:rtl/>
                        </w:rPr>
                      </w:pPr>
                    </w:p>
                  </w:txbxContent>
                </v:textbox>
              </v:roundrect>
            </w:pict>
          </mc:Fallback>
        </mc:AlternateContent>
      </w:r>
    </w:p>
    <w:p w:rsidR="00233CEE" w:rsidRDefault="00233CEE" w:rsidP="00233CEE">
      <w:pPr>
        <w:bidi/>
        <w:spacing w:after="0" w:line="240" w:lineRule="auto"/>
        <w:ind w:left="-694" w:right="-694"/>
        <w:jc w:val="center"/>
        <w:rPr>
          <w:rFonts w:ascii="Times New Roman" w:eastAsia="Times New Roman" w:hAnsi="Times New Roman" w:cs="Lotus"/>
          <w:color w:val="0D0D0D" w:themeColor="text1" w:themeTint="F2"/>
          <w:sz w:val="96"/>
          <w:szCs w:val="96"/>
          <w:lang w:bidi="fa-IR"/>
        </w:rPr>
      </w:pPr>
    </w:p>
    <w:p w:rsidR="00233CEE" w:rsidRDefault="00233CEE" w:rsidP="00233CEE">
      <w:pPr>
        <w:bidi/>
        <w:spacing w:after="0" w:line="240" w:lineRule="auto"/>
        <w:ind w:left="-694" w:right="-694"/>
        <w:jc w:val="center"/>
        <w:rPr>
          <w:rFonts w:ascii="Times New Roman" w:eastAsia="Times New Roman" w:hAnsi="Times New Roman" w:cs="Lotus" w:hint="cs"/>
          <w:color w:val="0D0D0D" w:themeColor="text1" w:themeTint="F2"/>
          <w:sz w:val="24"/>
          <w:szCs w:val="24"/>
          <w:rtl/>
          <w:lang w:bidi="fa-IR"/>
        </w:rPr>
      </w:pPr>
    </w:p>
    <w:p w:rsidR="00233CEE" w:rsidRDefault="00233CEE" w:rsidP="00233CEE">
      <w:pPr>
        <w:bidi/>
        <w:spacing w:after="0" w:line="240" w:lineRule="auto"/>
        <w:ind w:left="-694" w:right="-694"/>
        <w:jc w:val="center"/>
        <w:rPr>
          <w:rFonts w:ascii="Times New Roman" w:eastAsia="Times New Roman" w:hAnsi="Times New Roman" w:cs="Yagut"/>
          <w:b/>
          <w:bCs/>
          <w:color w:val="0D0D0D" w:themeColor="text1" w:themeTint="F2"/>
          <w:sz w:val="72"/>
          <w:szCs w:val="72"/>
          <w:lang w:bidi="fa-IR"/>
        </w:rPr>
      </w:pPr>
      <w:r>
        <w:rPr>
          <w:noProof/>
        </w:rPr>
        <mc:AlternateContent>
          <mc:Choice Requires="wps">
            <w:drawing>
              <wp:anchor distT="0" distB="0" distL="114300" distR="114300" simplePos="0" relativeHeight="251658240" behindDoc="0" locked="0" layoutInCell="1" allowOverlap="1">
                <wp:simplePos x="0" y="0"/>
                <wp:positionH relativeFrom="column">
                  <wp:posOffset>-713105</wp:posOffset>
                </wp:positionH>
                <wp:positionV relativeFrom="paragraph">
                  <wp:posOffset>750570</wp:posOffset>
                </wp:positionV>
                <wp:extent cx="5240020" cy="45720"/>
                <wp:effectExtent l="0" t="209550" r="0" b="240030"/>
                <wp:wrapNone/>
                <wp:docPr id="67" name="Minus 67"/>
                <wp:cNvGraphicFramePr/>
                <a:graphic xmlns:a="http://schemas.openxmlformats.org/drawingml/2006/main">
                  <a:graphicData uri="http://schemas.microsoft.com/office/word/2010/wordprocessingShape">
                    <wps:wsp>
                      <wps:cNvSpPr/>
                      <wps:spPr>
                        <a:xfrm>
                          <a:off x="0" y="0"/>
                          <a:ext cx="5239385" cy="45085"/>
                        </a:xfrm>
                        <a:prstGeom prst="mathMinus">
                          <a:avLst/>
                        </a:prstGeom>
                        <a:effectLst>
                          <a:glow rad="228600">
                            <a:schemeClr val="bg1">
                              <a:lumMod val="50000"/>
                              <a:alpha val="40000"/>
                            </a:schemeClr>
                          </a:glow>
                          <a:outerShdw blurRad="40000" dist="20000" dir="5400000" rotWithShape="0">
                            <a:srgbClr val="000000">
                              <a:alpha val="38000"/>
                            </a:srgbClr>
                          </a:outerShdw>
                        </a:effectLst>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722CB03" id="Minus 67" o:spid="_x0000_s1026" style="position:absolute;margin-left:-56.15pt;margin-top:59.1pt;width:412.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5239385,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" path="m694480,17241r3850425,l4544905,27844r-3850425,l694480,17241xe" fillcolor="#555 [2160]" strokecolor="black [3200]" strokeweight=".5pt">
                <v:fill color2="#313131 [2608]" rotate="t" colors="0 #9b9b9b;.5 #8e8e8e;1 #797979" focus="100%" type="gradient">
                  <o:fill v:ext="view" type="gradientUnscaled"/>
                </v:fill>
                <v:stroke joinstyle="miter"/>
                <v:shadow on="t" color="black" opacity="24903f" origin=",.5" offset="0,.55556mm"/>
                <v:path arrowok="t" o:connecttype="custom" o:connectlocs="694480,17241;4544905,17241;4544905,27844;694480,27844;694480,17241" o:connectangles="0,0,0,0,0"/>
              </v:shape>
            </w:pict>
          </mc:Fallback>
        </mc:AlternateContent>
      </w:r>
      <w:r>
        <w:rPr>
          <w:rFonts w:ascii="Times New Roman" w:eastAsia="Times New Roman" w:hAnsi="Times New Roman" w:cs="Lotus" w:hint="cs"/>
          <w:b/>
          <w:bCs/>
          <w:color w:val="0D0D0D" w:themeColor="text1" w:themeTint="F2"/>
          <w:sz w:val="72"/>
          <w:szCs w:val="72"/>
          <w:rtl/>
          <w:lang w:bidi="fa-IR"/>
        </w:rPr>
        <w:t xml:space="preserve">    </w:t>
      </w:r>
      <w:r>
        <w:rPr>
          <w:rFonts w:ascii="Times New Roman" w:eastAsia="Times New Roman" w:hAnsi="Times New Roman" w:cs="Yagut" w:hint="cs"/>
          <w:b/>
          <w:bCs/>
          <w:color w:val="0D0D0D" w:themeColor="text1" w:themeTint="F2"/>
          <w:sz w:val="72"/>
          <w:szCs w:val="72"/>
          <w:rtl/>
          <w:lang w:bidi="fa-IR"/>
        </w:rPr>
        <w:t>کليات تحقيق</w:t>
      </w:r>
    </w:p>
    <w:p w:rsidR="00233CEE" w:rsidRDefault="00233CEE" w:rsidP="00233CEE">
      <w:pPr>
        <w:bidi/>
        <w:spacing w:after="0" w:line="240" w:lineRule="auto"/>
        <w:ind w:left="-694" w:right="-694"/>
        <w:jc w:val="both"/>
        <w:rPr>
          <w:rFonts w:ascii="Times New Roman" w:eastAsia="Times New Roman" w:hAnsi="Times New Roman" w:cs="Lotus"/>
          <w:color w:val="0D0D0D" w:themeColor="text1" w:themeTint="F2"/>
          <w:sz w:val="28"/>
          <w:szCs w:val="28"/>
        </w:rPr>
      </w:pPr>
    </w:p>
    <w:p w:rsidR="00233CEE" w:rsidRDefault="00233CEE" w:rsidP="00233CEE">
      <w:pPr>
        <w:bidi/>
        <w:spacing w:after="0" w:line="240" w:lineRule="auto"/>
        <w:ind w:left="-694" w:right="-694"/>
        <w:jc w:val="both"/>
        <w:rPr>
          <w:rFonts w:ascii="Times New Roman" w:eastAsia="Times New Roman" w:hAnsi="Times New Roman" w:cs="Lotus"/>
          <w:color w:val="0D0D0D" w:themeColor="text1" w:themeTint="F2"/>
          <w:sz w:val="28"/>
          <w:szCs w:val="28"/>
        </w:rPr>
      </w:pPr>
    </w:p>
    <w:p w:rsidR="00233CEE" w:rsidRDefault="00233CEE" w:rsidP="00233CEE">
      <w:pPr>
        <w:bidi/>
        <w:spacing w:after="0" w:line="240" w:lineRule="auto"/>
        <w:ind w:left="-694" w:right="-694"/>
        <w:jc w:val="both"/>
        <w:rPr>
          <w:rFonts w:ascii="Times New Roman" w:eastAsia="Times New Roman" w:hAnsi="Times New Roman" w:cs="Lotus"/>
          <w:color w:val="0D0D0D" w:themeColor="text1" w:themeTint="F2"/>
          <w:sz w:val="28"/>
          <w:szCs w:val="28"/>
        </w:rPr>
      </w:pPr>
    </w:p>
    <w:p w:rsidR="00233CEE" w:rsidRDefault="00233CEE" w:rsidP="00233CEE">
      <w:pPr>
        <w:bidi/>
        <w:spacing w:after="0" w:line="240" w:lineRule="auto"/>
        <w:ind w:left="-694" w:right="-694"/>
        <w:jc w:val="both"/>
        <w:rPr>
          <w:rFonts w:ascii="Times New Roman" w:eastAsia="Times New Roman" w:hAnsi="Times New Roman" w:cs="Lotus"/>
          <w:color w:val="0D0D0D" w:themeColor="text1" w:themeTint="F2"/>
          <w:sz w:val="28"/>
          <w:szCs w:val="28"/>
        </w:rPr>
      </w:pPr>
    </w:p>
    <w:p w:rsidR="00233CEE" w:rsidRDefault="00233CEE" w:rsidP="00233CEE">
      <w:pPr>
        <w:bidi/>
        <w:spacing w:after="0" w:line="240" w:lineRule="auto"/>
        <w:ind w:left="-694" w:right="-694"/>
        <w:jc w:val="both"/>
        <w:rPr>
          <w:rFonts w:ascii="Times New Roman" w:eastAsia="Times New Roman" w:hAnsi="Times New Roman" w:cs="Lotus"/>
          <w:color w:val="0D0D0D" w:themeColor="text1" w:themeTint="F2"/>
          <w:sz w:val="28"/>
          <w:szCs w:val="28"/>
        </w:rPr>
      </w:pPr>
    </w:p>
    <w:p w:rsidR="00233CEE" w:rsidRDefault="00233CEE" w:rsidP="00233CEE">
      <w:pPr>
        <w:bidi/>
        <w:spacing w:after="0" w:line="240" w:lineRule="auto"/>
        <w:ind w:left="-694" w:right="-694"/>
        <w:jc w:val="both"/>
        <w:rPr>
          <w:rFonts w:ascii="Times New Roman" w:eastAsia="Times New Roman" w:hAnsi="Times New Roman" w:cs="Lotus"/>
          <w:color w:val="0D0D0D" w:themeColor="text1" w:themeTint="F2"/>
          <w:sz w:val="28"/>
          <w:szCs w:val="28"/>
        </w:rPr>
      </w:pPr>
    </w:p>
    <w:p w:rsidR="00233CEE" w:rsidRDefault="00233CEE" w:rsidP="00233CEE">
      <w:pPr>
        <w:bidi/>
        <w:spacing w:after="0" w:line="240" w:lineRule="auto"/>
        <w:ind w:left="-694" w:right="-694"/>
        <w:jc w:val="both"/>
        <w:rPr>
          <w:rFonts w:ascii="Times New Roman" w:eastAsia="Times New Roman" w:hAnsi="Times New Roman" w:cs="Lotus"/>
          <w:color w:val="0D0D0D" w:themeColor="text1" w:themeTint="F2"/>
          <w:sz w:val="28"/>
          <w:szCs w:val="28"/>
        </w:rPr>
      </w:pPr>
    </w:p>
    <w:p w:rsidR="00233CEE" w:rsidRDefault="00233CEE" w:rsidP="00233CEE">
      <w:pPr>
        <w:bidi/>
        <w:spacing w:after="0" w:line="240" w:lineRule="auto"/>
        <w:ind w:left="-694" w:right="-694"/>
        <w:jc w:val="both"/>
        <w:rPr>
          <w:rFonts w:ascii="Times New Roman" w:eastAsia="Times New Roman" w:hAnsi="Times New Roman" w:cs="Lotus"/>
          <w:color w:val="0D0D0D" w:themeColor="text1" w:themeTint="F2"/>
          <w:sz w:val="28"/>
          <w:szCs w:val="28"/>
        </w:rPr>
      </w:pPr>
    </w:p>
    <w:p w:rsidR="00233CEE" w:rsidRDefault="00233CEE" w:rsidP="00233CEE">
      <w:pPr>
        <w:bidi/>
        <w:spacing w:after="0" w:line="240" w:lineRule="auto"/>
        <w:ind w:left="-694" w:right="-694"/>
        <w:jc w:val="both"/>
        <w:rPr>
          <w:rFonts w:ascii="Times New Roman" w:eastAsia="Times New Roman" w:hAnsi="Times New Roman" w:cs="Lotus"/>
          <w:color w:val="0D0D0D" w:themeColor="text1" w:themeTint="F2"/>
          <w:sz w:val="28"/>
          <w:szCs w:val="28"/>
        </w:rPr>
      </w:pPr>
    </w:p>
    <w:p w:rsidR="00233CEE" w:rsidRDefault="00233CEE" w:rsidP="00233CEE">
      <w:pPr>
        <w:bidi/>
        <w:spacing w:after="0" w:line="360" w:lineRule="auto"/>
        <w:jc w:val="both"/>
        <w:rPr>
          <w:rFonts w:ascii="Times New Roman" w:eastAsia="Times New Roman" w:hAnsi="Times New Roman" w:cs="Lotus"/>
          <w:b/>
          <w:bCs/>
          <w:color w:val="0D0D0D" w:themeColor="text1" w:themeTint="F2"/>
          <w:sz w:val="32"/>
          <w:szCs w:val="32"/>
          <w:lang w:bidi="fa-IR"/>
        </w:rPr>
      </w:pPr>
    </w:p>
    <w:p w:rsidR="00233CEE" w:rsidRDefault="00233CEE" w:rsidP="00233CEE">
      <w:pPr>
        <w:bidi/>
        <w:spacing w:after="0" w:line="360" w:lineRule="auto"/>
        <w:jc w:val="both"/>
        <w:rPr>
          <w:rFonts w:ascii="Times New Roman" w:eastAsia="Times New Roman" w:hAnsi="Times New Roman" w:cs="Lotus" w:hint="cs"/>
          <w:b/>
          <w:bCs/>
          <w:color w:val="0D0D0D" w:themeColor="text1" w:themeTint="F2"/>
          <w:sz w:val="32"/>
          <w:szCs w:val="32"/>
          <w:rtl/>
          <w:lang w:bidi="fa-IR"/>
        </w:rPr>
      </w:pPr>
    </w:p>
    <w:p w:rsidR="00233CEE" w:rsidRDefault="00233CEE" w:rsidP="00233CEE">
      <w:pPr>
        <w:bidi/>
        <w:spacing w:after="0" w:line="360" w:lineRule="auto"/>
        <w:jc w:val="both"/>
        <w:rPr>
          <w:rFonts w:ascii="Times New Roman" w:eastAsia="Times New Roman" w:hAnsi="Times New Roman" w:cs="Lotus" w:hint="cs"/>
          <w:b/>
          <w:bCs/>
          <w:color w:val="0D0D0D" w:themeColor="text1" w:themeTint="F2"/>
          <w:sz w:val="32"/>
          <w:szCs w:val="32"/>
          <w:rtl/>
          <w:lang w:bidi="fa-IR"/>
        </w:rPr>
      </w:pPr>
    </w:p>
    <w:p w:rsidR="00233CEE" w:rsidRDefault="00233CEE" w:rsidP="00233CEE">
      <w:pPr>
        <w:bidi/>
        <w:spacing w:after="0" w:line="360" w:lineRule="auto"/>
        <w:jc w:val="both"/>
        <w:rPr>
          <w:rFonts w:ascii="Times New Roman" w:eastAsia="Times New Roman" w:hAnsi="Times New Roman" w:cs="Lotus" w:hint="cs"/>
          <w:b/>
          <w:bCs/>
          <w:color w:val="0D0D0D" w:themeColor="text1" w:themeTint="F2"/>
          <w:sz w:val="32"/>
          <w:szCs w:val="32"/>
          <w:rtl/>
          <w:lang w:bidi="fa-IR"/>
        </w:rPr>
      </w:pPr>
    </w:p>
    <w:p w:rsidR="00233CEE" w:rsidRDefault="00233CEE" w:rsidP="00233CEE">
      <w:pPr>
        <w:bidi/>
        <w:spacing w:after="0" w:line="300" w:lineRule="auto"/>
        <w:jc w:val="both"/>
        <w:rPr>
          <w:rFonts w:ascii="Times New Roman" w:eastAsia="Times New Roman" w:hAnsi="Times New Roman" w:cs="Yagut" w:hint="cs"/>
          <w:b/>
          <w:bCs/>
          <w:color w:val="0D0D0D" w:themeColor="text1" w:themeTint="F2"/>
          <w:sz w:val="32"/>
          <w:szCs w:val="32"/>
          <w:rtl/>
          <w:lang w:bidi="fa-IR"/>
        </w:rPr>
      </w:pPr>
      <w:r>
        <w:rPr>
          <w:rFonts w:ascii="Times New Roman" w:eastAsia="Times New Roman" w:hAnsi="Times New Roman" w:cs="Yagut" w:hint="cs"/>
          <w:b/>
          <w:bCs/>
          <w:color w:val="0D0D0D" w:themeColor="text1" w:themeTint="F2"/>
          <w:sz w:val="32"/>
          <w:szCs w:val="32"/>
          <w:rtl/>
          <w:lang w:bidi="fa-IR"/>
        </w:rPr>
        <w:t xml:space="preserve">مقدمه </w:t>
      </w:r>
    </w:p>
    <w:p w:rsidR="00233CEE" w:rsidRDefault="00233CEE" w:rsidP="00233CEE">
      <w:pPr>
        <w:bidi/>
        <w:spacing w:after="0" w:line="300" w:lineRule="auto"/>
        <w:jc w:val="both"/>
        <w:rPr>
          <w:rFonts w:ascii="Times New Roman" w:eastAsia="Times New Roman" w:hAnsi="Times New Roman" w:cs="Lotus" w:hint="cs"/>
          <w:color w:val="0D0D0D" w:themeColor="text1" w:themeTint="F2"/>
          <w:sz w:val="28"/>
          <w:szCs w:val="28"/>
          <w:rtl/>
          <w:lang w:bidi="fa-IR"/>
        </w:rPr>
      </w:pPr>
      <w:r>
        <w:rPr>
          <w:rFonts w:ascii="Times New Roman" w:eastAsia="Times New Roman" w:hAnsi="Times New Roman" w:cs="Lotus" w:hint="cs"/>
          <w:color w:val="0D0D0D" w:themeColor="text1" w:themeTint="F2"/>
          <w:sz w:val="28"/>
          <w:szCs w:val="28"/>
          <w:rtl/>
          <w:lang w:bidi="fa-IR"/>
        </w:rPr>
        <w:t>بدون ترديد اينترنت باعث وقوع انقلابي فراگير درکل سامانه ارتباطي دنيا شده است . صنعت بانکداري نيز بواسطۀ بهره گيري روز افزون از ارتباطات از اين قاعده مستثني نبوده و به قافلۀ ارتباطات جهاني پيوسته است (حسني و همکاران ،1387، ص 200)</w:t>
      </w:r>
      <w:r>
        <w:rPr>
          <w:rFonts w:ascii="Times New Roman" w:eastAsia="Times New Roman" w:hAnsi="Times New Roman" w:cs="Lotus" w:hint="cs"/>
          <w:i/>
          <w:iCs/>
          <w:color w:val="0D0D0D" w:themeColor="text1" w:themeTint="F2"/>
          <w:sz w:val="28"/>
          <w:szCs w:val="28"/>
          <w:rtl/>
          <w:lang w:bidi="fa-IR"/>
        </w:rPr>
        <w:t>.</w:t>
      </w:r>
      <w:r>
        <w:rPr>
          <w:rFonts w:ascii="Times New Roman" w:eastAsia="Times New Roman" w:hAnsi="Times New Roman" w:cs="Lotus" w:hint="cs"/>
          <w:color w:val="0D0D0D" w:themeColor="text1" w:themeTint="F2"/>
          <w:sz w:val="28"/>
          <w:szCs w:val="28"/>
          <w:rtl/>
          <w:lang w:bidi="fa-IR"/>
        </w:rPr>
        <w:t xml:space="preserve">  امروزه بسياري از بانک ها در سطح جهان خدمات خود را </w:t>
      </w:r>
      <w:r>
        <w:rPr>
          <w:rFonts w:ascii="Times New Roman" w:eastAsia="Times New Roman" w:hAnsi="Times New Roman" w:cs="Lotus" w:hint="cs"/>
          <w:color w:val="0D0D0D" w:themeColor="text1" w:themeTint="F2"/>
          <w:sz w:val="28"/>
          <w:szCs w:val="28"/>
          <w:rtl/>
          <w:lang w:bidi="fa-IR"/>
        </w:rPr>
        <w:lastRenderedPageBreak/>
        <w:t>از طريق  اينترنت ارائه مي دهند و با يکپارچه شدن اقتصاد جهاني، کشور ما نيز تحت تاثير اين امر قرار گرفته و در نتيجه چاره اي جز استفاده از اين نوع کانال هاي توزيع جايگزين در بانکداري کشور وجود ندارد . از طرفي ديگر گسترش تدريجي دسترسي به اينترنت و در اختيار داشتن رايانه هاي خانگي توسط شرکت ها  و اقشار مختلف مردم ، نيازهاي بالقوه اي را در زمينه دريافت خدمات بانکداري از طريق اينترنت آشکار کرده است (سيد جوادين و يزداني ،1384)</w:t>
      </w:r>
      <w:r>
        <w:rPr>
          <w:rFonts w:ascii="Times New Roman" w:eastAsia="Times New Roman" w:hAnsi="Times New Roman" w:cs="Lotus" w:hint="cs"/>
          <w:i/>
          <w:iCs/>
          <w:color w:val="0D0D0D" w:themeColor="text1" w:themeTint="F2"/>
          <w:sz w:val="28"/>
          <w:szCs w:val="28"/>
          <w:rtl/>
          <w:lang w:bidi="fa-IR"/>
        </w:rPr>
        <w:t>.</w:t>
      </w:r>
    </w:p>
    <w:p w:rsidR="00233CEE" w:rsidRDefault="00233CEE" w:rsidP="00233CEE">
      <w:pPr>
        <w:bidi/>
        <w:spacing w:after="0" w:line="300" w:lineRule="auto"/>
        <w:jc w:val="both"/>
        <w:rPr>
          <w:rFonts w:ascii="Times New Roman" w:eastAsia="Times New Roman" w:hAnsi="Times New Roman" w:cs="Lotus" w:hint="cs"/>
          <w:color w:val="0D0D0D" w:themeColor="text1" w:themeTint="F2"/>
          <w:sz w:val="28"/>
          <w:szCs w:val="28"/>
          <w:rtl/>
          <w:lang w:bidi="fa-IR"/>
        </w:rPr>
      </w:pPr>
      <w:r>
        <w:rPr>
          <w:rFonts w:ascii="Times New Roman" w:eastAsia="Times New Roman" w:hAnsi="Times New Roman" w:cs="Lotus" w:hint="cs"/>
          <w:color w:val="0D0D0D" w:themeColor="text1" w:themeTint="F2"/>
          <w:sz w:val="28"/>
          <w:szCs w:val="28"/>
          <w:rtl/>
          <w:lang w:bidi="fa-IR"/>
        </w:rPr>
        <w:t>عرضه اينترنتي خدمات بانکداري مزاياي زيادي را براي بانک ها و مشتريان آنها به همراه دارد که برخي از اين مزايا عبارتند از: افزايش سرعت ارائه و دريافت خدمات ، امکان ارائه خدمات همزمان به تعداد بي شماري از مشتريان ، حذف لزوم مراجعه حضوري به بانک ها ، کاهش هزينه هاي بانکي و افزايش رضايتمندي مشتريان (خانلري لاريمي ،1388).</w:t>
      </w:r>
    </w:p>
    <w:p w:rsidR="00233CEE" w:rsidRDefault="00233CEE" w:rsidP="00233CEE">
      <w:pPr>
        <w:bidi/>
        <w:spacing w:after="0" w:line="300" w:lineRule="auto"/>
        <w:jc w:val="both"/>
        <w:rPr>
          <w:rFonts w:ascii="Times New Roman" w:eastAsia="Times New Roman" w:hAnsi="Times New Roman" w:cs="Lotus" w:hint="cs"/>
          <w:color w:val="0D0D0D" w:themeColor="text1" w:themeTint="F2"/>
          <w:sz w:val="28"/>
          <w:szCs w:val="28"/>
          <w:rtl/>
          <w:lang w:bidi="fa-IR"/>
        </w:rPr>
      </w:pPr>
      <w:r>
        <w:rPr>
          <w:rFonts w:ascii="Times New Roman" w:eastAsia="Times New Roman" w:hAnsi="Times New Roman" w:cs="Lotus" w:hint="cs"/>
          <w:color w:val="0D0D0D" w:themeColor="text1" w:themeTint="F2"/>
          <w:sz w:val="28"/>
          <w:szCs w:val="28"/>
          <w:rtl/>
          <w:lang w:bidi="fa-IR"/>
        </w:rPr>
        <w:t>اما هميشه يک سکه داراي دو روي متفاوت است و علي رغم مزاياي فراوان موجود در بانکداري اينترنتي</w:t>
      </w:r>
      <w:r>
        <w:rPr>
          <w:rFonts w:ascii="Times New Roman" w:eastAsia="Times New Roman" w:hAnsi="Times New Roman" w:cs="Lotus"/>
          <w:color w:val="0D0D0D" w:themeColor="text1" w:themeTint="F2"/>
          <w:sz w:val="28"/>
          <w:szCs w:val="28"/>
          <w:vertAlign w:val="superscript"/>
          <w:rtl/>
          <w:lang w:bidi="fa-IR"/>
        </w:rPr>
        <w:footnoteReference w:id="1"/>
      </w:r>
      <w:r>
        <w:rPr>
          <w:rFonts w:ascii="Times New Roman" w:eastAsia="Times New Roman" w:hAnsi="Times New Roman" w:cs="Lotus" w:hint="cs"/>
          <w:color w:val="0D0D0D" w:themeColor="text1" w:themeTint="F2"/>
          <w:sz w:val="28"/>
          <w:szCs w:val="28"/>
          <w:rtl/>
          <w:lang w:bidi="fa-IR"/>
        </w:rPr>
        <w:t xml:space="preserve"> ، اين نوع ارائۀ خدمات بانکداري داراي نقاط ضعف و معايبي نيز مي باشد؛ اين ضعف ها و معايب مربوط به ريسک قابل توجهي است که در اين فرآيند به چشم مي خورد (لنگرودي ،1384) از آنجائيکه براي انجام هر نوع تراکنش</w:t>
      </w:r>
      <w:r>
        <w:rPr>
          <w:rFonts w:ascii="Times New Roman" w:eastAsia="Times New Roman" w:hAnsi="Times New Roman" w:cs="Lotus"/>
          <w:color w:val="0D0D0D" w:themeColor="text1" w:themeTint="F2"/>
          <w:sz w:val="28"/>
          <w:szCs w:val="28"/>
          <w:vertAlign w:val="superscript"/>
          <w:rtl/>
          <w:lang w:bidi="fa-IR"/>
        </w:rPr>
        <w:footnoteReference w:id="2"/>
      </w:r>
      <w:r>
        <w:rPr>
          <w:rFonts w:ascii="Times New Roman" w:eastAsia="Times New Roman" w:hAnsi="Times New Roman" w:cs="Lotus" w:hint="cs"/>
          <w:color w:val="0D0D0D" w:themeColor="text1" w:themeTint="F2"/>
          <w:sz w:val="28"/>
          <w:szCs w:val="28"/>
          <w:rtl/>
          <w:lang w:bidi="fa-IR"/>
        </w:rPr>
        <w:t xml:space="preserve">  بانکي بر روي اينترنت نياز است که کاربران مقداري از اطلاعات شخصي و اطلاعات مربوط به کارت اعتباري خود را بر روي اينترنت وارد کنند و به دليل حساسيت موجود در اطلاعات مالي اين مسئله باعث کاهش اعتماد مشتريان بانک ها در زمينۀ بانکداري اينترنتي مي شود </w:t>
      </w:r>
      <w:r>
        <w:rPr>
          <w:rFonts w:ascii="Calibri" w:eastAsia="Times New Roman" w:hAnsi="Calibri" w:cs="Lotus" w:hint="cs"/>
          <w:color w:val="0D0D0D" w:themeColor="text1" w:themeTint="F2"/>
          <w:sz w:val="28"/>
          <w:szCs w:val="28"/>
          <w:rtl/>
          <w:lang w:bidi="fa-IR"/>
        </w:rPr>
        <w:t>(</w:t>
      </w:r>
      <w:r>
        <w:rPr>
          <w:rFonts w:ascii="Times New Roman" w:eastAsia="Times New Roman" w:hAnsi="Times New Roman" w:cs="Lotus" w:hint="cs"/>
          <w:color w:val="0D0D0D" w:themeColor="text1" w:themeTint="F2"/>
          <w:sz w:val="28"/>
          <w:szCs w:val="28"/>
          <w:rtl/>
          <w:lang w:bidi="fa-IR"/>
        </w:rPr>
        <w:t xml:space="preserve">درودچي و ايرانمهر ،1386). </w:t>
      </w:r>
    </w:p>
    <w:p w:rsidR="00233CEE" w:rsidRDefault="00233CEE" w:rsidP="00233CEE">
      <w:pPr>
        <w:bidi/>
        <w:spacing w:after="0" w:line="300" w:lineRule="auto"/>
        <w:jc w:val="both"/>
        <w:rPr>
          <w:rFonts w:ascii="Times New Roman" w:eastAsia="Times New Roman" w:hAnsi="Times New Roman" w:cs="Lotus" w:hint="cs"/>
          <w:color w:val="0D0D0D" w:themeColor="text1" w:themeTint="F2"/>
          <w:sz w:val="28"/>
          <w:szCs w:val="28"/>
          <w:rtl/>
          <w:lang w:bidi="fa-IR"/>
        </w:rPr>
      </w:pPr>
      <w:r>
        <w:rPr>
          <w:rFonts w:ascii="Times New Roman" w:eastAsia="Times New Roman" w:hAnsi="Times New Roman" w:cs="Lotus" w:hint="cs"/>
          <w:color w:val="0D0D0D" w:themeColor="text1" w:themeTint="F2"/>
          <w:sz w:val="28"/>
          <w:szCs w:val="28"/>
          <w:rtl/>
          <w:lang w:bidi="fa-IR"/>
        </w:rPr>
        <w:t xml:space="preserve">عدم اعتماد مشتريان همواره بصورت مانعي عمده در جهت توسعه سريعتر مبادلات آنلاين در روابط تجاري در نظر گرفته مي شود . در واقع نويسندگان بسياري اظهار کرده اند که مبادلات اينترنتي نيازمند اعتماد مشتريان است </w:t>
      </w:r>
      <w:r>
        <w:rPr>
          <w:rFonts w:ascii="Times New Roman" w:eastAsia="Times New Roman" w:hAnsi="Times New Roman" w:cs="Lotus"/>
          <w:color w:val="0D0D0D" w:themeColor="text1" w:themeTint="F2"/>
          <w:sz w:val="28"/>
          <w:szCs w:val="28"/>
          <w:lang w:bidi="fa-IR"/>
        </w:rPr>
        <w:t>(Casalo et al., 2007)</w:t>
      </w:r>
      <w:r>
        <w:rPr>
          <w:rFonts w:ascii="Times New Roman" w:eastAsia="Times New Roman" w:hAnsi="Times New Roman" w:cs="Lotus" w:hint="cs"/>
          <w:color w:val="0D0D0D" w:themeColor="text1" w:themeTint="F2"/>
          <w:sz w:val="28"/>
          <w:szCs w:val="28"/>
          <w:rtl/>
          <w:lang w:bidi="fa-IR"/>
        </w:rPr>
        <w:t xml:space="preserve"> و کمبود اعتماد نسبت به امنيت و محرمانگي تراکنش هاي بانکي از طريق اينترنت يکي از موانع مهم در استفاده گسترده افراد از </w:t>
      </w:r>
      <w:r>
        <w:rPr>
          <w:rFonts w:ascii="Times New Roman" w:eastAsia="Times New Roman" w:hAnsi="Times New Roman" w:cs="Lotus" w:hint="cs"/>
          <w:color w:val="0D0D0D" w:themeColor="text1" w:themeTint="F2"/>
          <w:sz w:val="28"/>
          <w:szCs w:val="28"/>
          <w:rtl/>
          <w:lang w:bidi="fa-IR"/>
        </w:rPr>
        <w:lastRenderedPageBreak/>
        <w:t>بانکداري اينترنتي بشمار مي آيد و از آنجائيکه موفقيت و سودآوري بانکداري اينترنتي اساساً به جذب مشتريان جديد و حفظ مشتريان فعلي وابسته است بنابراين اعتماد مشتريان از جمله مسائل اساسي در بقاء بانکداري اينترنتي مي باشد و ايجاد و نگهداري آن  در چارچوب</w:t>
      </w:r>
      <w:r>
        <w:rPr>
          <w:rFonts w:ascii="Times New Roman" w:eastAsia="Times New Roman" w:hAnsi="Times New Roman" w:cs="Lotus"/>
          <w:color w:val="0D0D0D" w:themeColor="text1" w:themeTint="F2"/>
          <w:sz w:val="28"/>
          <w:szCs w:val="28"/>
          <w:lang w:bidi="fa-IR"/>
        </w:rPr>
        <w:t xml:space="preserve"> </w:t>
      </w:r>
      <w:r>
        <w:rPr>
          <w:rFonts w:ascii="Times New Roman" w:eastAsia="Times New Roman" w:hAnsi="Times New Roman" w:cs="Lotus" w:hint="cs"/>
          <w:color w:val="0D0D0D" w:themeColor="text1" w:themeTint="F2"/>
          <w:sz w:val="28"/>
          <w:szCs w:val="28"/>
          <w:rtl/>
          <w:lang w:bidi="fa-IR"/>
        </w:rPr>
        <w:t xml:space="preserve"> بانکداري آنلاين</w:t>
      </w:r>
      <w:r>
        <w:rPr>
          <w:rFonts w:ascii="Times New Roman" w:eastAsia="Times New Roman" w:hAnsi="Times New Roman" w:cs="Lotus"/>
          <w:color w:val="0D0D0D" w:themeColor="text1" w:themeTint="F2"/>
          <w:sz w:val="28"/>
          <w:szCs w:val="28"/>
          <w:vertAlign w:val="superscript"/>
          <w:rtl/>
          <w:lang w:bidi="fa-IR"/>
        </w:rPr>
        <w:footnoteReference w:id="3"/>
      </w:r>
      <w:r>
        <w:rPr>
          <w:rFonts w:ascii="Times New Roman" w:eastAsia="Times New Roman" w:hAnsi="Times New Roman" w:cs="Lotus"/>
          <w:color w:val="0D0D0D" w:themeColor="text1" w:themeTint="F2"/>
          <w:sz w:val="28"/>
          <w:szCs w:val="28"/>
          <w:lang w:bidi="fa-IR"/>
        </w:rPr>
        <w:t xml:space="preserve"> </w:t>
      </w:r>
      <w:r>
        <w:rPr>
          <w:rFonts w:ascii="Times New Roman" w:eastAsia="Times New Roman" w:hAnsi="Times New Roman" w:cs="Lotus" w:hint="cs"/>
          <w:color w:val="0D0D0D" w:themeColor="text1" w:themeTint="F2"/>
          <w:sz w:val="28"/>
          <w:szCs w:val="28"/>
          <w:rtl/>
          <w:lang w:bidi="fa-IR"/>
        </w:rPr>
        <w:t xml:space="preserve"> امري  بسيار مهم  تلقي مي شود (درودچي و ايرانمهر ، 1386</w:t>
      </w:r>
      <w:r>
        <w:rPr>
          <w:rFonts w:ascii="Calibri" w:eastAsia="Times New Roman" w:hAnsi="Calibri" w:cs="Lotus" w:hint="cs"/>
          <w:color w:val="0D0D0D" w:themeColor="text1" w:themeTint="F2"/>
          <w:sz w:val="28"/>
          <w:szCs w:val="28"/>
          <w:rtl/>
          <w:lang w:bidi="fa-IR"/>
        </w:rPr>
        <w:t xml:space="preserve">). اما </w:t>
      </w:r>
      <w:r>
        <w:rPr>
          <w:rFonts w:ascii="Times New Roman" w:eastAsia="Times New Roman" w:hAnsi="Times New Roman" w:cs="Lotus" w:hint="cs"/>
          <w:color w:val="0D0D0D" w:themeColor="text1" w:themeTint="F2"/>
          <w:sz w:val="28"/>
          <w:szCs w:val="28"/>
          <w:rtl/>
          <w:lang w:bidi="fa-IR"/>
        </w:rPr>
        <w:t>بعد از ايجاد اعتماد در يک رابطه نياز به حفظ آن نيز وجود دارد در نتيجه بسياري از نويسندگان معتقدند تعهد ارائه دهندۀ بالاترين مرحله از پيوند ارتباطي و پس از ايجاد اعتماد ايجاد مي گردد (نوراني و عليزاده ،</w:t>
      </w:r>
      <w:r>
        <w:rPr>
          <w:rFonts w:ascii="Times New Roman" w:eastAsia="Times New Roman" w:hAnsi="Times New Roman" w:cs="Times New Roman"/>
          <w:color w:val="0D0D0D" w:themeColor="text1" w:themeTint="F2"/>
          <w:sz w:val="28"/>
          <w:szCs w:val="28"/>
          <w:rtl/>
          <w:lang w:bidi="fa-IR"/>
        </w:rPr>
        <w:t>1387</w:t>
      </w:r>
      <w:r>
        <w:rPr>
          <w:rFonts w:ascii="Times New Roman" w:eastAsia="Times New Roman" w:hAnsi="Times New Roman" w:cs="Lotus" w:hint="cs"/>
          <w:color w:val="0D0D0D" w:themeColor="text1" w:themeTint="F2"/>
          <w:sz w:val="28"/>
          <w:szCs w:val="28"/>
          <w:rtl/>
          <w:lang w:bidi="fa-IR"/>
        </w:rPr>
        <w:t>).</w:t>
      </w:r>
    </w:p>
    <w:p w:rsidR="00233CEE" w:rsidRDefault="00233CEE" w:rsidP="00233CEE">
      <w:pPr>
        <w:bidi/>
        <w:spacing w:after="0" w:line="300" w:lineRule="auto"/>
        <w:jc w:val="both"/>
        <w:rPr>
          <w:rFonts w:ascii="Times New Roman" w:eastAsia="Times New Roman" w:hAnsi="Times New Roman" w:cs="Lotus" w:hint="cs"/>
          <w:color w:val="0D0D0D" w:themeColor="text1" w:themeTint="F2"/>
          <w:sz w:val="28"/>
          <w:szCs w:val="28"/>
          <w:rtl/>
          <w:lang w:bidi="fa-IR"/>
        </w:rPr>
      </w:pPr>
      <w:r>
        <w:rPr>
          <w:rFonts w:ascii="Times New Roman" w:eastAsia="Times New Roman" w:hAnsi="Times New Roman" w:cs="Lotus" w:hint="cs"/>
          <w:color w:val="0D0D0D" w:themeColor="text1" w:themeTint="F2"/>
          <w:sz w:val="28"/>
          <w:szCs w:val="28"/>
          <w:rtl/>
          <w:lang w:bidi="fa-IR"/>
        </w:rPr>
        <w:t xml:space="preserve">بنابراين در اين تحقيق با هدف حرکت در اين موضوع سعي مي شود تاثير امنيت، حريم خصوصي، قابليت استفاده و شهرت درک شده توسط مشتري نسبت به  وب سايت ، بر روي اعتماد مشتري در چارچوب بانکداري آنلاين مورد تجزيه و تحليل  قرار گيرد . همچنين ارتباط ميان اعتماد و تعهد را از آنجائيکه تعهد متغيري کليدي براي موفقيت در برقراري روابط طولاني مدت با مشتريان محسوب مي شود  مورد بررسي قرار داده و راه حل هاي متعددي براي بهبود سطح اعتماد و تعهد مشتريان در چارچوب بانکداري اينترنتي ارائه مي گردد . </w:t>
      </w:r>
    </w:p>
    <w:p w:rsidR="00233CEE" w:rsidRDefault="00233CEE" w:rsidP="00233CEE">
      <w:pPr>
        <w:bidi/>
        <w:spacing w:after="0" w:line="300" w:lineRule="auto"/>
        <w:jc w:val="both"/>
        <w:rPr>
          <w:rFonts w:ascii="Times New Roman" w:eastAsia="Times New Roman" w:hAnsi="Times New Roman" w:cs="Lotus" w:hint="cs"/>
          <w:color w:val="0D0D0D" w:themeColor="text1" w:themeTint="F2"/>
          <w:sz w:val="28"/>
          <w:szCs w:val="28"/>
          <w:rtl/>
          <w:lang w:bidi="fa-IR"/>
        </w:rPr>
      </w:pPr>
    </w:p>
    <w:p w:rsidR="00233CEE" w:rsidRDefault="00233CEE" w:rsidP="00233CEE">
      <w:pPr>
        <w:bidi/>
        <w:spacing w:after="0" w:line="300" w:lineRule="auto"/>
        <w:jc w:val="both"/>
        <w:rPr>
          <w:rFonts w:ascii="Times New Roman" w:eastAsia="Times New Roman" w:hAnsi="Times New Roman" w:cs="Lotus" w:hint="cs"/>
          <w:color w:val="0D0D0D" w:themeColor="text1" w:themeTint="F2"/>
          <w:sz w:val="28"/>
          <w:szCs w:val="28"/>
          <w:rtl/>
          <w:lang w:bidi="fa-IR"/>
        </w:rPr>
      </w:pPr>
    </w:p>
    <w:p w:rsidR="00233CEE" w:rsidRDefault="00233CEE" w:rsidP="00233CEE">
      <w:pPr>
        <w:bidi/>
        <w:spacing w:after="0" w:line="300" w:lineRule="auto"/>
        <w:jc w:val="both"/>
        <w:rPr>
          <w:rFonts w:ascii="Times New Roman" w:eastAsia="Times New Roman" w:hAnsi="Times New Roman" w:cs="Lotus" w:hint="cs"/>
          <w:color w:val="0D0D0D" w:themeColor="text1" w:themeTint="F2"/>
          <w:sz w:val="28"/>
          <w:szCs w:val="28"/>
          <w:rtl/>
          <w:lang w:bidi="fa-IR"/>
        </w:rPr>
      </w:pPr>
    </w:p>
    <w:p w:rsidR="00233CEE" w:rsidRDefault="00233CEE" w:rsidP="00233CEE">
      <w:pPr>
        <w:bidi/>
        <w:spacing w:after="0" w:line="300" w:lineRule="auto"/>
        <w:jc w:val="lowKashida"/>
        <w:rPr>
          <w:rFonts w:ascii="Times New Roman" w:eastAsia="Times New Roman" w:hAnsi="Times New Roman" w:cs="Lotus" w:hint="cs"/>
          <w:color w:val="0D0D0D" w:themeColor="text1" w:themeTint="F2"/>
          <w:sz w:val="28"/>
          <w:szCs w:val="28"/>
          <w:rtl/>
          <w:lang w:bidi="fa-IR"/>
        </w:rPr>
      </w:pPr>
    </w:p>
    <w:p w:rsidR="00233CEE" w:rsidRDefault="00233CEE" w:rsidP="00233CEE">
      <w:pPr>
        <w:bidi/>
        <w:spacing w:after="0" w:line="300" w:lineRule="auto"/>
        <w:jc w:val="lowKashida"/>
        <w:rPr>
          <w:rFonts w:ascii="Times New Roman" w:eastAsia="Times New Roman" w:hAnsi="Times New Roman" w:cs="Lotus" w:hint="cs"/>
          <w:color w:val="0D0D0D" w:themeColor="text1" w:themeTint="F2"/>
          <w:sz w:val="28"/>
          <w:szCs w:val="28"/>
          <w:rtl/>
          <w:lang w:bidi="fa-IR"/>
        </w:rPr>
      </w:pPr>
    </w:p>
    <w:p w:rsidR="00233CEE" w:rsidRDefault="00233CEE" w:rsidP="00233CEE">
      <w:pPr>
        <w:bidi/>
        <w:spacing w:after="0" w:line="300" w:lineRule="auto"/>
        <w:jc w:val="lowKashida"/>
        <w:rPr>
          <w:rFonts w:ascii="Times New Roman" w:eastAsia="Times New Roman" w:hAnsi="Times New Roman" w:cs="Lotus"/>
          <w:color w:val="0D0D0D" w:themeColor="text1" w:themeTint="F2"/>
          <w:sz w:val="28"/>
          <w:szCs w:val="28"/>
        </w:rPr>
      </w:pPr>
      <w:r>
        <w:rPr>
          <w:rFonts w:ascii="Times New Roman" w:eastAsia="Times New Roman" w:hAnsi="Times New Roman" w:cs="Lotus" w:hint="cs"/>
          <w:b/>
          <w:bCs/>
          <w:color w:val="0D0D0D" w:themeColor="text1" w:themeTint="F2"/>
          <w:sz w:val="28"/>
          <w:szCs w:val="28"/>
          <w:rtl/>
          <w:lang w:bidi="fa-IR"/>
        </w:rPr>
        <w:t xml:space="preserve">1-1  </w:t>
      </w:r>
      <w:r>
        <w:rPr>
          <w:rFonts w:ascii="Times New Roman" w:eastAsia="Times New Roman" w:hAnsi="Times New Roman" w:cs="Yagut" w:hint="cs"/>
          <w:b/>
          <w:bCs/>
          <w:color w:val="0D0D0D" w:themeColor="text1" w:themeTint="F2"/>
          <w:sz w:val="32"/>
          <w:szCs w:val="32"/>
          <w:rtl/>
          <w:lang w:bidi="fa-IR"/>
        </w:rPr>
        <w:t>بيان مسأله</w:t>
      </w:r>
      <w:r>
        <w:rPr>
          <w:rFonts w:ascii="Times New Roman" w:eastAsia="Times New Roman" w:hAnsi="Times New Roman" w:cs="Lotus" w:hint="cs"/>
          <w:b/>
          <w:bCs/>
          <w:color w:val="0D0D0D" w:themeColor="text1" w:themeTint="F2"/>
          <w:sz w:val="28"/>
          <w:szCs w:val="28"/>
          <w:rtl/>
          <w:lang w:bidi="fa-IR"/>
        </w:rPr>
        <w:t xml:space="preserve"> </w:t>
      </w:r>
    </w:p>
    <w:p w:rsidR="00233CEE" w:rsidRDefault="00233CEE" w:rsidP="00233CEE">
      <w:pPr>
        <w:bidi/>
        <w:spacing w:after="0" w:line="300" w:lineRule="auto"/>
        <w:jc w:val="both"/>
        <w:rPr>
          <w:rFonts w:ascii="Times New Roman" w:eastAsia="Times New Roman" w:hAnsi="Times New Roman" w:cs="Lotus"/>
          <w:i/>
          <w:iCs/>
          <w:color w:val="0D0D0D" w:themeColor="text1" w:themeTint="F2"/>
          <w:sz w:val="28"/>
          <w:szCs w:val="28"/>
          <w:lang w:bidi="fa-IR"/>
        </w:rPr>
      </w:pPr>
      <w:r>
        <w:rPr>
          <w:rFonts w:ascii="Times New Roman" w:eastAsia="Times New Roman" w:hAnsi="Times New Roman" w:cs="Lotus" w:hint="cs"/>
          <w:color w:val="0D0D0D" w:themeColor="text1" w:themeTint="F2"/>
          <w:sz w:val="28"/>
          <w:szCs w:val="28"/>
          <w:rtl/>
          <w:lang w:bidi="fa-IR"/>
        </w:rPr>
        <w:t xml:space="preserve">جهاني شدن ، زياد شدن تعداد رقبا و نبرد هميشگي بانک ها جهت ارائه خدماتي متفاوت به منظور ايجاد تمايز از ديگر رقبايشان ، آنها را بر آن داشت تا بعضي کانال هاي جايگزين و از جمله اينترنت را مورد آزمايش قرار دهند و در نتيجه اينترنت به کانال توزيعي تبديل شد که بوسيلۀ همۀ بانک ها و بخصوص در کشورهاي توسعه يافته مورد استفاده قرار گرفت تا از اين طريق </w:t>
      </w:r>
      <w:r>
        <w:rPr>
          <w:rFonts w:ascii="Times New Roman" w:eastAsia="Times New Roman" w:hAnsi="Times New Roman" w:cs="Lotus" w:hint="cs"/>
          <w:color w:val="0D0D0D" w:themeColor="text1" w:themeTint="F2"/>
          <w:sz w:val="28"/>
          <w:szCs w:val="28"/>
          <w:rtl/>
          <w:lang w:bidi="fa-IR"/>
        </w:rPr>
        <w:lastRenderedPageBreak/>
        <w:t xml:space="preserve">بانک ها خدمات جديدي ارائه دهند که آنها را قادر مي سازد تا نشان دهند که اينترنت يک کانال جايگزين مناسب براي مشتريان مي باشد </w:t>
      </w:r>
      <w:r>
        <w:rPr>
          <w:rFonts w:ascii="Times New Roman" w:eastAsia="Times New Roman" w:hAnsi="Times New Roman" w:cs="Times New Roman"/>
          <w:color w:val="0D0D0D" w:themeColor="text1" w:themeTint="F2"/>
          <w:sz w:val="28"/>
          <w:szCs w:val="28"/>
          <w:lang w:bidi="fa-IR"/>
        </w:rPr>
        <w:t>(Flavian et al., 2004)</w:t>
      </w:r>
      <w:r>
        <w:rPr>
          <w:rFonts w:ascii="Times New Roman" w:eastAsia="Times New Roman" w:hAnsi="Times New Roman" w:cs="Lotus" w:hint="cs"/>
          <w:i/>
          <w:iCs/>
          <w:color w:val="0D0D0D" w:themeColor="text1" w:themeTint="F2"/>
          <w:sz w:val="28"/>
          <w:szCs w:val="28"/>
          <w:rtl/>
          <w:lang w:bidi="fa-IR"/>
        </w:rPr>
        <w:t>.</w:t>
      </w:r>
      <w:r>
        <w:rPr>
          <w:rFonts w:ascii="Times New Roman" w:eastAsia="Times New Roman" w:hAnsi="Times New Roman" w:cs="Lotus" w:hint="cs"/>
          <w:color w:val="0D0D0D" w:themeColor="text1" w:themeTint="F2"/>
          <w:sz w:val="28"/>
          <w:szCs w:val="28"/>
          <w:rtl/>
          <w:lang w:bidi="fa-IR"/>
        </w:rPr>
        <w:t xml:space="preserve"> در حقيقت استفاده از سيستم هاي ارتباطاتي از راه دور توسط بانک ها موجب شده است تا آنها بتوانند فرصت هاي جذابي را به مشتريان خود نشان دهند (نوراني و عليزاده ،</w:t>
      </w:r>
      <w:r>
        <w:rPr>
          <w:rFonts w:ascii="Times New Roman" w:eastAsia="Times New Roman" w:hAnsi="Times New Roman" w:cs="Times New Roman"/>
          <w:color w:val="0D0D0D" w:themeColor="text1" w:themeTint="F2"/>
          <w:sz w:val="28"/>
          <w:szCs w:val="28"/>
          <w:rtl/>
          <w:lang w:bidi="fa-IR"/>
        </w:rPr>
        <w:t>1387</w:t>
      </w:r>
      <w:r>
        <w:rPr>
          <w:rFonts w:ascii="Times New Roman" w:eastAsia="Times New Roman" w:hAnsi="Times New Roman" w:cs="Lotus" w:hint="cs"/>
          <w:color w:val="0D0D0D" w:themeColor="text1" w:themeTint="F2"/>
          <w:sz w:val="28"/>
          <w:szCs w:val="28"/>
          <w:rtl/>
          <w:lang w:bidi="fa-IR"/>
        </w:rPr>
        <w:t>) بانکداري اينترنتي براي مشتريان بانک ها از آن جهت جذاب است که آنها از اين طريق مي توانند تراکنش هاي بانکي خود را در هر زمان و هر مکاني ، سريعتر و با پرداخت حق الزحمۀ کمتري در مقايسه با بانکداري سنتي انجام دهند</w:t>
      </w:r>
      <w:r>
        <w:rPr>
          <w:rFonts w:ascii="Times New Roman" w:eastAsia="Times New Roman" w:hAnsi="Times New Roman" w:cs="Lotus"/>
          <w:color w:val="0D0D0D" w:themeColor="text1" w:themeTint="F2"/>
          <w:sz w:val="28"/>
          <w:szCs w:val="28"/>
          <w:lang w:bidi="fa-IR"/>
        </w:rPr>
        <w:t>.</w:t>
      </w:r>
      <w:r>
        <w:rPr>
          <w:rFonts w:ascii="Times New Roman" w:eastAsia="Times New Roman" w:hAnsi="Times New Roman" w:cs="Times New Roman"/>
          <w:color w:val="0D0D0D" w:themeColor="text1" w:themeTint="F2"/>
          <w:sz w:val="28"/>
          <w:szCs w:val="28"/>
          <w:lang w:bidi="fa-IR"/>
        </w:rPr>
        <w:t>(Sayer and Wolf, 2007)</w:t>
      </w:r>
      <w:r>
        <w:rPr>
          <w:rFonts w:ascii="Calibri" w:eastAsia="Times New Roman" w:hAnsi="Calibri" w:cs="Lotus"/>
          <w:color w:val="0D0D0D" w:themeColor="text1" w:themeTint="F2"/>
          <w:sz w:val="28"/>
          <w:szCs w:val="28"/>
          <w:lang w:bidi="fa-IR"/>
        </w:rPr>
        <w:t xml:space="preserve"> </w:t>
      </w:r>
      <w:r>
        <w:rPr>
          <w:rFonts w:ascii="Calibri" w:eastAsia="Times New Roman" w:hAnsi="Calibri" w:cs="Lotus" w:hint="cs"/>
          <w:i/>
          <w:iCs/>
          <w:color w:val="0D0D0D" w:themeColor="text1" w:themeTint="F2"/>
          <w:sz w:val="28"/>
          <w:szCs w:val="28"/>
          <w:rtl/>
          <w:lang w:bidi="fa-IR"/>
        </w:rPr>
        <w:t xml:space="preserve"> </w:t>
      </w:r>
      <w:r>
        <w:rPr>
          <w:rFonts w:ascii="Times New Roman" w:eastAsia="Times New Roman" w:hAnsi="Times New Roman" w:cs="Lotus" w:hint="cs"/>
          <w:color w:val="0D0D0D" w:themeColor="text1" w:themeTint="F2"/>
          <w:sz w:val="28"/>
          <w:szCs w:val="28"/>
          <w:rtl/>
          <w:lang w:bidi="fa-IR"/>
        </w:rPr>
        <w:t xml:space="preserve">دسترسي آسان به اطلاعات مورد نياز ، صرفه جويي در زمان مشتريان ، امکان برخورداري از خدمات متنوع و متناسب با نياز و دسترسي به کانال هاي متعدد براي انجام عمليات مختلف بانکي، از ديگر مزاياي اين نوع از خدمات بانکداري براي مشتريان است( عابدي ، </w:t>
      </w:r>
      <w:r>
        <w:rPr>
          <w:rFonts w:ascii="Times New Roman" w:eastAsia="Times New Roman" w:hAnsi="Times New Roman" w:cs="Times New Roman"/>
          <w:color w:val="0D0D0D" w:themeColor="text1" w:themeTint="F2"/>
          <w:sz w:val="28"/>
          <w:szCs w:val="28"/>
          <w:rtl/>
          <w:lang w:bidi="fa-IR"/>
        </w:rPr>
        <w:t>1388</w:t>
      </w:r>
      <w:r>
        <w:rPr>
          <w:rFonts w:ascii="Times New Roman" w:eastAsia="Times New Roman" w:hAnsi="Times New Roman" w:cs="Lotus" w:hint="cs"/>
          <w:color w:val="0D0D0D" w:themeColor="text1" w:themeTint="F2"/>
          <w:sz w:val="28"/>
          <w:szCs w:val="28"/>
          <w:rtl/>
          <w:lang w:bidi="fa-IR"/>
        </w:rPr>
        <w:t>)</w:t>
      </w:r>
      <w:r>
        <w:rPr>
          <w:rFonts w:ascii="Times New Roman" w:eastAsia="Times New Roman" w:hAnsi="Times New Roman" w:cs="Lotus" w:hint="cs"/>
          <w:i/>
          <w:iCs/>
          <w:color w:val="0D0D0D" w:themeColor="text1" w:themeTint="F2"/>
          <w:sz w:val="28"/>
          <w:szCs w:val="28"/>
          <w:rtl/>
          <w:lang w:bidi="fa-IR"/>
        </w:rPr>
        <w:t xml:space="preserve">. </w:t>
      </w:r>
    </w:p>
    <w:p w:rsidR="00233CEE" w:rsidRDefault="00233CEE" w:rsidP="00233CEE">
      <w:pPr>
        <w:bidi/>
        <w:spacing w:after="0" w:line="300" w:lineRule="auto"/>
        <w:jc w:val="both"/>
        <w:rPr>
          <w:rFonts w:ascii="Calibri" w:eastAsia="Times New Roman" w:hAnsi="Calibri" w:cs="Lotus" w:hint="cs"/>
          <w:color w:val="0D0D0D" w:themeColor="text1" w:themeTint="F2"/>
          <w:sz w:val="28"/>
          <w:szCs w:val="28"/>
          <w:rtl/>
          <w:lang w:bidi="fa-IR"/>
        </w:rPr>
      </w:pPr>
      <w:r>
        <w:rPr>
          <w:rFonts w:ascii="Times New Roman" w:eastAsia="Times New Roman" w:hAnsi="Times New Roman" w:cs="Lotus" w:hint="cs"/>
          <w:color w:val="0D0D0D" w:themeColor="text1" w:themeTint="F2"/>
          <w:sz w:val="28"/>
          <w:szCs w:val="28"/>
          <w:rtl/>
          <w:lang w:bidi="fa-IR"/>
        </w:rPr>
        <w:t>بانکداري اينترنتي به دليل مزيت هايي مانند کاهش هزينه ها ، کارايي و کيفيت بهتر خدمات ، براي بانک ها نيز جذاب مي باشد . بسياري محققان ذکر کرده اند که توسعۀ کانال هاي توزيع جايگزين شده در صنعت بانکداري باعث ايجاد فرصت هايي بيشترجهت دستيابي به مشتريان جديد و بهبود توانايي بانک</w:t>
      </w:r>
      <w:r>
        <w:rPr>
          <w:rFonts w:ascii="Times New Roman" w:eastAsia="Times New Roman" w:hAnsi="Times New Roman" w:cs="Lotus"/>
          <w:color w:val="0D0D0D" w:themeColor="text1" w:themeTint="F2"/>
          <w:sz w:val="28"/>
          <w:szCs w:val="28"/>
          <w:lang w:bidi="fa-IR"/>
        </w:rPr>
        <w:t xml:space="preserve"> </w:t>
      </w:r>
      <w:r>
        <w:rPr>
          <w:rFonts w:ascii="Times New Roman" w:eastAsia="Times New Roman" w:hAnsi="Times New Roman" w:cs="Lotus" w:hint="cs"/>
          <w:color w:val="0D0D0D" w:themeColor="text1" w:themeTint="F2"/>
          <w:sz w:val="28"/>
          <w:szCs w:val="28"/>
          <w:rtl/>
          <w:lang w:bidi="fa-IR"/>
        </w:rPr>
        <w:t>ها براي</w:t>
      </w:r>
      <w:r>
        <w:rPr>
          <w:rFonts w:ascii="Times New Roman" w:eastAsia="Times New Roman" w:hAnsi="Times New Roman" w:cs="Lotus"/>
          <w:color w:val="0D0D0D" w:themeColor="text1" w:themeTint="F2"/>
          <w:sz w:val="28"/>
          <w:szCs w:val="28"/>
          <w:lang w:bidi="fa-IR"/>
        </w:rPr>
        <w:t xml:space="preserve"> </w:t>
      </w:r>
      <w:r>
        <w:rPr>
          <w:rFonts w:ascii="Times New Roman" w:eastAsia="Times New Roman" w:hAnsi="Times New Roman" w:cs="Lotus" w:hint="cs"/>
          <w:color w:val="0D0D0D" w:themeColor="text1" w:themeTint="F2"/>
          <w:sz w:val="28"/>
          <w:szCs w:val="28"/>
          <w:rtl/>
          <w:lang w:bidi="fa-IR"/>
        </w:rPr>
        <w:t>حفظ مشتريان فعلي</w:t>
      </w:r>
      <w:r>
        <w:rPr>
          <w:rFonts w:ascii="Times New Roman" w:eastAsia="Times New Roman" w:hAnsi="Times New Roman" w:cs="Lotus"/>
          <w:color w:val="0D0D0D" w:themeColor="text1" w:themeTint="F2"/>
          <w:sz w:val="28"/>
          <w:szCs w:val="28"/>
          <w:lang w:bidi="fa-IR"/>
        </w:rPr>
        <w:t xml:space="preserve"> </w:t>
      </w:r>
      <w:r>
        <w:rPr>
          <w:rFonts w:ascii="Times New Roman" w:eastAsia="Times New Roman" w:hAnsi="Times New Roman" w:cs="Lotus" w:hint="cs"/>
          <w:color w:val="0D0D0D" w:themeColor="text1" w:themeTint="F2"/>
          <w:sz w:val="28"/>
          <w:szCs w:val="28"/>
          <w:rtl/>
          <w:lang w:bidi="fa-IR"/>
        </w:rPr>
        <w:t xml:space="preserve"> شده </w:t>
      </w:r>
      <w:r>
        <w:rPr>
          <w:rFonts w:ascii="Calibri" w:eastAsia="Times New Roman" w:hAnsi="Calibri" w:cs="Lotus" w:hint="cs"/>
          <w:color w:val="0D0D0D" w:themeColor="text1" w:themeTint="F2"/>
          <w:sz w:val="28"/>
          <w:szCs w:val="28"/>
          <w:rtl/>
          <w:lang w:bidi="fa-IR"/>
        </w:rPr>
        <w:t>و از جمله</w:t>
      </w:r>
      <w:r>
        <w:rPr>
          <w:rFonts w:ascii="Times New Roman" w:eastAsia="Times New Roman" w:hAnsi="Times New Roman" w:cs="Lotus" w:hint="cs"/>
          <w:color w:val="0D0D0D" w:themeColor="text1" w:themeTint="F2"/>
          <w:sz w:val="28"/>
          <w:szCs w:val="28"/>
          <w:rtl/>
          <w:lang w:bidi="fa-IR"/>
        </w:rPr>
        <w:t xml:space="preserve"> مزاياي</w:t>
      </w:r>
      <w:r>
        <w:rPr>
          <w:rFonts w:ascii="Times New Roman" w:eastAsia="Times New Roman" w:hAnsi="Times New Roman" w:cs="Lotus"/>
          <w:color w:val="0D0D0D" w:themeColor="text1" w:themeTint="F2"/>
          <w:sz w:val="28"/>
          <w:szCs w:val="28"/>
          <w:lang w:bidi="fa-IR"/>
        </w:rPr>
        <w:t xml:space="preserve"> </w:t>
      </w:r>
      <w:r>
        <w:rPr>
          <w:rFonts w:ascii="Times New Roman" w:eastAsia="Times New Roman" w:hAnsi="Times New Roman" w:cs="Lotus" w:hint="cs"/>
          <w:color w:val="0D0D0D" w:themeColor="text1" w:themeTint="F2"/>
          <w:sz w:val="28"/>
          <w:szCs w:val="28"/>
          <w:rtl/>
          <w:lang w:bidi="fa-IR"/>
        </w:rPr>
        <w:t xml:space="preserve"> رقابتي  بانک ها بشمار مي </w:t>
      </w:r>
      <w:r>
        <w:rPr>
          <w:rFonts w:ascii="Calibri" w:eastAsia="Times New Roman" w:hAnsi="Calibri" w:cs="Lotus" w:hint="cs"/>
          <w:color w:val="0D0D0D" w:themeColor="text1" w:themeTint="F2"/>
          <w:sz w:val="28"/>
          <w:szCs w:val="28"/>
          <w:rtl/>
          <w:lang w:bidi="fa-IR"/>
        </w:rPr>
        <w:t xml:space="preserve">آيند </w:t>
      </w:r>
      <w:r>
        <w:rPr>
          <w:rFonts w:ascii="Calibri" w:eastAsia="Times New Roman" w:hAnsi="Calibri" w:cs="Lotus"/>
          <w:color w:val="0D0D0D" w:themeColor="text1" w:themeTint="F2"/>
          <w:sz w:val="28"/>
          <w:szCs w:val="28"/>
          <w:lang w:bidi="fa-IR"/>
        </w:rPr>
        <w:t>.</w:t>
      </w:r>
      <w:r>
        <w:rPr>
          <w:rFonts w:ascii="Times New Roman" w:eastAsia="Times New Roman" w:hAnsi="Times New Roman" w:cs="Times New Roman"/>
          <w:color w:val="0D0D0D" w:themeColor="text1" w:themeTint="F2"/>
          <w:sz w:val="28"/>
          <w:szCs w:val="28"/>
          <w:lang w:bidi="fa-IR"/>
        </w:rPr>
        <w:t>(Sayer and Wolf, 2007)</w:t>
      </w:r>
      <w:r>
        <w:rPr>
          <w:rFonts w:ascii="Calibri" w:eastAsia="Times New Roman" w:hAnsi="Calibri" w:cs="Lotus" w:hint="cs"/>
          <w:color w:val="0D0D0D" w:themeColor="text1" w:themeTint="F2"/>
          <w:sz w:val="28"/>
          <w:szCs w:val="28"/>
          <w:rtl/>
          <w:lang w:bidi="fa-IR"/>
        </w:rPr>
        <w:t xml:space="preserve"> علاوه بر اين با توجه به تخصيص بسياري از منابع بانک ها در بانکداري سنتي به انجام تراکنش هاي مالي کوچک براي مراجعان حضوري بدون دريافت کارمزد و نيز خودکار بودن خدمات بانکداري اينترنتي، در نتيجه روي آوردن مشتريان به استفاده از خدمات بانکداري اينترنتي </w:t>
      </w:r>
      <w:r>
        <w:rPr>
          <w:rFonts w:ascii="Times New Roman" w:eastAsia="Times New Roman" w:hAnsi="Times New Roman" w:cs="Lotus" w:hint="cs"/>
          <w:color w:val="0D0D0D" w:themeColor="text1" w:themeTint="F2"/>
          <w:sz w:val="28"/>
          <w:szCs w:val="28"/>
          <w:rtl/>
          <w:lang w:bidi="fa-IR"/>
        </w:rPr>
        <w:t xml:space="preserve">سبب آزاد شدن بخش مهمي ازمنابع مالي، زماني و نيروي انساني بانکها خواهد شد که استفاده بهينه از اين منابع آزاد شده مي تواند به افزايش بهره وري بانک ها منجر شود </w:t>
      </w:r>
      <w:r>
        <w:rPr>
          <w:rFonts w:ascii="Calibri" w:eastAsia="Times New Roman" w:hAnsi="Calibri" w:cs="Lotus" w:hint="cs"/>
          <w:color w:val="0D0D0D" w:themeColor="text1" w:themeTint="F2"/>
          <w:sz w:val="28"/>
          <w:szCs w:val="28"/>
          <w:rtl/>
          <w:lang w:bidi="fa-IR"/>
        </w:rPr>
        <w:t xml:space="preserve">(خانلري لاريمي ، </w:t>
      </w:r>
      <w:r>
        <w:rPr>
          <w:rFonts w:ascii="Times New Roman" w:eastAsia="Times New Roman" w:hAnsi="Times New Roman" w:cs="Times New Roman"/>
          <w:color w:val="0D0D0D" w:themeColor="text1" w:themeTint="F2"/>
          <w:sz w:val="28"/>
          <w:szCs w:val="28"/>
          <w:rtl/>
          <w:lang w:bidi="fa-IR"/>
        </w:rPr>
        <w:t>1388</w:t>
      </w:r>
      <w:r>
        <w:rPr>
          <w:rFonts w:ascii="Calibri" w:eastAsia="Times New Roman" w:hAnsi="Calibri" w:cs="Lotus" w:hint="cs"/>
          <w:color w:val="0D0D0D" w:themeColor="text1" w:themeTint="F2"/>
          <w:sz w:val="28"/>
          <w:szCs w:val="28"/>
          <w:rtl/>
          <w:lang w:bidi="fa-IR"/>
        </w:rPr>
        <w:t>)</w:t>
      </w:r>
      <w:r>
        <w:rPr>
          <w:rFonts w:ascii="Calibri" w:eastAsia="Times New Roman" w:hAnsi="Calibri" w:cs="Lotus" w:hint="cs"/>
          <w:i/>
          <w:iCs/>
          <w:color w:val="0D0D0D" w:themeColor="text1" w:themeTint="F2"/>
          <w:sz w:val="28"/>
          <w:szCs w:val="28"/>
          <w:rtl/>
          <w:lang w:bidi="fa-IR"/>
        </w:rPr>
        <w:t>.</w:t>
      </w:r>
    </w:p>
    <w:p w:rsidR="00233CEE" w:rsidRDefault="00233CEE" w:rsidP="00233CEE">
      <w:pPr>
        <w:bidi/>
        <w:spacing w:after="0" w:line="300" w:lineRule="auto"/>
        <w:jc w:val="both"/>
        <w:rPr>
          <w:rFonts w:ascii="Calibri" w:eastAsia="Times New Roman" w:hAnsi="Calibri" w:cs="Lotus" w:hint="cs"/>
          <w:i/>
          <w:iCs/>
          <w:color w:val="0D0D0D" w:themeColor="text1" w:themeTint="F2"/>
          <w:sz w:val="28"/>
          <w:szCs w:val="28"/>
          <w:rtl/>
          <w:lang w:bidi="fa-IR"/>
        </w:rPr>
      </w:pPr>
      <w:r>
        <w:rPr>
          <w:rFonts w:ascii="Times New Roman" w:eastAsia="Times New Roman" w:hAnsi="Times New Roman" w:cs="Lotus" w:hint="cs"/>
          <w:color w:val="0D0D0D" w:themeColor="text1" w:themeTint="F2"/>
          <w:sz w:val="28"/>
          <w:szCs w:val="28"/>
          <w:rtl/>
          <w:lang w:bidi="fa-IR"/>
        </w:rPr>
        <w:t xml:space="preserve">اما برخلاف تمام اين مزيت هاي ذکر شده تعداد مشترياني که از طريق اينترنت به فعاليت مي پردازند در حدي که انتظار مي رفته افزايش نداشته است؛ به عنوان مثال يکي از مطالعات </w:t>
      </w:r>
      <w:r>
        <w:rPr>
          <w:rFonts w:ascii="Times New Roman" w:eastAsia="Times New Roman" w:hAnsi="Times New Roman" w:cs="Lotus" w:hint="cs"/>
          <w:color w:val="0D0D0D" w:themeColor="text1" w:themeTint="F2"/>
          <w:sz w:val="28"/>
          <w:szCs w:val="28"/>
          <w:rtl/>
          <w:lang w:bidi="fa-IR"/>
        </w:rPr>
        <w:lastRenderedPageBreak/>
        <w:t>انجام شده در کميسيون اروپا</w:t>
      </w:r>
      <w:r>
        <w:rPr>
          <w:rFonts w:ascii="Times New Roman" w:eastAsia="Times New Roman" w:hAnsi="Times New Roman" w:cs="Lotus"/>
          <w:color w:val="0D0D0D" w:themeColor="text1" w:themeTint="F2"/>
          <w:sz w:val="28"/>
          <w:szCs w:val="28"/>
          <w:vertAlign w:val="superscript"/>
          <w:rtl/>
          <w:lang w:bidi="fa-IR"/>
        </w:rPr>
        <w:footnoteReference w:id="4"/>
      </w:r>
      <w:r>
        <w:rPr>
          <w:rFonts w:ascii="Times New Roman" w:eastAsia="Times New Roman" w:hAnsi="Times New Roman" w:cs="Lotus" w:hint="cs"/>
          <w:color w:val="0D0D0D" w:themeColor="text1" w:themeTint="F2"/>
          <w:sz w:val="28"/>
          <w:szCs w:val="28"/>
          <w:rtl/>
          <w:lang w:bidi="fa-IR"/>
        </w:rPr>
        <w:t xml:space="preserve"> در سال </w:t>
      </w:r>
      <w:r>
        <w:rPr>
          <w:rFonts w:ascii="Times New Roman" w:eastAsia="Times New Roman" w:hAnsi="Times New Roman" w:cs="Times New Roman"/>
          <w:color w:val="0D0D0D" w:themeColor="text1" w:themeTint="F2"/>
          <w:sz w:val="28"/>
          <w:szCs w:val="28"/>
          <w:rtl/>
          <w:lang w:bidi="fa-IR"/>
        </w:rPr>
        <w:t>2004</w:t>
      </w:r>
      <w:r>
        <w:rPr>
          <w:rFonts w:ascii="Times New Roman" w:eastAsia="Times New Roman" w:hAnsi="Times New Roman" w:cs="Lotus" w:hint="cs"/>
          <w:color w:val="0D0D0D" w:themeColor="text1" w:themeTint="F2"/>
          <w:sz w:val="28"/>
          <w:szCs w:val="28"/>
          <w:rtl/>
          <w:lang w:bidi="fa-IR"/>
        </w:rPr>
        <w:t xml:space="preserve"> نشان داده است که تنها </w:t>
      </w:r>
      <w:r>
        <w:rPr>
          <w:rFonts w:ascii="Times New Roman" w:eastAsia="Times New Roman" w:hAnsi="Times New Roman" w:cs="Times New Roman"/>
          <w:color w:val="0D0D0D" w:themeColor="text1" w:themeTint="F2"/>
          <w:sz w:val="28"/>
          <w:szCs w:val="28"/>
          <w:rtl/>
          <w:lang w:bidi="fa-IR"/>
        </w:rPr>
        <w:t>23</w:t>
      </w:r>
      <w:r>
        <w:rPr>
          <w:rFonts w:ascii="Times New Roman" w:eastAsia="Times New Roman" w:hAnsi="Times New Roman" w:cs="Lotus" w:hint="cs"/>
          <w:color w:val="0D0D0D" w:themeColor="text1" w:themeTint="F2"/>
          <w:sz w:val="28"/>
          <w:szCs w:val="28"/>
          <w:rtl/>
          <w:lang w:bidi="fa-IR"/>
        </w:rPr>
        <w:t xml:space="preserve"> در صد از خريداران آنلاين در اروپا به </w:t>
      </w:r>
      <w:r>
        <w:rPr>
          <w:rFonts w:ascii="Calibri" w:eastAsia="Times New Roman" w:hAnsi="Calibri" w:cs="Lotus" w:hint="cs"/>
          <w:color w:val="0D0D0D" w:themeColor="text1" w:themeTint="F2"/>
          <w:sz w:val="28"/>
          <w:szCs w:val="28"/>
          <w:rtl/>
          <w:lang w:bidi="fa-IR"/>
        </w:rPr>
        <w:t>اينترنت به عنوان کانالي براي خريد کاملاً اعتماد دارند</w:t>
      </w:r>
      <w:r>
        <w:rPr>
          <w:rFonts w:ascii="Times New Roman" w:eastAsia="Times New Roman" w:hAnsi="Times New Roman" w:cs="Times New Roman"/>
          <w:color w:val="0D0D0D" w:themeColor="text1" w:themeTint="F2"/>
          <w:sz w:val="28"/>
          <w:szCs w:val="28"/>
          <w:lang w:bidi="fa-IR"/>
        </w:rPr>
        <w:t>(Casalo et al., 2007)</w:t>
      </w:r>
      <w:r>
        <w:rPr>
          <w:rFonts w:ascii="Calibri" w:eastAsia="Times New Roman" w:hAnsi="Calibri" w:cs="Lotus" w:hint="cs"/>
          <w:i/>
          <w:iCs/>
          <w:color w:val="0D0D0D" w:themeColor="text1" w:themeTint="F2"/>
          <w:sz w:val="28"/>
          <w:szCs w:val="28"/>
          <w:rtl/>
          <w:lang w:bidi="fa-IR"/>
        </w:rPr>
        <w:t xml:space="preserve">. </w:t>
      </w:r>
      <w:r>
        <w:rPr>
          <w:rFonts w:ascii="Calibri" w:eastAsia="Times New Roman" w:hAnsi="Calibri" w:cs="Lotus" w:hint="cs"/>
          <w:color w:val="0D0D0D" w:themeColor="text1" w:themeTint="F2"/>
          <w:sz w:val="28"/>
          <w:szCs w:val="28"/>
          <w:rtl/>
          <w:lang w:bidi="fa-IR"/>
        </w:rPr>
        <w:t>همچنين در مطالعۀ ديگري که بوسيلۀ « سينگ</w:t>
      </w:r>
      <w:r>
        <w:rPr>
          <w:rFonts w:ascii="Calibri" w:eastAsia="Times New Roman" w:hAnsi="Calibri" w:cs="Lotus"/>
          <w:color w:val="0D0D0D" w:themeColor="text1" w:themeTint="F2"/>
          <w:sz w:val="28"/>
          <w:szCs w:val="28"/>
          <w:vertAlign w:val="superscript"/>
          <w:rtl/>
          <w:lang w:bidi="fa-IR"/>
        </w:rPr>
        <w:footnoteReference w:id="5"/>
      </w:r>
      <w:r>
        <w:rPr>
          <w:rFonts w:ascii="Calibri" w:eastAsia="Times New Roman" w:hAnsi="Calibri" w:cs="Lotus" w:hint="cs"/>
          <w:color w:val="0D0D0D" w:themeColor="text1" w:themeTint="F2"/>
          <w:sz w:val="28"/>
          <w:szCs w:val="28"/>
          <w:rtl/>
          <w:lang w:bidi="fa-IR"/>
        </w:rPr>
        <w:t>»  در سال</w:t>
      </w:r>
      <w:r>
        <w:rPr>
          <w:rFonts w:ascii="Times New Roman" w:eastAsia="Times New Roman" w:hAnsi="Times New Roman" w:cs="Lotus" w:hint="cs"/>
          <w:color w:val="0D0D0D" w:themeColor="text1" w:themeTint="F2"/>
          <w:sz w:val="28"/>
          <w:szCs w:val="28"/>
          <w:rtl/>
          <w:lang w:bidi="fa-IR"/>
        </w:rPr>
        <w:t xml:space="preserve"> </w:t>
      </w:r>
      <w:r>
        <w:rPr>
          <w:rFonts w:asciiTheme="majorBidi" w:eastAsia="Times New Roman" w:hAnsiTheme="majorBidi" w:cstheme="majorBidi"/>
          <w:color w:val="0D0D0D" w:themeColor="text1" w:themeTint="F2"/>
          <w:sz w:val="28"/>
          <w:szCs w:val="28"/>
          <w:rtl/>
          <w:lang w:bidi="fa-IR"/>
        </w:rPr>
        <w:t>2004</w:t>
      </w:r>
      <w:r>
        <w:rPr>
          <w:rFonts w:ascii="Times New Roman" w:eastAsia="Times New Roman" w:hAnsi="Times New Roman" w:cs="Lotus" w:hint="cs"/>
          <w:color w:val="0D0D0D" w:themeColor="text1" w:themeTint="F2"/>
          <w:sz w:val="28"/>
          <w:szCs w:val="28"/>
          <w:rtl/>
          <w:lang w:bidi="fa-IR"/>
        </w:rPr>
        <w:t xml:space="preserve"> در مورد بررسي اثر بخشي بازاريابي اينترنتي انجام شد مشخص شده است که تنها </w:t>
      </w:r>
      <w:r>
        <w:rPr>
          <w:rFonts w:ascii="Times New Roman" w:eastAsia="Times New Roman" w:hAnsi="Times New Roman" w:cs="Times New Roman"/>
          <w:color w:val="0D0D0D" w:themeColor="text1" w:themeTint="F2"/>
          <w:sz w:val="28"/>
          <w:szCs w:val="28"/>
          <w:lang w:bidi="fa-IR"/>
        </w:rPr>
        <w:t>22.6</w:t>
      </w:r>
      <w:r>
        <w:rPr>
          <w:rFonts w:ascii="Times New Roman" w:eastAsia="Times New Roman" w:hAnsi="Times New Roman" w:cs="Lotus" w:hint="cs"/>
          <w:color w:val="0D0D0D" w:themeColor="text1" w:themeTint="F2"/>
          <w:sz w:val="28"/>
          <w:szCs w:val="28"/>
          <w:rtl/>
          <w:lang w:bidi="fa-IR"/>
        </w:rPr>
        <w:t xml:space="preserve"> درصد افراد از طريق اينترنت کارهاي بانکي خود را انجام مي دهند </w:t>
      </w:r>
      <w:r>
        <w:rPr>
          <w:rFonts w:ascii="Times New Roman" w:eastAsia="Times New Roman" w:hAnsi="Times New Roman" w:cs="Times New Roman"/>
          <w:color w:val="0D0D0D" w:themeColor="text1" w:themeTint="F2"/>
          <w:sz w:val="28"/>
          <w:szCs w:val="28"/>
          <w:lang w:bidi="fa-IR"/>
        </w:rPr>
        <w:t>(Singh,2004)</w:t>
      </w:r>
      <w:r>
        <w:rPr>
          <w:rFonts w:ascii="Calibri" w:eastAsia="Times New Roman" w:hAnsi="Calibri" w:cs="Lotus" w:hint="cs"/>
          <w:i/>
          <w:iCs/>
          <w:color w:val="0D0D0D" w:themeColor="text1" w:themeTint="F2"/>
          <w:sz w:val="28"/>
          <w:szCs w:val="28"/>
          <w:rtl/>
          <w:lang w:bidi="fa-IR"/>
        </w:rPr>
        <w:t>.</w:t>
      </w:r>
      <w:r>
        <w:rPr>
          <w:rFonts w:ascii="Calibri" w:eastAsia="Times New Roman" w:hAnsi="Calibri" w:cs="Lotus" w:hint="cs"/>
          <w:color w:val="0D0D0D" w:themeColor="text1" w:themeTint="F2"/>
          <w:sz w:val="28"/>
          <w:szCs w:val="28"/>
          <w:rtl/>
          <w:lang w:bidi="fa-IR"/>
        </w:rPr>
        <w:t xml:space="preserve"> </w:t>
      </w:r>
      <w:r>
        <w:rPr>
          <w:rFonts w:ascii="Times New Roman" w:eastAsia="Times New Roman" w:hAnsi="Times New Roman" w:cs="Lotus" w:hint="cs"/>
          <w:color w:val="0D0D0D" w:themeColor="text1" w:themeTint="F2"/>
          <w:sz w:val="28"/>
          <w:szCs w:val="28"/>
          <w:rtl/>
          <w:lang w:bidi="fa-IR"/>
        </w:rPr>
        <w:t xml:space="preserve">در بسياري کشورها ، بانکداري سنتي به عنوان يک روش اصلي براي انجام مبادلات و عمليات بانکي باقي مانده است وبا وجود اين که ميليون ها دلار در ايجاد سيستم هاي بانکداري الکترونيک خرج شده ، گزارشات حاکي از آن است که استفاده کنندگان بالقوه از سيستم ها علي رغم در دسترس بودن از آن استفاده نمي کنند و اين امر موجب نگراني بانک ها شده است </w:t>
      </w:r>
      <w:r>
        <w:rPr>
          <w:rFonts w:ascii="Calibri" w:eastAsia="Times New Roman" w:hAnsi="Calibri" w:cs="Lotus" w:hint="cs"/>
          <w:i/>
          <w:iCs/>
          <w:color w:val="0D0D0D" w:themeColor="text1" w:themeTint="F2"/>
          <w:sz w:val="28"/>
          <w:szCs w:val="28"/>
          <w:rtl/>
          <w:lang w:bidi="fa-IR"/>
        </w:rPr>
        <w:t xml:space="preserve"> </w:t>
      </w:r>
      <w:r>
        <w:rPr>
          <w:rFonts w:ascii="Calibri" w:eastAsia="Times New Roman" w:hAnsi="Calibri" w:cs="Lotus" w:hint="cs"/>
          <w:color w:val="0D0D0D" w:themeColor="text1" w:themeTint="F2"/>
          <w:sz w:val="28"/>
          <w:szCs w:val="28"/>
          <w:rtl/>
          <w:lang w:bidi="fa-IR"/>
        </w:rPr>
        <w:t>(سيد جوادين و</w:t>
      </w:r>
      <w:r>
        <w:rPr>
          <w:rFonts w:ascii="Times New Roman" w:eastAsia="Times New Roman" w:hAnsi="Times New Roman" w:cs="Lotus" w:hint="cs"/>
          <w:color w:val="0D0D0D" w:themeColor="text1" w:themeTint="F2"/>
          <w:sz w:val="28"/>
          <w:szCs w:val="28"/>
          <w:rtl/>
          <w:lang w:bidi="fa-IR"/>
        </w:rPr>
        <w:t xml:space="preserve"> </w:t>
      </w:r>
      <w:r>
        <w:rPr>
          <w:rFonts w:ascii="Calibri" w:eastAsia="Times New Roman" w:hAnsi="Calibri" w:cs="Lotus" w:hint="cs"/>
          <w:color w:val="0D0D0D" w:themeColor="text1" w:themeTint="F2"/>
          <w:sz w:val="28"/>
          <w:szCs w:val="28"/>
          <w:rtl/>
          <w:lang w:bidi="fa-IR"/>
        </w:rPr>
        <w:t>يزداني ،</w:t>
      </w:r>
      <w:r>
        <w:rPr>
          <w:rFonts w:ascii="Times New Roman" w:eastAsia="Times New Roman" w:hAnsi="Times New Roman" w:cs="Times New Roman"/>
          <w:color w:val="0D0D0D" w:themeColor="text1" w:themeTint="F2"/>
          <w:sz w:val="28"/>
          <w:szCs w:val="28"/>
          <w:rtl/>
          <w:lang w:bidi="fa-IR"/>
        </w:rPr>
        <w:t>1384</w:t>
      </w:r>
      <w:r>
        <w:rPr>
          <w:rFonts w:ascii="Calibri" w:eastAsia="Times New Roman" w:hAnsi="Calibri" w:cs="Lotus" w:hint="cs"/>
          <w:color w:val="0D0D0D" w:themeColor="text1" w:themeTint="F2"/>
          <w:sz w:val="28"/>
          <w:szCs w:val="28"/>
          <w:rtl/>
          <w:lang w:bidi="fa-IR"/>
        </w:rPr>
        <w:t>)</w:t>
      </w:r>
      <w:r>
        <w:rPr>
          <w:rFonts w:ascii="Calibri" w:eastAsia="Times New Roman" w:hAnsi="Calibri" w:cs="Lotus"/>
          <w:i/>
          <w:iCs/>
          <w:color w:val="0D0D0D" w:themeColor="text1" w:themeTint="F2"/>
          <w:sz w:val="28"/>
          <w:szCs w:val="28"/>
          <w:lang w:bidi="fa-IR"/>
        </w:rPr>
        <w:t>.</w:t>
      </w:r>
      <w:r>
        <w:rPr>
          <w:rFonts w:ascii="Calibri" w:eastAsia="Times New Roman" w:hAnsi="Calibri" w:cs="Lotus" w:hint="cs"/>
          <w:i/>
          <w:iCs/>
          <w:color w:val="0D0D0D" w:themeColor="text1" w:themeTint="F2"/>
          <w:sz w:val="28"/>
          <w:szCs w:val="28"/>
          <w:rtl/>
          <w:lang w:bidi="fa-IR"/>
        </w:rPr>
        <w:t xml:space="preserve"> </w:t>
      </w:r>
    </w:p>
    <w:p w:rsidR="00233CEE" w:rsidRDefault="00233CEE" w:rsidP="00233CEE">
      <w:pPr>
        <w:bidi/>
        <w:spacing w:after="0" w:line="300" w:lineRule="auto"/>
        <w:jc w:val="both"/>
        <w:rPr>
          <w:rFonts w:ascii="Times New Roman" w:eastAsia="Times New Roman" w:hAnsi="Times New Roman" w:cs="Lotus" w:hint="cs"/>
          <w:color w:val="0D0D0D" w:themeColor="text1" w:themeTint="F2"/>
          <w:sz w:val="28"/>
          <w:szCs w:val="28"/>
          <w:rtl/>
          <w:lang w:bidi="fa-IR"/>
        </w:rPr>
      </w:pPr>
      <w:r>
        <w:rPr>
          <w:rFonts w:ascii="Calibri" w:eastAsia="Times New Roman" w:hAnsi="Calibri" w:cs="Lotus" w:hint="cs"/>
          <w:color w:val="0D0D0D" w:themeColor="text1" w:themeTint="F2"/>
          <w:sz w:val="28"/>
          <w:szCs w:val="28"/>
          <w:rtl/>
          <w:lang w:bidi="fa-IR"/>
        </w:rPr>
        <w:t xml:space="preserve">تحقيقات قبلي انجام شده در اين زمينه نشان مي دهند که افراد به دلايل مختلفي از جمله عدم حضور فيزيکي شعب، عدم وجود  تعاملات فيزيکي  ميان  کارمندان و مشتريان و بي اعتمادي به  سيستمها از طريق اينترنت به فعاليت نمي پردازند </w:t>
      </w:r>
      <w:r>
        <w:rPr>
          <w:rFonts w:ascii="Times New Roman" w:eastAsia="Times New Roman" w:hAnsi="Times New Roman" w:cs="Times New Roman"/>
          <w:color w:val="0D0D0D" w:themeColor="text1" w:themeTint="F2"/>
          <w:sz w:val="28"/>
          <w:szCs w:val="28"/>
          <w:rtl/>
          <w:lang w:bidi="fa-IR"/>
        </w:rPr>
        <w:t>(</w:t>
      </w:r>
      <w:r>
        <w:rPr>
          <w:rFonts w:ascii="Times New Roman" w:eastAsia="Times New Roman" w:hAnsi="Times New Roman" w:cs="Times New Roman"/>
          <w:color w:val="0D0D0D" w:themeColor="text1" w:themeTint="F2"/>
          <w:sz w:val="28"/>
          <w:szCs w:val="28"/>
          <w:lang w:bidi="fa-IR"/>
        </w:rPr>
        <w:t>Flavian et al., 2004</w:t>
      </w:r>
      <w:r>
        <w:rPr>
          <w:rFonts w:ascii="Times New Roman" w:eastAsia="Times New Roman" w:hAnsi="Times New Roman" w:cs="Times New Roman"/>
          <w:color w:val="0D0D0D" w:themeColor="text1" w:themeTint="F2"/>
          <w:sz w:val="28"/>
          <w:szCs w:val="28"/>
          <w:rtl/>
          <w:lang w:bidi="fa-IR"/>
        </w:rPr>
        <w:t>)</w:t>
      </w:r>
      <w:r>
        <w:rPr>
          <w:rFonts w:ascii="Calibri" w:eastAsia="Times New Roman" w:hAnsi="Calibri" w:cs="Lotus" w:hint="cs"/>
          <w:color w:val="0D0D0D" w:themeColor="text1" w:themeTint="F2"/>
          <w:sz w:val="28"/>
          <w:szCs w:val="28"/>
          <w:rtl/>
          <w:lang w:bidi="fa-IR"/>
        </w:rPr>
        <w:t xml:space="preserve"> درحقيقت هنگاميکه يک مشتري معامله</w:t>
      </w:r>
      <w:r>
        <w:rPr>
          <w:rFonts w:ascii="Times New Roman" w:eastAsia="Times New Roman" w:hAnsi="Times New Roman" w:cs="Lotus" w:hint="cs"/>
          <w:color w:val="0D0D0D" w:themeColor="text1" w:themeTint="F2"/>
          <w:sz w:val="28"/>
          <w:szCs w:val="28"/>
          <w:rtl/>
          <w:lang w:bidi="fa-IR"/>
        </w:rPr>
        <w:t xml:space="preserve"> اي را از طريق آنلاين انجام مي دهد در محيطي نامطمئن قرار مي گيرد زيرا به دليل جداسازي فيزيکي که بين مشتريان و   بانک ها وجود دارد آنها در مقايسه با کانال هاي سنتي ريسک بيشتري را احساس مي کنند </w:t>
      </w:r>
      <w:r>
        <w:rPr>
          <w:rFonts w:ascii="Calibri" w:eastAsia="Times New Roman" w:hAnsi="Calibri" w:cs="Lotus" w:hint="cs"/>
          <w:color w:val="0D0D0D" w:themeColor="text1" w:themeTint="F2"/>
          <w:sz w:val="28"/>
          <w:szCs w:val="28"/>
          <w:rtl/>
          <w:lang w:bidi="fa-IR"/>
        </w:rPr>
        <w:t xml:space="preserve">( نوراني و عليزاده، </w:t>
      </w:r>
      <w:r>
        <w:rPr>
          <w:rFonts w:ascii="Times New Roman" w:eastAsia="Times New Roman" w:hAnsi="Times New Roman" w:cs="Lotus" w:hint="cs"/>
          <w:color w:val="0D0D0D" w:themeColor="text1" w:themeTint="F2"/>
          <w:sz w:val="28"/>
          <w:szCs w:val="28"/>
          <w:rtl/>
          <w:lang w:bidi="fa-IR"/>
        </w:rPr>
        <w:t xml:space="preserve">1387). علاوه بر اين ، وجودگزارشات مستمر از حملات هکرها و ويروس ها و نيز عدم وجود يک چارچوب قانوني کامل و موثر را نيز بايد متذکر شد که همۀ اين موارد سبب مي شود تا مشتريان اينترنتي با خطرات و ريسک هاي زيادي دست و پنجه نرم کنند </w:t>
      </w:r>
      <w:r>
        <w:rPr>
          <w:rFonts w:ascii="Times New Roman" w:eastAsia="Times New Roman" w:hAnsi="Times New Roman" w:cs="Times New Roman"/>
          <w:color w:val="0D0D0D" w:themeColor="text1" w:themeTint="F2"/>
          <w:sz w:val="28"/>
          <w:szCs w:val="28"/>
          <w:rtl/>
          <w:lang w:bidi="fa-IR"/>
        </w:rPr>
        <w:t>(</w:t>
      </w:r>
      <w:r>
        <w:rPr>
          <w:rFonts w:ascii="Times New Roman" w:eastAsia="Times New Roman" w:hAnsi="Times New Roman" w:cs="Times New Roman"/>
          <w:color w:val="0D0D0D" w:themeColor="text1" w:themeTint="F2"/>
          <w:sz w:val="28"/>
          <w:szCs w:val="28"/>
          <w:lang w:bidi="fa-IR"/>
        </w:rPr>
        <w:t>Koufaris and Hampton-Sousa, 2002</w:t>
      </w:r>
      <w:r>
        <w:rPr>
          <w:rFonts w:ascii="Times New Roman" w:eastAsia="Times New Roman" w:hAnsi="Times New Roman" w:cs="Times New Roman"/>
          <w:color w:val="0D0D0D" w:themeColor="text1" w:themeTint="F2"/>
          <w:sz w:val="28"/>
          <w:szCs w:val="28"/>
          <w:rtl/>
          <w:lang w:bidi="fa-IR"/>
        </w:rPr>
        <w:t>)</w:t>
      </w:r>
      <w:r>
        <w:rPr>
          <w:rFonts w:ascii="Times New Roman" w:eastAsia="Times New Roman" w:hAnsi="Times New Roman" w:cs="Lotus" w:hint="cs"/>
          <w:color w:val="0D0D0D" w:themeColor="text1" w:themeTint="F2"/>
          <w:sz w:val="28"/>
          <w:szCs w:val="28"/>
          <w:rtl/>
          <w:lang w:bidi="fa-IR"/>
        </w:rPr>
        <w:t xml:space="preserve"> در واقع بايد به معاملات اينترنتي به عنوان عملياتي پر مخاطره نگريسته شود و در نتيجه بسط و توسعۀ اعتماد از طريق اينترنت  در مقايسه </w:t>
      </w:r>
      <w:r>
        <w:rPr>
          <w:rFonts w:ascii="Times New Roman" w:eastAsia="Times New Roman" w:hAnsi="Times New Roman" w:cs="Lotus" w:hint="cs"/>
          <w:color w:val="0D0D0D" w:themeColor="text1" w:themeTint="F2"/>
          <w:sz w:val="28"/>
          <w:szCs w:val="28"/>
          <w:rtl/>
          <w:lang w:bidi="fa-IR"/>
        </w:rPr>
        <w:lastRenderedPageBreak/>
        <w:t>با کانال هاي سنتي بسيار مشکل تر به نظر مي رسد</w:t>
      </w:r>
      <w:r>
        <w:rPr>
          <w:rFonts w:ascii="Times New Roman" w:eastAsia="Times New Roman" w:hAnsi="Times New Roman" w:cs="Times New Roman"/>
          <w:color w:val="0D0D0D" w:themeColor="text1" w:themeTint="F2"/>
          <w:sz w:val="28"/>
          <w:szCs w:val="28"/>
          <w:lang w:bidi="fa-IR"/>
        </w:rPr>
        <w:t>( Flavian and Guinaliu, 2006)</w:t>
      </w:r>
      <w:r>
        <w:rPr>
          <w:rFonts w:ascii="Times New Roman" w:eastAsia="Times New Roman" w:hAnsi="Times New Roman" w:cs="Lotus" w:hint="cs"/>
          <w:color w:val="0D0D0D" w:themeColor="text1" w:themeTint="F2"/>
          <w:sz w:val="28"/>
          <w:szCs w:val="28"/>
          <w:rtl/>
          <w:lang w:bidi="fa-IR"/>
        </w:rPr>
        <w:t>.</w:t>
      </w:r>
    </w:p>
    <w:p w:rsidR="00233CEE" w:rsidRDefault="00233CEE" w:rsidP="00233CEE">
      <w:pPr>
        <w:bidi/>
        <w:spacing w:after="0" w:line="300" w:lineRule="auto"/>
        <w:jc w:val="both"/>
        <w:rPr>
          <w:rFonts w:ascii="Calibri" w:eastAsia="Times New Roman" w:hAnsi="Calibri" w:cs="Lotus" w:hint="cs"/>
          <w:color w:val="0D0D0D" w:themeColor="text1" w:themeTint="F2"/>
          <w:sz w:val="28"/>
          <w:szCs w:val="28"/>
          <w:rtl/>
          <w:lang w:bidi="fa-IR"/>
        </w:rPr>
      </w:pPr>
      <w:r>
        <w:rPr>
          <w:rFonts w:ascii="Times New Roman" w:eastAsia="Times New Roman" w:hAnsi="Times New Roman" w:cs="Lotus" w:hint="cs"/>
          <w:color w:val="0D0D0D" w:themeColor="text1" w:themeTint="F2"/>
          <w:sz w:val="28"/>
          <w:szCs w:val="28"/>
          <w:rtl/>
          <w:lang w:bidi="fa-IR"/>
        </w:rPr>
        <w:t>اعتماد</w:t>
      </w:r>
      <w:r>
        <w:rPr>
          <w:rFonts w:ascii="Times New Roman" w:eastAsia="Times New Roman" w:hAnsi="Times New Roman" w:cs="Lotus"/>
          <w:color w:val="0D0D0D" w:themeColor="text1" w:themeTint="F2"/>
          <w:sz w:val="28"/>
          <w:szCs w:val="28"/>
          <w:vertAlign w:val="superscript"/>
          <w:rtl/>
          <w:lang w:bidi="fa-IR"/>
        </w:rPr>
        <w:footnoteReference w:id="6"/>
      </w:r>
      <w:r>
        <w:rPr>
          <w:rFonts w:ascii="Times New Roman" w:eastAsia="Times New Roman" w:hAnsi="Times New Roman" w:cs="Lotus" w:hint="cs"/>
          <w:color w:val="0D0D0D" w:themeColor="text1" w:themeTint="F2"/>
          <w:sz w:val="28"/>
          <w:szCs w:val="28"/>
          <w:rtl/>
          <w:lang w:bidi="fa-IR"/>
        </w:rPr>
        <w:t xml:space="preserve"> يکي از متغيرهايي است که در جامعه  دانشگاهي توجه زيادي را به خود جلب کرده است، اين امر به دليل اين واقعيت است که در بازاريابي کنوني اعتماد به عنوان متغيري استراتژيک در</w:t>
      </w:r>
      <w:r>
        <w:rPr>
          <w:rFonts w:ascii="Calibri" w:eastAsia="Times New Roman" w:hAnsi="Calibri" w:cs="Lotus" w:hint="cs"/>
          <w:color w:val="0D0D0D" w:themeColor="text1" w:themeTint="F2"/>
          <w:sz w:val="28"/>
          <w:szCs w:val="28"/>
          <w:rtl/>
          <w:lang w:bidi="fa-IR"/>
        </w:rPr>
        <w:t>نظرگرفته</w:t>
      </w:r>
      <w:r>
        <w:rPr>
          <w:rFonts w:ascii="Times New Roman" w:eastAsia="Times New Roman" w:hAnsi="Times New Roman" w:cs="Lotus" w:hint="cs"/>
          <w:color w:val="0D0D0D" w:themeColor="text1" w:themeTint="F2"/>
          <w:sz w:val="28"/>
          <w:szCs w:val="28"/>
          <w:rtl/>
          <w:lang w:bidi="fa-IR"/>
        </w:rPr>
        <w:t xml:space="preserve"> شده وعاملي ضروري براي موفقيت در روابط بشمار مي آيد</w:t>
      </w:r>
      <w:r>
        <w:rPr>
          <w:rFonts w:ascii="Times New Roman" w:eastAsia="Times New Roman" w:hAnsi="Times New Roman" w:cs="Lotus"/>
          <w:color w:val="0D0D0D" w:themeColor="text1" w:themeTint="F2"/>
          <w:sz w:val="28"/>
          <w:szCs w:val="28"/>
          <w:lang w:bidi="fa-IR"/>
        </w:rPr>
        <w:t>.</w:t>
      </w:r>
      <w:r>
        <w:rPr>
          <w:rFonts w:ascii="Times New Roman" w:eastAsia="Times New Roman" w:hAnsi="Times New Roman" w:cs="Times New Roman"/>
          <w:color w:val="0D0D0D" w:themeColor="text1" w:themeTint="F2"/>
          <w:sz w:val="28"/>
          <w:szCs w:val="28"/>
          <w:lang w:bidi="fa-IR"/>
        </w:rPr>
        <w:t>(Flavian et al., 2005)</w:t>
      </w:r>
      <w:r>
        <w:rPr>
          <w:rFonts w:ascii="Calibri" w:eastAsia="Times New Roman" w:hAnsi="Calibri" w:cs="Lotus"/>
          <w:color w:val="0D0D0D" w:themeColor="text1" w:themeTint="F2"/>
          <w:sz w:val="28"/>
          <w:szCs w:val="28"/>
          <w:lang w:bidi="fa-IR"/>
        </w:rPr>
        <w:t xml:space="preserve"> </w:t>
      </w:r>
      <w:r>
        <w:rPr>
          <w:rFonts w:ascii="Calibri" w:eastAsia="Times New Roman" w:hAnsi="Calibri" w:cs="Lotus" w:hint="cs"/>
          <w:color w:val="0D0D0D" w:themeColor="text1" w:themeTint="F2"/>
          <w:sz w:val="28"/>
          <w:szCs w:val="28"/>
          <w:rtl/>
          <w:lang w:bidi="fa-IR"/>
        </w:rPr>
        <w:t>در واقع، اعتماد يک عنصر مهم در بين سازمان ها و معاملات تجاري است که کاهش دهندۀ ريسک مي باشد و بطور</w:t>
      </w:r>
      <w:r>
        <w:rPr>
          <w:rFonts w:ascii="Calibri" w:eastAsia="Times New Roman" w:hAnsi="Calibri" w:cs="Lotus" w:hint="cs"/>
          <w:color w:val="0D0D0D" w:themeColor="text1" w:themeTint="F2"/>
          <w:sz w:val="28"/>
          <w:szCs w:val="28"/>
          <w:lang w:bidi="fa-IR"/>
        </w:rPr>
        <w:t xml:space="preserve"> </w:t>
      </w:r>
      <w:r>
        <w:rPr>
          <w:rFonts w:ascii="Calibri" w:eastAsia="Times New Roman" w:hAnsi="Calibri" w:cs="Lotus" w:hint="cs"/>
          <w:color w:val="0D0D0D" w:themeColor="text1" w:themeTint="F2"/>
          <w:sz w:val="28"/>
          <w:szCs w:val="28"/>
          <w:rtl/>
          <w:lang w:bidi="fa-IR"/>
        </w:rPr>
        <w:t xml:space="preserve">قابل ملاحظه اي روان کنندۀ معاملات اقتصادي است. در تجارت الکترونيک زمانيکه مشتريان به فروشندگان اعتماد کنند و حس نمايند که آنها به دنبال رفتارهاي فرصت طلبانه نمي باشند معاملات بيشتري بين فروشنده و مشتري اتفاق مي افتد (نوراني و عليزاده ، </w:t>
      </w:r>
      <w:r>
        <w:rPr>
          <w:rFonts w:ascii="Times New Roman" w:eastAsia="Times New Roman" w:hAnsi="Times New Roman" w:cs="Times New Roman"/>
          <w:color w:val="0D0D0D" w:themeColor="text1" w:themeTint="F2"/>
          <w:sz w:val="28"/>
          <w:szCs w:val="28"/>
          <w:rtl/>
          <w:lang w:bidi="fa-IR"/>
        </w:rPr>
        <w:t>1387</w:t>
      </w:r>
      <w:r>
        <w:rPr>
          <w:rFonts w:ascii="Calibri" w:eastAsia="Times New Roman" w:hAnsi="Calibri" w:cs="Lotus" w:hint="cs"/>
          <w:color w:val="0D0D0D" w:themeColor="text1" w:themeTint="F2"/>
          <w:sz w:val="28"/>
          <w:szCs w:val="28"/>
          <w:rtl/>
          <w:lang w:bidi="fa-IR"/>
        </w:rPr>
        <w:t>).</w:t>
      </w:r>
    </w:p>
    <w:p w:rsidR="00233CEE" w:rsidRDefault="00233CEE" w:rsidP="00233CEE">
      <w:pPr>
        <w:bidi/>
        <w:spacing w:after="0" w:line="300" w:lineRule="auto"/>
        <w:jc w:val="both"/>
        <w:rPr>
          <w:rFonts w:ascii="Times New Roman" w:eastAsia="Times New Roman" w:hAnsi="Times New Roman" w:cs="Lotus"/>
          <w:color w:val="0D0D0D" w:themeColor="text1" w:themeTint="F2"/>
          <w:sz w:val="28"/>
          <w:szCs w:val="28"/>
          <w:lang w:bidi="fa-IR"/>
        </w:rPr>
      </w:pPr>
      <w:r>
        <w:rPr>
          <w:rFonts w:ascii="Times New Roman" w:eastAsia="Times New Roman" w:hAnsi="Times New Roman" w:cs="Lotus" w:hint="cs"/>
          <w:color w:val="0D0D0D" w:themeColor="text1" w:themeTint="F2"/>
          <w:sz w:val="28"/>
          <w:szCs w:val="28"/>
          <w:rtl/>
          <w:lang w:bidi="fa-IR"/>
        </w:rPr>
        <w:t xml:space="preserve">اگر چه اعتماد  در روابط درون  سازماني بطور  عميقي مورد مطالعه قرار گرفته است اما بسياري از محققان شروع به تجزيه و تحليل تأثير و نفوذ  آن در بازاريابي آنلاين نموده اند زيرا </w:t>
      </w:r>
      <w:r>
        <w:rPr>
          <w:rFonts w:ascii="Times New Roman" w:eastAsia="Times New Roman" w:hAnsi="Times New Roman" w:cs="Lotus"/>
          <w:color w:val="0D0D0D" w:themeColor="text1" w:themeTint="F2"/>
          <w:sz w:val="28"/>
          <w:szCs w:val="28"/>
          <w:lang w:bidi="fa-IR"/>
        </w:rPr>
        <w:t xml:space="preserve"> </w:t>
      </w:r>
      <w:r>
        <w:rPr>
          <w:rFonts w:ascii="Times New Roman" w:eastAsia="Times New Roman" w:hAnsi="Times New Roman" w:cs="Lotus" w:hint="cs"/>
          <w:color w:val="0D0D0D" w:themeColor="text1" w:themeTint="F2"/>
          <w:sz w:val="28"/>
          <w:szCs w:val="28"/>
          <w:rtl/>
          <w:lang w:bidi="fa-IR"/>
        </w:rPr>
        <w:t>فقدان</w:t>
      </w:r>
      <w:r>
        <w:rPr>
          <w:rFonts w:ascii="Times New Roman" w:eastAsia="Times New Roman" w:hAnsi="Times New Roman" w:cs="Lotus"/>
          <w:color w:val="0D0D0D" w:themeColor="text1" w:themeTint="F2"/>
          <w:sz w:val="28"/>
          <w:szCs w:val="28"/>
          <w:lang w:bidi="fa-IR"/>
        </w:rPr>
        <w:t xml:space="preserve"> </w:t>
      </w:r>
      <w:r>
        <w:rPr>
          <w:rFonts w:ascii="Times New Roman" w:eastAsia="Times New Roman" w:hAnsi="Times New Roman" w:cs="Lotus" w:hint="cs"/>
          <w:color w:val="0D0D0D" w:themeColor="text1" w:themeTint="F2"/>
          <w:sz w:val="28"/>
          <w:szCs w:val="28"/>
          <w:rtl/>
          <w:lang w:bidi="fa-IR"/>
        </w:rPr>
        <w:t xml:space="preserve"> اعتماد</w:t>
      </w:r>
      <w:r>
        <w:rPr>
          <w:rFonts w:ascii="Times New Roman" w:eastAsia="Times New Roman" w:hAnsi="Times New Roman" w:cs="Lotus"/>
          <w:color w:val="0D0D0D" w:themeColor="text1" w:themeTint="F2"/>
          <w:sz w:val="28"/>
          <w:szCs w:val="28"/>
          <w:lang w:bidi="fa-IR"/>
        </w:rPr>
        <w:t xml:space="preserve"> </w:t>
      </w:r>
      <w:r>
        <w:rPr>
          <w:rFonts w:ascii="Times New Roman" w:eastAsia="Times New Roman" w:hAnsi="Times New Roman" w:cs="Lotus" w:hint="cs"/>
          <w:color w:val="0D0D0D" w:themeColor="text1" w:themeTint="F2"/>
          <w:sz w:val="28"/>
          <w:szCs w:val="28"/>
          <w:rtl/>
          <w:lang w:bidi="fa-IR"/>
        </w:rPr>
        <w:t xml:space="preserve">در ميان مصرف کنندگان  آنلاين از دلايل اصلي ميزان پائين تجارت الکترونيک در نظر گرفته مي شود </w:t>
      </w:r>
      <w:r>
        <w:rPr>
          <w:rFonts w:ascii="Times New Roman" w:eastAsia="Times New Roman" w:hAnsi="Times New Roman" w:cs="Times New Roman"/>
          <w:color w:val="0D0D0D" w:themeColor="text1" w:themeTint="F2"/>
          <w:sz w:val="28"/>
          <w:szCs w:val="28"/>
          <w:lang w:bidi="fa-IR"/>
        </w:rPr>
        <w:t>(Flavian and Guinaiu, 2006)</w:t>
      </w:r>
      <w:r>
        <w:rPr>
          <w:rFonts w:ascii="Times New Roman" w:eastAsia="Times New Roman" w:hAnsi="Times New Roman" w:cs="Lotus" w:hint="cs"/>
          <w:color w:val="0D0D0D" w:themeColor="text1" w:themeTint="F2"/>
          <w:sz w:val="28"/>
          <w:szCs w:val="28"/>
          <w:rtl/>
          <w:lang w:bidi="fa-IR"/>
        </w:rPr>
        <w:t xml:space="preserve"> و گرچه  اعتماد  در تمامي معاملات آنلاين از اهميت ويژه اي برخوردار است اما تأثير آن بر مشتريان آنلاين به طبقۀ محصول  مورد نظر  نيز بستگي دارد، ميزان بالاي ريسك درك شده اي كه با بعضي از محصولات و خدمات و بوي‍ژه  خدمات مالي همراه است نقش استراتژيك اعتماد مصرف كنندگان را در خدمات مالي آنلاين بوضوح نشان مي دهد واز اين رو نويسندگان متعددي از اعتماد به عنوان يكي از بزرگترين چالش ها جهت تحكيم بانكداري آنلاين در آينده ياد کرده اند. در واقع مي توان گفت كه عدم اعتماد به عنوان يكي از دلايل اصلي  عدم تمايل مشتريان به انجام تراكنش هاي مالي آنلاين در نظر گرفته مي شود </w:t>
      </w:r>
      <w:r>
        <w:rPr>
          <w:rFonts w:ascii="Times New Roman" w:eastAsia="Times New Roman" w:hAnsi="Times New Roman" w:cs="Times New Roman"/>
          <w:color w:val="0D0D0D" w:themeColor="text1" w:themeTint="F2"/>
          <w:sz w:val="28"/>
          <w:szCs w:val="28"/>
          <w:rtl/>
          <w:lang w:bidi="fa-IR"/>
        </w:rPr>
        <w:t>(</w:t>
      </w:r>
      <w:r>
        <w:rPr>
          <w:rFonts w:ascii="Times New Roman" w:eastAsia="Times New Roman" w:hAnsi="Times New Roman" w:cs="Times New Roman"/>
          <w:color w:val="0D0D0D" w:themeColor="text1" w:themeTint="F2"/>
          <w:sz w:val="28"/>
          <w:szCs w:val="28"/>
          <w:lang w:bidi="fa-IR"/>
        </w:rPr>
        <w:t>Flavian et al.,2006</w:t>
      </w:r>
      <w:r>
        <w:rPr>
          <w:rFonts w:ascii="Times New Roman" w:eastAsia="Times New Roman" w:hAnsi="Times New Roman" w:cs="Times New Roman"/>
          <w:color w:val="0D0D0D" w:themeColor="text1" w:themeTint="F2"/>
          <w:sz w:val="28"/>
          <w:szCs w:val="28"/>
          <w:rtl/>
          <w:lang w:bidi="fa-IR"/>
        </w:rPr>
        <w:t>)</w:t>
      </w:r>
      <w:r>
        <w:rPr>
          <w:rFonts w:eastAsia="Times New Roman" w:cs="Lotus" w:hint="cs"/>
          <w:color w:val="0D0D0D" w:themeColor="text1" w:themeTint="F2"/>
          <w:sz w:val="28"/>
          <w:szCs w:val="28"/>
          <w:rtl/>
          <w:lang w:bidi="fa-IR"/>
        </w:rPr>
        <w:t>.</w:t>
      </w:r>
    </w:p>
    <w:p w:rsidR="00233CEE" w:rsidRDefault="00233CEE" w:rsidP="00233CEE">
      <w:pPr>
        <w:bidi/>
        <w:spacing w:after="0" w:line="300" w:lineRule="auto"/>
        <w:jc w:val="both"/>
        <w:rPr>
          <w:rFonts w:ascii="Times New Roman" w:eastAsia="Times New Roman" w:hAnsi="Times New Roman" w:cs="Lotus" w:hint="cs"/>
          <w:color w:val="0D0D0D" w:themeColor="text1" w:themeTint="F2"/>
          <w:sz w:val="28"/>
          <w:szCs w:val="28"/>
          <w:rtl/>
          <w:lang w:bidi="fa-IR"/>
        </w:rPr>
      </w:pPr>
      <w:r>
        <w:rPr>
          <w:rFonts w:ascii="Times New Roman" w:eastAsia="Times New Roman" w:hAnsi="Times New Roman" w:cs="Lotus" w:hint="cs"/>
          <w:color w:val="0D0D0D" w:themeColor="text1" w:themeTint="F2"/>
          <w:sz w:val="28"/>
          <w:szCs w:val="28"/>
          <w:rtl/>
          <w:lang w:bidi="fa-IR"/>
        </w:rPr>
        <w:lastRenderedPageBreak/>
        <w:t>متغيرتعهد</w:t>
      </w:r>
      <w:r>
        <w:rPr>
          <w:rFonts w:ascii="Times New Roman" w:eastAsia="Times New Roman" w:hAnsi="Times New Roman" w:cs="Lotus"/>
          <w:color w:val="0D0D0D" w:themeColor="text1" w:themeTint="F2"/>
          <w:sz w:val="28"/>
          <w:szCs w:val="28"/>
          <w:vertAlign w:val="superscript"/>
          <w:rtl/>
          <w:lang w:bidi="fa-IR"/>
        </w:rPr>
        <w:footnoteReference w:id="7"/>
      </w:r>
      <w:r>
        <w:rPr>
          <w:rFonts w:ascii="Times New Roman" w:eastAsia="Times New Roman" w:hAnsi="Times New Roman" w:cs="Lotus" w:hint="cs"/>
          <w:color w:val="0D0D0D" w:themeColor="text1" w:themeTint="F2"/>
          <w:sz w:val="28"/>
          <w:szCs w:val="28"/>
          <w:rtl/>
          <w:lang w:bidi="fa-IR"/>
        </w:rPr>
        <w:t xml:space="preserve"> ،  متغيري كليدي براي ايجاد و حفظ روابط بلند مدت با مشتريان است </w:t>
      </w:r>
      <w:r>
        <w:rPr>
          <w:rFonts w:ascii="Times New Roman" w:eastAsia="Times New Roman" w:hAnsi="Times New Roman" w:cs="Times New Roman"/>
          <w:color w:val="0D0D0D" w:themeColor="text1" w:themeTint="F2"/>
          <w:sz w:val="28"/>
          <w:szCs w:val="28"/>
          <w:rtl/>
          <w:lang w:bidi="fa-IR"/>
        </w:rPr>
        <w:t>(</w:t>
      </w:r>
      <w:r>
        <w:rPr>
          <w:rFonts w:ascii="Times New Roman" w:eastAsia="Times New Roman" w:hAnsi="Times New Roman" w:cs="Times New Roman"/>
          <w:color w:val="0D0D0D" w:themeColor="text1" w:themeTint="F2"/>
          <w:sz w:val="28"/>
          <w:szCs w:val="28"/>
          <w:lang w:bidi="fa-IR"/>
        </w:rPr>
        <w:t>Morgan and Hunt, 1994</w:t>
      </w:r>
      <w:r>
        <w:rPr>
          <w:rFonts w:ascii="Times New Roman" w:eastAsia="Times New Roman" w:hAnsi="Times New Roman" w:cs="Times New Roman"/>
          <w:color w:val="0D0D0D" w:themeColor="text1" w:themeTint="F2"/>
          <w:sz w:val="28"/>
          <w:szCs w:val="28"/>
          <w:rtl/>
          <w:lang w:bidi="fa-IR"/>
        </w:rPr>
        <w:t>)</w:t>
      </w:r>
      <w:r>
        <w:rPr>
          <w:rFonts w:eastAsia="Times New Roman" w:cs="Lotus" w:hint="cs"/>
          <w:color w:val="0D0D0D" w:themeColor="text1" w:themeTint="F2"/>
          <w:sz w:val="28"/>
          <w:szCs w:val="28"/>
          <w:lang w:bidi="fa-IR"/>
        </w:rPr>
        <w:t xml:space="preserve"> </w:t>
      </w:r>
      <w:r>
        <w:rPr>
          <w:rFonts w:ascii="Times New Roman" w:eastAsia="Times New Roman" w:hAnsi="Times New Roman" w:cs="Lotus" w:hint="cs"/>
          <w:color w:val="0D0D0D" w:themeColor="text1" w:themeTint="F2"/>
          <w:sz w:val="28"/>
          <w:szCs w:val="28"/>
          <w:rtl/>
          <w:lang w:bidi="fa-IR"/>
        </w:rPr>
        <w:t>و توسعه و گسترش آن تبديل به هدفي اصلي براي مديران در جهت ايجاد روابط و شبکه هاي پايدار با مشتريان کنوني شده است</w:t>
      </w:r>
      <w:r>
        <w:rPr>
          <w:rFonts w:ascii="Times New Roman" w:eastAsia="Times New Roman" w:hAnsi="Times New Roman" w:cs="Times New Roman"/>
          <w:color w:val="0D0D0D" w:themeColor="text1" w:themeTint="F2"/>
          <w:sz w:val="28"/>
          <w:szCs w:val="28"/>
          <w:lang w:bidi="fa-IR"/>
        </w:rPr>
        <w:t>(Casalo et al., 2007)</w:t>
      </w:r>
      <w:r>
        <w:rPr>
          <w:rFonts w:ascii="Times New Roman" w:eastAsia="Times New Roman" w:hAnsi="Times New Roman" w:cs="Times New Roman"/>
          <w:color w:val="0D0D0D" w:themeColor="text1" w:themeTint="F2"/>
          <w:sz w:val="28"/>
          <w:szCs w:val="28"/>
          <w:rtl/>
          <w:lang w:bidi="fa-IR"/>
        </w:rPr>
        <w:t>.</w:t>
      </w:r>
      <w:r>
        <w:rPr>
          <w:rFonts w:ascii="Times New Roman" w:eastAsia="Times New Roman" w:hAnsi="Times New Roman" w:cs="Lotus" w:hint="cs"/>
          <w:color w:val="0D0D0D" w:themeColor="text1" w:themeTint="F2"/>
          <w:sz w:val="28"/>
          <w:szCs w:val="28"/>
          <w:rtl/>
          <w:lang w:bidi="fa-IR"/>
        </w:rPr>
        <w:t xml:space="preserve"> تعهد يك مرتبه بالاتر از اعتماد است و داشتن مشترياني با تعهد بالا مي تواند مزيتي رقابتي براي بانك ها بشمار آيد (</w:t>
      </w:r>
      <w:r>
        <w:rPr>
          <w:rFonts w:ascii="Calibri" w:eastAsia="Times New Roman" w:hAnsi="Calibri" w:cs="Lotus" w:hint="cs"/>
          <w:color w:val="0D0D0D" w:themeColor="text1" w:themeTint="F2"/>
          <w:sz w:val="28"/>
          <w:szCs w:val="28"/>
          <w:rtl/>
          <w:lang w:bidi="fa-IR"/>
        </w:rPr>
        <w:t>نوراني و عليزاده،</w:t>
      </w:r>
      <w:r>
        <w:rPr>
          <w:rFonts w:ascii="Times New Roman" w:eastAsia="Times New Roman" w:hAnsi="Times New Roman" w:cs="Lotus" w:hint="cs"/>
          <w:color w:val="0D0D0D" w:themeColor="text1" w:themeTint="F2"/>
          <w:sz w:val="28"/>
          <w:szCs w:val="28"/>
          <w:rtl/>
          <w:lang w:bidi="fa-IR"/>
        </w:rPr>
        <w:t xml:space="preserve"> 1387).</w:t>
      </w:r>
    </w:p>
    <w:p w:rsidR="00233CEE" w:rsidRDefault="00233CEE" w:rsidP="00233CEE">
      <w:pPr>
        <w:bidi/>
        <w:spacing w:after="0" w:line="300" w:lineRule="auto"/>
        <w:jc w:val="both"/>
        <w:rPr>
          <w:rFonts w:ascii="Calibri" w:eastAsia="Times New Roman" w:hAnsi="Calibri" w:cs="Lotus" w:hint="cs"/>
          <w:color w:val="0D0D0D" w:themeColor="text1" w:themeTint="F2"/>
          <w:sz w:val="28"/>
          <w:szCs w:val="28"/>
          <w:rtl/>
          <w:lang w:bidi="fa-IR"/>
        </w:rPr>
      </w:pPr>
      <w:r>
        <w:rPr>
          <w:rFonts w:ascii="Calibri" w:eastAsia="Times New Roman" w:hAnsi="Calibri" w:cs="Lotus" w:hint="cs"/>
          <w:color w:val="0D0D0D" w:themeColor="text1" w:themeTint="F2"/>
          <w:sz w:val="28"/>
          <w:szCs w:val="28"/>
          <w:rtl/>
          <w:lang w:bidi="fa-IR"/>
        </w:rPr>
        <w:t>در نتيجه در اين تحقيق، محقق تلاش مي كند تا با توجه به مسائل  مطرح شده به اين سوال پاسخ دهد كه چه عواملي در افزايش اعتماد مشتريان در چارچوب بانكداري آنلاين مؤثر هستند ؟ و ميزان تأثير متغير اعتماد بر تعهد در چارچوب بانكداري اينترنتي چگونه مي باشد؟</w:t>
      </w:r>
    </w:p>
    <w:p w:rsidR="00233CEE" w:rsidRDefault="00233CEE" w:rsidP="00233CEE">
      <w:pPr>
        <w:bidi/>
        <w:spacing w:after="0" w:line="300" w:lineRule="auto"/>
        <w:jc w:val="both"/>
        <w:rPr>
          <w:rFonts w:ascii="Calibri" w:eastAsia="Times New Roman" w:hAnsi="Calibri" w:cs="Lotus" w:hint="cs"/>
          <w:color w:val="0D0D0D" w:themeColor="text1" w:themeTint="F2"/>
          <w:sz w:val="28"/>
          <w:szCs w:val="28"/>
          <w:rtl/>
          <w:lang w:bidi="fa-IR"/>
        </w:rPr>
      </w:pPr>
    </w:p>
    <w:p w:rsidR="00233CEE" w:rsidRDefault="00233CEE" w:rsidP="00233CEE">
      <w:pPr>
        <w:bidi/>
        <w:spacing w:before="240" w:after="0" w:line="300" w:lineRule="auto"/>
        <w:jc w:val="both"/>
        <w:rPr>
          <w:rFonts w:ascii="Times New Roman" w:eastAsia="Times New Roman" w:hAnsi="Times New Roman" w:cs="Lotus" w:hint="cs"/>
          <w:color w:val="0D0D0D" w:themeColor="text1" w:themeTint="F2"/>
          <w:sz w:val="28"/>
          <w:szCs w:val="28"/>
          <w:rtl/>
        </w:rPr>
      </w:pPr>
      <w:r>
        <w:rPr>
          <w:rFonts w:ascii="Calibri" w:eastAsia="Times New Roman" w:hAnsi="Calibri" w:cs="Lotus" w:hint="cs"/>
          <w:b/>
          <w:bCs/>
          <w:color w:val="0D0D0D" w:themeColor="text1" w:themeTint="F2"/>
          <w:sz w:val="28"/>
          <w:szCs w:val="28"/>
          <w:rtl/>
          <w:lang w:bidi="fa-IR"/>
        </w:rPr>
        <w:t xml:space="preserve">1-2 </w:t>
      </w:r>
      <w:r>
        <w:rPr>
          <w:rFonts w:ascii="Times New Roman" w:eastAsia="Times New Roman" w:hAnsi="Times New Roman" w:cs="Lotus" w:hint="cs"/>
          <w:color w:val="0D0D0D" w:themeColor="text1" w:themeTint="F2"/>
          <w:sz w:val="28"/>
          <w:szCs w:val="28"/>
          <w:rtl/>
          <w:lang w:bidi="fa-IR"/>
        </w:rPr>
        <w:t xml:space="preserve"> </w:t>
      </w:r>
      <w:r>
        <w:rPr>
          <w:rFonts w:ascii="Times New Roman" w:eastAsia="Times New Roman" w:hAnsi="Times New Roman" w:cs="Yagut" w:hint="cs"/>
          <w:b/>
          <w:bCs/>
          <w:color w:val="0D0D0D" w:themeColor="text1" w:themeTint="F2"/>
          <w:sz w:val="32"/>
          <w:szCs w:val="32"/>
          <w:rtl/>
        </w:rPr>
        <w:t xml:space="preserve">اهميت و </w:t>
      </w:r>
      <w:r>
        <w:rPr>
          <w:rFonts w:ascii="Times New Roman" w:eastAsia="Times New Roman" w:hAnsi="Times New Roman" w:cs="Yagut" w:hint="cs"/>
          <w:b/>
          <w:bCs/>
          <w:color w:val="0D0D0D" w:themeColor="text1" w:themeTint="F2"/>
          <w:sz w:val="32"/>
          <w:szCs w:val="32"/>
          <w:rtl/>
          <w:lang w:bidi="fa-IR"/>
        </w:rPr>
        <w:t>ضرورت</w:t>
      </w:r>
      <w:r>
        <w:rPr>
          <w:rFonts w:ascii="Times New Roman" w:eastAsia="Times New Roman" w:hAnsi="Times New Roman" w:cs="Yagut" w:hint="cs"/>
          <w:b/>
          <w:bCs/>
          <w:color w:val="0D0D0D" w:themeColor="text1" w:themeTint="F2"/>
          <w:sz w:val="32"/>
          <w:szCs w:val="32"/>
          <w:rtl/>
        </w:rPr>
        <w:t xml:space="preserve"> انجام تحقيق</w:t>
      </w:r>
      <w:r>
        <w:rPr>
          <w:rFonts w:ascii="Times New Roman" w:eastAsia="Times New Roman" w:hAnsi="Times New Roman" w:cs="Lotus" w:hint="cs"/>
          <w:color w:val="0D0D0D" w:themeColor="text1" w:themeTint="F2"/>
          <w:sz w:val="28"/>
          <w:szCs w:val="28"/>
          <w:rtl/>
        </w:rPr>
        <w:t xml:space="preserve"> </w:t>
      </w:r>
    </w:p>
    <w:p w:rsidR="00233CEE" w:rsidRDefault="00233CEE" w:rsidP="00233CEE">
      <w:pPr>
        <w:numPr>
          <w:ilvl w:val="0"/>
          <w:numId w:val="6"/>
        </w:numPr>
        <w:bidi/>
        <w:spacing w:before="240" w:after="0" w:line="300" w:lineRule="auto"/>
        <w:jc w:val="both"/>
        <w:rPr>
          <w:rFonts w:ascii="Times New Roman" w:eastAsia="Times New Roman" w:hAnsi="Times New Roman" w:cs="Lotus"/>
          <w:b/>
          <w:bCs/>
          <w:color w:val="0D0D0D" w:themeColor="text1" w:themeTint="F2"/>
          <w:sz w:val="28"/>
          <w:szCs w:val="28"/>
          <w:lang w:bidi="fa-IR"/>
        </w:rPr>
      </w:pPr>
      <w:r>
        <w:rPr>
          <w:rFonts w:ascii="Times New Roman" w:eastAsia="Times New Roman" w:hAnsi="Times New Roman" w:cs="Lotus" w:hint="cs"/>
          <w:b/>
          <w:bCs/>
          <w:color w:val="0D0D0D" w:themeColor="text1" w:themeTint="F2"/>
          <w:sz w:val="28"/>
          <w:szCs w:val="28"/>
          <w:rtl/>
          <w:lang w:bidi="fa-IR"/>
        </w:rPr>
        <w:t>مزاياي بانکداري آنلاين</w:t>
      </w:r>
    </w:p>
    <w:p w:rsidR="00233CEE" w:rsidRDefault="00233CEE" w:rsidP="00233CEE">
      <w:pPr>
        <w:bidi/>
        <w:spacing w:after="0" w:line="300" w:lineRule="auto"/>
        <w:jc w:val="both"/>
        <w:rPr>
          <w:rFonts w:ascii="Times New Roman" w:eastAsia="Times New Roman" w:hAnsi="Times New Roman" w:cs="Lotus"/>
          <w:color w:val="0D0D0D" w:themeColor="text1" w:themeTint="F2"/>
          <w:sz w:val="28"/>
          <w:szCs w:val="28"/>
          <w:lang w:bidi="fa-IR"/>
        </w:rPr>
      </w:pPr>
      <w:r>
        <w:rPr>
          <w:rFonts w:ascii="Times New Roman" w:eastAsia="Times New Roman" w:hAnsi="Times New Roman" w:cs="Lotus" w:hint="cs"/>
          <w:color w:val="0D0D0D" w:themeColor="text1" w:themeTint="F2"/>
          <w:sz w:val="28"/>
          <w:szCs w:val="28"/>
          <w:rtl/>
          <w:lang w:bidi="fa-IR"/>
        </w:rPr>
        <w:t xml:space="preserve">صنعت بانکداري در حال تلاش براي جمع کردن اطلاعات بيشتر و بيشتر در زمينه هاي گوناگون است تا بتواند افراد را تشويق نمايند که امور بانکي خود را  از طريق اينترنت  انجام  دهند </w:t>
      </w:r>
      <w:r>
        <w:rPr>
          <w:rFonts w:ascii="Times New Roman" w:eastAsia="Times New Roman" w:hAnsi="Times New Roman" w:cs="Lotus"/>
          <w:color w:val="0D0D0D" w:themeColor="text1" w:themeTint="F2"/>
          <w:sz w:val="28"/>
          <w:szCs w:val="28"/>
          <w:lang w:bidi="fa-IR"/>
        </w:rPr>
        <w:t>(Kassim and Abdulla, 2006)</w:t>
      </w:r>
      <w:r>
        <w:rPr>
          <w:rFonts w:ascii="Times New Roman" w:eastAsia="Times New Roman" w:hAnsi="Times New Roman" w:cs="Lotus" w:hint="cs"/>
          <w:i/>
          <w:iCs/>
          <w:color w:val="0D0D0D" w:themeColor="text1" w:themeTint="F2"/>
          <w:sz w:val="28"/>
          <w:szCs w:val="28"/>
          <w:rtl/>
          <w:lang w:bidi="fa-IR"/>
        </w:rPr>
        <w:t xml:space="preserve">. </w:t>
      </w:r>
      <w:r>
        <w:rPr>
          <w:rFonts w:ascii="Times New Roman" w:eastAsia="Times New Roman" w:hAnsi="Times New Roman" w:cs="Lotus" w:hint="cs"/>
          <w:color w:val="0D0D0D" w:themeColor="text1" w:themeTint="F2"/>
          <w:sz w:val="28"/>
          <w:szCs w:val="28"/>
          <w:rtl/>
          <w:lang w:bidi="fa-IR"/>
        </w:rPr>
        <w:t xml:space="preserve">بانکداري آنلاين از سريعترين خدمات رو به رشدي مي باشد که بانک ها مي توانند براي بدست آوردن مشتريان جديد ارائه دهند </w:t>
      </w:r>
      <w:r>
        <w:rPr>
          <w:rFonts w:ascii="Times New Roman" w:eastAsia="Times New Roman" w:hAnsi="Times New Roman" w:cs="Times New Roman"/>
          <w:color w:val="0D0D0D" w:themeColor="text1" w:themeTint="F2"/>
          <w:sz w:val="28"/>
          <w:szCs w:val="28"/>
          <w:rtl/>
          <w:lang w:bidi="fa-IR"/>
        </w:rPr>
        <w:t>(</w:t>
      </w:r>
      <w:r>
        <w:rPr>
          <w:rFonts w:ascii="Times New Roman" w:eastAsia="Times New Roman" w:hAnsi="Times New Roman" w:cs="Times New Roman"/>
          <w:color w:val="0D0D0D" w:themeColor="text1" w:themeTint="F2"/>
          <w:sz w:val="28"/>
          <w:szCs w:val="28"/>
          <w:lang w:bidi="fa-IR"/>
        </w:rPr>
        <w:t>Singh, 2004</w:t>
      </w:r>
      <w:r>
        <w:rPr>
          <w:rFonts w:ascii="Times New Roman" w:eastAsia="Times New Roman" w:hAnsi="Times New Roman" w:cs="Times New Roman"/>
          <w:color w:val="0D0D0D" w:themeColor="text1" w:themeTint="F2"/>
          <w:sz w:val="28"/>
          <w:szCs w:val="28"/>
          <w:rtl/>
          <w:lang w:bidi="fa-IR"/>
        </w:rPr>
        <w:t>)</w:t>
      </w:r>
      <w:r>
        <w:rPr>
          <w:rFonts w:ascii="Times New Roman" w:eastAsia="Times New Roman" w:hAnsi="Times New Roman" w:cs="Lotus" w:hint="cs"/>
          <w:color w:val="0D0D0D" w:themeColor="text1" w:themeTint="F2"/>
          <w:sz w:val="28"/>
          <w:szCs w:val="28"/>
          <w:rtl/>
          <w:lang w:bidi="fa-IR"/>
        </w:rPr>
        <w:t xml:space="preserve"> و مطالعات متعددي نشان داده اند که بخش خدمات بانکداري آنلاين سود آورترين بخش براي بانک ها است (</w:t>
      </w:r>
      <w:r>
        <w:rPr>
          <w:rFonts w:ascii="Calibri" w:eastAsia="Times New Roman" w:hAnsi="Calibri" w:cs="Lotus" w:hint="cs"/>
          <w:color w:val="0D0D0D" w:themeColor="text1" w:themeTint="F2"/>
          <w:sz w:val="28"/>
          <w:szCs w:val="28"/>
          <w:rtl/>
          <w:lang w:bidi="fa-IR"/>
        </w:rPr>
        <w:t>عابدي</w:t>
      </w:r>
      <w:r>
        <w:rPr>
          <w:rFonts w:ascii="Times New Roman" w:eastAsia="Times New Roman" w:hAnsi="Times New Roman" w:cs="Times New Roman"/>
          <w:color w:val="0D0D0D" w:themeColor="text1" w:themeTint="F2"/>
          <w:sz w:val="28"/>
          <w:szCs w:val="28"/>
          <w:rtl/>
          <w:lang w:bidi="fa-IR"/>
        </w:rPr>
        <w:t>، 1388</w:t>
      </w:r>
      <w:r>
        <w:rPr>
          <w:rFonts w:ascii="Times New Roman" w:eastAsia="Times New Roman" w:hAnsi="Times New Roman" w:cs="Lotus" w:hint="cs"/>
          <w:color w:val="0D0D0D" w:themeColor="text1" w:themeTint="F2"/>
          <w:sz w:val="28"/>
          <w:szCs w:val="28"/>
          <w:rtl/>
          <w:lang w:bidi="fa-IR"/>
        </w:rPr>
        <w:t>). منفعت تجارت از طريق اينترنت براي بانک ها عبارتند از: در آمد بيشتر، بهبود خدمت به مشتريان، بازاريابي گسترده تر و افزايش صرفه جويي در هزينه ها</w:t>
      </w:r>
      <w:r>
        <w:rPr>
          <w:rFonts w:eastAsia="Times New Roman" w:cs="Lotus" w:hint="cs"/>
          <w:color w:val="0D0D0D" w:themeColor="text1" w:themeTint="F2"/>
          <w:sz w:val="28"/>
          <w:szCs w:val="28"/>
          <w:rtl/>
          <w:lang w:bidi="fa-IR"/>
        </w:rPr>
        <w:t xml:space="preserve"> </w:t>
      </w:r>
      <w:r>
        <w:rPr>
          <w:rFonts w:ascii="Times New Roman" w:eastAsia="Times New Roman" w:hAnsi="Times New Roman" w:cs="Times New Roman"/>
          <w:color w:val="0D0D0D" w:themeColor="text1" w:themeTint="F2"/>
          <w:sz w:val="28"/>
          <w:szCs w:val="28"/>
          <w:rtl/>
          <w:lang w:bidi="fa-IR"/>
        </w:rPr>
        <w:t>(</w:t>
      </w:r>
      <w:r>
        <w:rPr>
          <w:rFonts w:ascii="Times New Roman" w:eastAsia="Times New Roman" w:hAnsi="Times New Roman" w:cs="Times New Roman"/>
          <w:color w:val="0D0D0D" w:themeColor="text1" w:themeTint="F2"/>
          <w:sz w:val="28"/>
          <w:szCs w:val="28"/>
          <w:lang w:bidi="fa-IR"/>
        </w:rPr>
        <w:t>Singh,2004</w:t>
      </w:r>
      <w:r>
        <w:rPr>
          <w:rFonts w:ascii="Times New Roman" w:eastAsia="Times New Roman" w:hAnsi="Times New Roman" w:cs="Times New Roman"/>
          <w:color w:val="0D0D0D" w:themeColor="text1" w:themeTint="F2"/>
          <w:sz w:val="28"/>
          <w:szCs w:val="28"/>
          <w:rtl/>
          <w:lang w:bidi="fa-IR"/>
        </w:rPr>
        <w:t>)</w:t>
      </w:r>
      <w:r>
        <w:rPr>
          <w:rFonts w:ascii="Times New Roman" w:eastAsia="Times New Roman" w:hAnsi="Times New Roman" w:cs="Lotus" w:hint="cs"/>
          <w:color w:val="0D0D0D" w:themeColor="text1" w:themeTint="F2"/>
          <w:sz w:val="28"/>
          <w:szCs w:val="28"/>
          <w:rtl/>
          <w:lang w:bidi="fa-IR"/>
        </w:rPr>
        <w:t xml:space="preserve"> «ديويد</w:t>
      </w:r>
      <w:r>
        <w:rPr>
          <w:rFonts w:ascii="Times New Roman" w:eastAsia="Times New Roman" w:hAnsi="Times New Roman" w:cs="Lotus"/>
          <w:color w:val="0D0D0D" w:themeColor="text1" w:themeTint="F2"/>
          <w:sz w:val="28"/>
          <w:szCs w:val="28"/>
          <w:vertAlign w:val="superscript"/>
          <w:rtl/>
          <w:lang w:bidi="fa-IR"/>
        </w:rPr>
        <w:footnoteReference w:id="8"/>
      </w:r>
      <w:r>
        <w:rPr>
          <w:rFonts w:ascii="Times New Roman" w:eastAsia="Times New Roman" w:hAnsi="Times New Roman" w:cs="Lotus" w:hint="cs"/>
          <w:color w:val="0D0D0D" w:themeColor="text1" w:themeTint="F2"/>
          <w:sz w:val="28"/>
          <w:szCs w:val="28"/>
          <w:rtl/>
          <w:lang w:bidi="fa-IR"/>
        </w:rPr>
        <w:t xml:space="preserve">» نشان داده است که استفاده از خودپردازها در مقايسه با مراجعه حضوري به شعب بانک ها هزينه متوسط  تراکنش هاي  بانکي را  از </w:t>
      </w:r>
      <w:r>
        <w:rPr>
          <w:rFonts w:ascii="Times New Roman" w:eastAsia="Times New Roman" w:hAnsi="Times New Roman" w:cs="Times New Roman"/>
          <w:color w:val="0D0D0D" w:themeColor="text1" w:themeTint="F2"/>
          <w:sz w:val="28"/>
          <w:szCs w:val="28"/>
          <w:lang w:bidi="fa-IR"/>
        </w:rPr>
        <w:t>1.07</w:t>
      </w:r>
      <w:r>
        <w:rPr>
          <w:rFonts w:ascii="Times New Roman" w:eastAsia="Times New Roman" w:hAnsi="Times New Roman" w:cs="Lotus" w:hint="cs"/>
          <w:color w:val="0D0D0D" w:themeColor="text1" w:themeTint="F2"/>
          <w:sz w:val="28"/>
          <w:szCs w:val="28"/>
          <w:rtl/>
          <w:lang w:bidi="fa-IR"/>
        </w:rPr>
        <w:t xml:space="preserve"> دلار به </w:t>
      </w:r>
      <w:r>
        <w:rPr>
          <w:rFonts w:ascii="Times New Roman" w:eastAsia="Times New Roman" w:hAnsi="Times New Roman" w:cs="Times New Roman"/>
          <w:color w:val="0D0D0D" w:themeColor="text1" w:themeTint="F2"/>
          <w:sz w:val="28"/>
          <w:szCs w:val="28"/>
          <w:lang w:bidi="fa-IR"/>
        </w:rPr>
        <w:t>0.27</w:t>
      </w:r>
      <w:r>
        <w:rPr>
          <w:rFonts w:ascii="Times New Roman" w:eastAsia="Times New Roman" w:hAnsi="Times New Roman" w:cs="Lotus" w:hint="cs"/>
          <w:color w:val="0D0D0D" w:themeColor="text1" w:themeTint="F2"/>
          <w:sz w:val="28"/>
          <w:szCs w:val="28"/>
          <w:rtl/>
          <w:lang w:bidi="fa-IR"/>
        </w:rPr>
        <w:t xml:space="preserve"> دلار کاهش  داده </w:t>
      </w:r>
      <w:r>
        <w:rPr>
          <w:rFonts w:ascii="Times New Roman" w:eastAsia="Times New Roman" w:hAnsi="Times New Roman" w:cs="Lotus" w:hint="cs"/>
          <w:color w:val="0D0D0D" w:themeColor="text1" w:themeTint="F2"/>
          <w:sz w:val="28"/>
          <w:szCs w:val="28"/>
          <w:rtl/>
          <w:lang w:bidi="fa-IR"/>
        </w:rPr>
        <w:lastRenderedPageBreak/>
        <w:t xml:space="preserve">اند  اما  اين  هزينه در زمان استفاده از اينترنت براي انجام تراکنش هاي بانکي به </w:t>
      </w:r>
      <w:r>
        <w:rPr>
          <w:rFonts w:ascii="Times New Roman" w:eastAsia="Times New Roman" w:hAnsi="Times New Roman" w:cs="Times New Roman"/>
          <w:color w:val="0D0D0D" w:themeColor="text1" w:themeTint="F2"/>
          <w:sz w:val="28"/>
          <w:szCs w:val="28"/>
          <w:lang w:bidi="fa-IR"/>
        </w:rPr>
        <w:t>0.01</w:t>
      </w:r>
      <w:r>
        <w:rPr>
          <w:rFonts w:ascii="Times New Roman" w:eastAsia="Times New Roman" w:hAnsi="Times New Roman" w:cs="Lotus" w:hint="cs"/>
          <w:color w:val="0D0D0D" w:themeColor="text1" w:themeTint="F2"/>
          <w:sz w:val="28"/>
          <w:szCs w:val="28"/>
          <w:rtl/>
          <w:lang w:bidi="fa-IR"/>
        </w:rPr>
        <w:t xml:space="preserve"> دلار کاهش مي يابد </w:t>
      </w:r>
      <w:r>
        <w:rPr>
          <w:rFonts w:ascii="Times New Roman" w:eastAsia="Times New Roman" w:hAnsi="Times New Roman" w:cs="Times New Roman"/>
          <w:color w:val="0D0D0D" w:themeColor="text1" w:themeTint="F2"/>
          <w:sz w:val="28"/>
          <w:szCs w:val="28"/>
          <w:rtl/>
          <w:lang w:bidi="fa-IR"/>
        </w:rPr>
        <w:t>(</w:t>
      </w:r>
      <w:r>
        <w:rPr>
          <w:rFonts w:ascii="Times New Roman" w:eastAsia="Times New Roman" w:hAnsi="Times New Roman" w:cs="Times New Roman"/>
          <w:color w:val="0D0D0D" w:themeColor="text1" w:themeTint="F2"/>
          <w:sz w:val="28"/>
          <w:szCs w:val="28"/>
          <w:lang w:bidi="fa-IR"/>
        </w:rPr>
        <w:t>DiDio,1998</w:t>
      </w:r>
      <w:r>
        <w:rPr>
          <w:rFonts w:ascii="Times New Roman" w:eastAsia="Times New Roman" w:hAnsi="Times New Roman" w:cs="Times New Roman"/>
          <w:color w:val="0D0D0D" w:themeColor="text1" w:themeTint="F2"/>
          <w:sz w:val="28"/>
          <w:szCs w:val="28"/>
          <w:rtl/>
          <w:lang w:bidi="fa-IR"/>
        </w:rPr>
        <w:t>)</w:t>
      </w:r>
      <w:r>
        <w:rPr>
          <w:rFonts w:ascii="Times New Roman" w:eastAsia="Times New Roman" w:hAnsi="Times New Roman" w:cs="Lotus" w:hint="cs"/>
          <w:color w:val="0D0D0D" w:themeColor="text1" w:themeTint="F2"/>
          <w:sz w:val="28"/>
          <w:szCs w:val="28"/>
          <w:rtl/>
          <w:lang w:bidi="fa-IR"/>
        </w:rPr>
        <w:t xml:space="preserve"> همچنين هزينه هاي عملياتي بانک ها به روش سنتي بين </w:t>
      </w:r>
      <w:r>
        <w:rPr>
          <w:rFonts w:ascii="Times New Roman" w:eastAsia="Times New Roman" w:hAnsi="Times New Roman" w:cs="Times New Roman"/>
          <w:color w:val="0D0D0D" w:themeColor="text1" w:themeTint="F2"/>
          <w:sz w:val="28"/>
          <w:szCs w:val="28"/>
          <w:rtl/>
          <w:lang w:bidi="fa-IR"/>
        </w:rPr>
        <w:t>50</w:t>
      </w:r>
      <w:r>
        <w:rPr>
          <w:rFonts w:ascii="Times New Roman" w:eastAsia="Times New Roman" w:hAnsi="Times New Roman" w:cs="Lotus" w:hint="cs"/>
          <w:color w:val="0D0D0D" w:themeColor="text1" w:themeTint="F2"/>
          <w:sz w:val="28"/>
          <w:szCs w:val="28"/>
          <w:rtl/>
          <w:lang w:bidi="fa-IR"/>
        </w:rPr>
        <w:t xml:space="preserve"> تا </w:t>
      </w:r>
      <w:r>
        <w:rPr>
          <w:rFonts w:ascii="Times New Roman" w:eastAsia="Times New Roman" w:hAnsi="Times New Roman" w:cs="Times New Roman"/>
          <w:color w:val="0D0D0D" w:themeColor="text1" w:themeTint="F2"/>
          <w:sz w:val="28"/>
          <w:szCs w:val="28"/>
          <w:rtl/>
          <w:lang w:bidi="fa-IR"/>
        </w:rPr>
        <w:t>60</w:t>
      </w:r>
      <w:r>
        <w:rPr>
          <w:rFonts w:ascii="Times New Roman" w:eastAsia="Times New Roman" w:hAnsi="Times New Roman" w:cs="Lotus" w:hint="cs"/>
          <w:color w:val="0D0D0D" w:themeColor="text1" w:themeTint="F2"/>
          <w:sz w:val="28"/>
          <w:szCs w:val="28"/>
          <w:rtl/>
          <w:lang w:bidi="fa-IR"/>
        </w:rPr>
        <w:t xml:space="preserve"> درصد درآمد بانک هاست در حاليکه اين هزينه ها در بانکداري اينترنتي تنها </w:t>
      </w:r>
      <w:r>
        <w:rPr>
          <w:rFonts w:ascii="Times New Roman" w:eastAsia="Times New Roman" w:hAnsi="Times New Roman" w:cs="Times New Roman"/>
          <w:color w:val="0D0D0D" w:themeColor="text1" w:themeTint="F2"/>
          <w:sz w:val="28"/>
          <w:szCs w:val="28"/>
          <w:rtl/>
          <w:lang w:bidi="fa-IR"/>
        </w:rPr>
        <w:t>15</w:t>
      </w:r>
      <w:r>
        <w:rPr>
          <w:rFonts w:ascii="Times New Roman" w:eastAsia="Times New Roman" w:hAnsi="Times New Roman" w:cs="Lotus" w:hint="cs"/>
          <w:color w:val="0D0D0D" w:themeColor="text1" w:themeTint="F2"/>
          <w:sz w:val="28"/>
          <w:szCs w:val="28"/>
          <w:rtl/>
          <w:lang w:bidi="fa-IR"/>
        </w:rPr>
        <w:t xml:space="preserve"> تا </w:t>
      </w:r>
      <w:r>
        <w:rPr>
          <w:rFonts w:ascii="Times New Roman" w:eastAsia="Times New Roman" w:hAnsi="Times New Roman" w:cs="Times New Roman"/>
          <w:color w:val="0D0D0D" w:themeColor="text1" w:themeTint="F2"/>
          <w:sz w:val="28"/>
          <w:szCs w:val="28"/>
          <w:rtl/>
          <w:lang w:bidi="fa-IR"/>
        </w:rPr>
        <w:t>20</w:t>
      </w:r>
      <w:r>
        <w:rPr>
          <w:rFonts w:ascii="Times New Roman" w:eastAsia="Times New Roman" w:hAnsi="Times New Roman" w:cs="Lotus" w:hint="cs"/>
          <w:color w:val="0D0D0D" w:themeColor="text1" w:themeTint="F2"/>
          <w:sz w:val="28"/>
          <w:szCs w:val="28"/>
          <w:rtl/>
          <w:lang w:bidi="fa-IR"/>
        </w:rPr>
        <w:t xml:space="preserve"> درصد درآمد بانک ها را شامل مي شود </w:t>
      </w:r>
      <w:r>
        <w:rPr>
          <w:rFonts w:ascii="Times New Roman" w:eastAsia="Times New Roman" w:hAnsi="Times New Roman" w:cs="Times New Roman"/>
          <w:color w:val="0D0D0D" w:themeColor="text1" w:themeTint="F2"/>
          <w:sz w:val="28"/>
          <w:szCs w:val="28"/>
          <w:rtl/>
          <w:lang w:bidi="fa-IR"/>
        </w:rPr>
        <w:t>(</w:t>
      </w:r>
      <w:r>
        <w:rPr>
          <w:rFonts w:ascii="Times New Roman" w:eastAsia="Times New Roman" w:hAnsi="Times New Roman" w:cs="Times New Roman"/>
          <w:color w:val="0D0D0D" w:themeColor="text1" w:themeTint="F2"/>
          <w:sz w:val="28"/>
          <w:szCs w:val="28"/>
          <w:lang w:bidi="fa-IR"/>
        </w:rPr>
        <w:t>Booz-Allen and Hamilton, 1997</w:t>
      </w:r>
      <w:r>
        <w:rPr>
          <w:rFonts w:ascii="Times New Roman" w:eastAsia="Times New Roman" w:hAnsi="Times New Roman" w:cs="Times New Roman"/>
          <w:color w:val="0D0D0D" w:themeColor="text1" w:themeTint="F2"/>
          <w:sz w:val="28"/>
          <w:szCs w:val="28"/>
          <w:rtl/>
          <w:lang w:bidi="fa-IR"/>
        </w:rPr>
        <w:t>)</w:t>
      </w:r>
      <w:r>
        <w:rPr>
          <w:rFonts w:ascii="Times New Roman" w:eastAsia="Times New Roman" w:hAnsi="Times New Roman" w:cs="Lotus" w:hint="cs"/>
          <w:color w:val="0D0D0D" w:themeColor="text1" w:themeTint="F2"/>
          <w:sz w:val="28"/>
          <w:szCs w:val="28"/>
          <w:rtl/>
          <w:lang w:bidi="fa-IR"/>
        </w:rPr>
        <w:t xml:space="preserve"> علاوه بر اين بانکداري اينترنتي به مشتريان بانک ها نيز اجازه مي دهد تا طيف وسيعي از تراکنش هاي بانکي را از طريق سايت اينترنتي بانک در هر زمان و هر مکاني، سريعتر و با هزينه اي کمتر در مقايسه با بانکداري سنتي انجام دهند</w:t>
      </w:r>
      <w:r>
        <w:rPr>
          <w:rFonts w:eastAsia="Times New Roman" w:cs="Lotus" w:hint="cs"/>
          <w:i/>
          <w:iCs/>
          <w:color w:val="0D0D0D" w:themeColor="text1" w:themeTint="F2"/>
          <w:sz w:val="28"/>
          <w:szCs w:val="28"/>
          <w:rtl/>
          <w:lang w:bidi="fa-IR"/>
        </w:rPr>
        <w:t xml:space="preserve"> </w:t>
      </w:r>
      <w:r>
        <w:rPr>
          <w:rFonts w:ascii="Times New Roman" w:eastAsia="Times New Roman" w:hAnsi="Times New Roman" w:cs="Times New Roman"/>
          <w:color w:val="0D0D0D" w:themeColor="text1" w:themeTint="F2"/>
          <w:sz w:val="28"/>
          <w:szCs w:val="28"/>
          <w:rtl/>
          <w:lang w:bidi="fa-IR"/>
        </w:rPr>
        <w:t>(</w:t>
      </w:r>
      <w:r>
        <w:rPr>
          <w:rFonts w:ascii="Times New Roman" w:eastAsia="Times New Roman" w:hAnsi="Times New Roman" w:cs="Times New Roman"/>
          <w:color w:val="0D0D0D" w:themeColor="text1" w:themeTint="F2"/>
          <w:sz w:val="28"/>
          <w:szCs w:val="28"/>
          <w:lang w:bidi="fa-IR"/>
        </w:rPr>
        <w:t>Grabner-Krauter and Faullant,2008</w:t>
      </w:r>
      <w:r>
        <w:rPr>
          <w:rFonts w:ascii="Times New Roman" w:eastAsia="Times New Roman" w:hAnsi="Times New Roman" w:cs="Times New Roman"/>
          <w:color w:val="0D0D0D" w:themeColor="text1" w:themeTint="F2"/>
          <w:sz w:val="28"/>
          <w:szCs w:val="28"/>
          <w:rtl/>
          <w:lang w:bidi="fa-IR"/>
        </w:rPr>
        <w:t>)</w:t>
      </w:r>
      <w:r>
        <w:rPr>
          <w:rFonts w:ascii="Times New Roman" w:eastAsia="Times New Roman" w:hAnsi="Times New Roman" w:cs="Lotus" w:hint="cs"/>
          <w:color w:val="0D0D0D" w:themeColor="text1" w:themeTint="F2"/>
          <w:sz w:val="28"/>
          <w:szCs w:val="28"/>
          <w:rtl/>
          <w:lang w:bidi="fa-IR"/>
        </w:rPr>
        <w:t xml:space="preserve">. </w:t>
      </w:r>
    </w:p>
    <w:p w:rsidR="00233CEE" w:rsidRDefault="00233CEE" w:rsidP="00233CEE">
      <w:pPr>
        <w:bidi/>
        <w:spacing w:after="0" w:line="300" w:lineRule="auto"/>
        <w:jc w:val="both"/>
        <w:rPr>
          <w:rFonts w:ascii="Times New Roman" w:eastAsia="Times New Roman" w:hAnsi="Times New Roman" w:cs="Lotus" w:hint="cs"/>
          <w:color w:val="0D0D0D" w:themeColor="text1" w:themeTint="F2"/>
          <w:sz w:val="28"/>
          <w:szCs w:val="28"/>
          <w:rtl/>
          <w:lang w:bidi="fa-IR"/>
        </w:rPr>
      </w:pPr>
    </w:p>
    <w:p w:rsidR="00233CEE" w:rsidRDefault="00233CEE" w:rsidP="00233CEE">
      <w:pPr>
        <w:numPr>
          <w:ilvl w:val="0"/>
          <w:numId w:val="6"/>
        </w:numPr>
        <w:bidi/>
        <w:spacing w:before="240" w:after="0" w:line="300" w:lineRule="auto"/>
        <w:jc w:val="both"/>
        <w:rPr>
          <w:rFonts w:ascii="Times New Roman" w:eastAsia="Times New Roman" w:hAnsi="Times New Roman" w:cs="Lotus" w:hint="cs"/>
          <w:b/>
          <w:bCs/>
          <w:color w:val="0D0D0D" w:themeColor="text1" w:themeTint="F2"/>
          <w:sz w:val="28"/>
          <w:szCs w:val="28"/>
          <w:rtl/>
          <w:lang w:bidi="fa-IR"/>
        </w:rPr>
      </w:pPr>
      <w:r>
        <w:rPr>
          <w:rFonts w:ascii="Times New Roman" w:eastAsia="Times New Roman" w:hAnsi="Times New Roman" w:cs="Lotus" w:hint="cs"/>
          <w:b/>
          <w:bCs/>
          <w:color w:val="0D0D0D" w:themeColor="text1" w:themeTint="F2"/>
          <w:sz w:val="28"/>
          <w:szCs w:val="28"/>
          <w:rtl/>
          <w:lang w:bidi="fa-IR"/>
        </w:rPr>
        <w:t>اهميت اعتماد در بازاريابي</w:t>
      </w:r>
    </w:p>
    <w:p w:rsidR="00233CEE" w:rsidRDefault="00233CEE" w:rsidP="00233CEE">
      <w:pPr>
        <w:bidi/>
        <w:spacing w:after="0" w:line="300" w:lineRule="auto"/>
        <w:jc w:val="both"/>
        <w:rPr>
          <w:rFonts w:ascii="Times New Roman" w:eastAsia="Times New Roman" w:hAnsi="Times New Roman" w:cs="Lotus"/>
          <w:color w:val="0D0D0D" w:themeColor="text1" w:themeTint="F2"/>
          <w:sz w:val="28"/>
          <w:szCs w:val="28"/>
          <w:lang w:bidi="fa-IR"/>
        </w:rPr>
      </w:pPr>
      <w:r>
        <w:rPr>
          <w:rFonts w:ascii="Times New Roman" w:eastAsia="Times New Roman" w:hAnsi="Times New Roman" w:cs="Lotus" w:hint="cs"/>
          <w:color w:val="0D0D0D" w:themeColor="text1" w:themeTint="F2"/>
          <w:sz w:val="28"/>
          <w:szCs w:val="28"/>
          <w:rtl/>
          <w:lang w:bidi="fa-IR"/>
        </w:rPr>
        <w:t>اعتماد در بسياري از روابط معاملاتي همانند کاتاليزوري مهم عمل مي کند و اهميت قابل توجهي را در فرآيند ايجاد و حفظ يک رابطه دارد</w:t>
      </w:r>
      <w:r>
        <w:rPr>
          <w:rFonts w:ascii="Times New Roman" w:eastAsia="Times New Roman" w:hAnsi="Times New Roman" w:cs="Times New Roman"/>
          <w:color w:val="0D0D0D" w:themeColor="text1" w:themeTint="F2"/>
          <w:sz w:val="28"/>
          <w:szCs w:val="28"/>
          <w:rtl/>
          <w:lang w:bidi="fa-IR"/>
        </w:rPr>
        <w:t>(</w:t>
      </w:r>
      <w:r>
        <w:rPr>
          <w:rFonts w:ascii="Times New Roman" w:eastAsia="Times New Roman" w:hAnsi="Times New Roman" w:cs="Times New Roman"/>
          <w:color w:val="0D0D0D" w:themeColor="text1" w:themeTint="F2"/>
          <w:sz w:val="28"/>
          <w:szCs w:val="28"/>
          <w:lang w:bidi="fa-IR"/>
        </w:rPr>
        <w:t>Grabner-krauter and Faullant, 2008</w:t>
      </w:r>
      <w:r>
        <w:rPr>
          <w:rFonts w:ascii="Times New Roman" w:eastAsia="Times New Roman" w:hAnsi="Times New Roman" w:cs="Times New Roman"/>
          <w:color w:val="0D0D0D" w:themeColor="text1" w:themeTint="F2"/>
          <w:sz w:val="28"/>
          <w:szCs w:val="28"/>
          <w:rtl/>
          <w:lang w:bidi="fa-IR"/>
        </w:rPr>
        <w:t>)</w:t>
      </w:r>
      <w:r>
        <w:rPr>
          <w:rFonts w:ascii="Times New Roman" w:eastAsia="Times New Roman" w:hAnsi="Times New Roman" w:cs="Lotus" w:hint="cs"/>
          <w:color w:val="0D0D0D" w:themeColor="text1" w:themeTint="F2"/>
          <w:sz w:val="28"/>
          <w:szCs w:val="28"/>
          <w:rtl/>
          <w:lang w:bidi="fa-IR"/>
        </w:rPr>
        <w:t xml:space="preserve"> اعتماد موجب گسترش روابط موفق و طولاني مدت، سهولت تصميم گيري در شرايط و موقعيت هاي پرمخاطره </w:t>
      </w:r>
      <w:r>
        <w:rPr>
          <w:rFonts w:ascii="Times New Roman" w:eastAsia="Times New Roman" w:hAnsi="Times New Roman" w:cs="Times New Roman"/>
          <w:color w:val="0D0D0D" w:themeColor="text1" w:themeTint="F2"/>
          <w:sz w:val="28"/>
          <w:szCs w:val="28"/>
          <w:rtl/>
          <w:lang w:bidi="fa-IR"/>
        </w:rPr>
        <w:t>(</w:t>
      </w:r>
      <w:r>
        <w:rPr>
          <w:rFonts w:ascii="Times New Roman" w:eastAsia="Times New Roman" w:hAnsi="Times New Roman" w:cs="Times New Roman"/>
          <w:color w:val="0D0D0D" w:themeColor="text1" w:themeTint="F2"/>
          <w:sz w:val="28"/>
          <w:szCs w:val="28"/>
          <w:lang w:bidi="fa-IR"/>
        </w:rPr>
        <w:t>Mayer et al., 1995</w:t>
      </w:r>
      <w:r>
        <w:rPr>
          <w:rFonts w:ascii="Times New Roman" w:eastAsia="Times New Roman" w:hAnsi="Times New Roman" w:cs="Times New Roman"/>
          <w:color w:val="0D0D0D" w:themeColor="text1" w:themeTint="F2"/>
          <w:sz w:val="28"/>
          <w:szCs w:val="28"/>
          <w:rtl/>
          <w:lang w:bidi="fa-IR"/>
        </w:rPr>
        <w:t>)</w:t>
      </w:r>
      <w:r>
        <w:rPr>
          <w:rFonts w:ascii="Times New Roman" w:eastAsia="Times New Roman" w:hAnsi="Times New Roman" w:cs="Lotus" w:hint="cs"/>
          <w:color w:val="0D0D0D" w:themeColor="text1" w:themeTint="F2"/>
          <w:sz w:val="28"/>
          <w:szCs w:val="28"/>
          <w:rtl/>
          <w:lang w:bidi="fa-IR"/>
        </w:rPr>
        <w:t xml:space="preserve"> کاهش پيچدگي محيط </w:t>
      </w:r>
      <w:r>
        <w:rPr>
          <w:rFonts w:ascii="Times New Roman" w:eastAsia="Times New Roman" w:hAnsi="Times New Roman" w:cs="Times New Roman"/>
          <w:color w:val="0D0D0D" w:themeColor="text1" w:themeTint="F2"/>
          <w:sz w:val="28"/>
          <w:szCs w:val="28"/>
          <w:rtl/>
          <w:lang w:bidi="fa-IR"/>
        </w:rPr>
        <w:t>(</w:t>
      </w:r>
      <w:r>
        <w:rPr>
          <w:rFonts w:ascii="Times New Roman" w:eastAsia="Times New Roman" w:hAnsi="Times New Roman" w:cs="Times New Roman"/>
          <w:color w:val="0D0D0D" w:themeColor="text1" w:themeTint="F2"/>
          <w:sz w:val="28"/>
          <w:szCs w:val="28"/>
          <w:lang w:bidi="fa-IR"/>
        </w:rPr>
        <w:t>Brber, 1983</w:t>
      </w:r>
      <w:r>
        <w:rPr>
          <w:rFonts w:ascii="Times New Roman" w:eastAsia="Times New Roman" w:hAnsi="Times New Roman" w:cs="Times New Roman"/>
          <w:color w:val="0D0D0D" w:themeColor="text1" w:themeTint="F2"/>
          <w:sz w:val="28"/>
          <w:szCs w:val="28"/>
          <w:rtl/>
          <w:lang w:bidi="fa-IR"/>
        </w:rPr>
        <w:t>)</w:t>
      </w:r>
      <w:r>
        <w:rPr>
          <w:rFonts w:ascii="Times New Roman" w:eastAsia="Times New Roman" w:hAnsi="Times New Roman" w:cs="Lotus" w:hint="cs"/>
          <w:color w:val="0D0D0D" w:themeColor="text1" w:themeTint="F2"/>
          <w:sz w:val="28"/>
          <w:szCs w:val="28"/>
          <w:rtl/>
          <w:lang w:bidi="fa-IR"/>
        </w:rPr>
        <w:t xml:space="preserve"> تسهيل همکاري ها و هماهنگي </w:t>
      </w:r>
      <w:r>
        <w:rPr>
          <w:rFonts w:ascii="Times New Roman" w:eastAsia="Times New Roman" w:hAnsi="Times New Roman" w:cs="Times New Roman"/>
          <w:color w:val="0D0D0D" w:themeColor="text1" w:themeTint="F2"/>
          <w:sz w:val="28"/>
          <w:szCs w:val="28"/>
          <w:rtl/>
          <w:lang w:bidi="fa-IR"/>
        </w:rPr>
        <w:t>(</w:t>
      </w:r>
      <w:r>
        <w:rPr>
          <w:rFonts w:ascii="Times New Roman" w:eastAsia="Times New Roman" w:hAnsi="Times New Roman" w:cs="Times New Roman"/>
          <w:color w:val="0D0D0D" w:themeColor="text1" w:themeTint="F2"/>
          <w:sz w:val="28"/>
          <w:szCs w:val="28"/>
          <w:lang w:bidi="fa-IR"/>
        </w:rPr>
        <w:t>Putman, 1995</w:t>
      </w:r>
      <w:r>
        <w:rPr>
          <w:rFonts w:ascii="Times New Roman" w:eastAsia="Times New Roman" w:hAnsi="Times New Roman" w:cs="Times New Roman"/>
          <w:color w:val="0D0D0D" w:themeColor="text1" w:themeTint="F2"/>
          <w:sz w:val="28"/>
          <w:szCs w:val="28"/>
          <w:rtl/>
          <w:lang w:bidi="fa-IR"/>
        </w:rPr>
        <w:t>)</w:t>
      </w:r>
      <w:r>
        <w:rPr>
          <w:rFonts w:ascii="Times New Roman" w:eastAsia="Times New Roman" w:hAnsi="Times New Roman" w:cs="Lotus" w:hint="cs"/>
          <w:color w:val="0D0D0D" w:themeColor="text1" w:themeTint="F2"/>
          <w:sz w:val="28"/>
          <w:szCs w:val="28"/>
          <w:rtl/>
          <w:lang w:bidi="fa-IR"/>
        </w:rPr>
        <w:t xml:space="preserve"> بهبود در حل تعارضات </w:t>
      </w:r>
      <w:r>
        <w:rPr>
          <w:rFonts w:ascii="Times New Roman" w:eastAsia="Times New Roman" w:hAnsi="Times New Roman" w:cs="Times New Roman"/>
          <w:color w:val="0D0D0D" w:themeColor="text1" w:themeTint="F2"/>
          <w:sz w:val="28"/>
          <w:szCs w:val="28"/>
          <w:rtl/>
          <w:lang w:bidi="fa-IR"/>
        </w:rPr>
        <w:t>(</w:t>
      </w:r>
      <w:r>
        <w:rPr>
          <w:rFonts w:ascii="Times New Roman" w:eastAsia="Times New Roman" w:hAnsi="Times New Roman" w:cs="Times New Roman"/>
          <w:color w:val="0D0D0D" w:themeColor="text1" w:themeTint="F2"/>
          <w:sz w:val="28"/>
          <w:szCs w:val="28"/>
          <w:lang w:bidi="fa-IR"/>
        </w:rPr>
        <w:t>Hakasson, 1996</w:t>
      </w:r>
      <w:r>
        <w:rPr>
          <w:rFonts w:ascii="Times New Roman" w:eastAsia="Times New Roman" w:hAnsi="Times New Roman" w:cs="Times New Roman"/>
          <w:color w:val="0D0D0D" w:themeColor="text1" w:themeTint="F2"/>
          <w:sz w:val="28"/>
          <w:szCs w:val="28"/>
          <w:rtl/>
          <w:lang w:bidi="fa-IR"/>
        </w:rPr>
        <w:t>)</w:t>
      </w:r>
      <w:r>
        <w:rPr>
          <w:rFonts w:ascii="Times New Roman" w:eastAsia="Times New Roman" w:hAnsi="Times New Roman" w:cs="Lotus" w:hint="cs"/>
          <w:color w:val="0D0D0D" w:themeColor="text1" w:themeTint="F2"/>
          <w:sz w:val="28"/>
          <w:szCs w:val="28"/>
          <w:rtl/>
          <w:lang w:bidi="fa-IR"/>
        </w:rPr>
        <w:t xml:space="preserve"> کاهش نياز به مکانيسم هاي کنترلي </w:t>
      </w:r>
      <w:r>
        <w:rPr>
          <w:rFonts w:ascii="Times New Roman" w:eastAsia="Times New Roman" w:hAnsi="Times New Roman" w:cs="Times New Roman"/>
          <w:color w:val="0D0D0D" w:themeColor="text1" w:themeTint="F2"/>
          <w:sz w:val="28"/>
          <w:szCs w:val="28"/>
          <w:rtl/>
          <w:lang w:bidi="fa-IR"/>
        </w:rPr>
        <w:t>(</w:t>
      </w:r>
      <w:r>
        <w:rPr>
          <w:rFonts w:ascii="Times New Roman" w:eastAsia="Times New Roman" w:hAnsi="Times New Roman" w:cs="Times New Roman"/>
          <w:color w:val="0D0D0D" w:themeColor="text1" w:themeTint="F2"/>
          <w:sz w:val="28"/>
          <w:szCs w:val="28"/>
          <w:lang w:bidi="fa-IR"/>
        </w:rPr>
        <w:t>Achrol,1997</w:t>
      </w:r>
      <w:r>
        <w:rPr>
          <w:rFonts w:eastAsia="Times New Roman" w:cs="Lotus" w:hint="cs"/>
          <w:color w:val="0D0D0D" w:themeColor="text1" w:themeTint="F2"/>
          <w:sz w:val="28"/>
          <w:szCs w:val="28"/>
          <w:rtl/>
          <w:lang w:bidi="fa-IR"/>
        </w:rPr>
        <w:t>)</w:t>
      </w:r>
      <w:r>
        <w:rPr>
          <w:rFonts w:ascii="Times New Roman" w:eastAsia="Times New Roman" w:hAnsi="Times New Roman" w:cs="Lotus" w:hint="cs"/>
          <w:color w:val="0D0D0D" w:themeColor="text1" w:themeTint="F2"/>
          <w:sz w:val="28"/>
          <w:szCs w:val="28"/>
          <w:rtl/>
          <w:lang w:bidi="fa-IR"/>
        </w:rPr>
        <w:t xml:space="preserve"> و گسترش مبادلات تجاري طولاني مدت</w:t>
      </w:r>
      <w:r>
        <w:rPr>
          <w:rFonts w:ascii="Times New Roman" w:eastAsia="Times New Roman" w:hAnsi="Times New Roman" w:cs="Times New Roman"/>
          <w:i/>
          <w:iCs/>
          <w:color w:val="0D0D0D" w:themeColor="text1" w:themeTint="F2"/>
          <w:sz w:val="28"/>
          <w:szCs w:val="28"/>
          <w:rtl/>
          <w:lang w:bidi="fa-IR"/>
        </w:rPr>
        <w:t xml:space="preserve"> </w:t>
      </w:r>
      <w:r>
        <w:rPr>
          <w:rFonts w:ascii="Times New Roman" w:eastAsia="Times New Roman" w:hAnsi="Times New Roman" w:cs="Times New Roman"/>
          <w:color w:val="0D0D0D" w:themeColor="text1" w:themeTint="F2"/>
          <w:sz w:val="28"/>
          <w:szCs w:val="28"/>
          <w:rtl/>
          <w:lang w:bidi="fa-IR"/>
        </w:rPr>
        <w:t>(</w:t>
      </w:r>
      <w:r>
        <w:rPr>
          <w:rFonts w:ascii="Times New Roman" w:eastAsia="Times New Roman" w:hAnsi="Times New Roman" w:cs="Times New Roman"/>
          <w:color w:val="0D0D0D" w:themeColor="text1" w:themeTint="F2"/>
          <w:sz w:val="28"/>
          <w:szCs w:val="28"/>
          <w:lang w:bidi="fa-IR"/>
        </w:rPr>
        <w:t>Koehen,1996</w:t>
      </w:r>
      <w:r>
        <w:rPr>
          <w:rFonts w:ascii="Times New Roman" w:eastAsia="Times New Roman" w:hAnsi="Times New Roman" w:cs="Times New Roman"/>
          <w:color w:val="0D0D0D" w:themeColor="text1" w:themeTint="F2"/>
          <w:sz w:val="28"/>
          <w:szCs w:val="28"/>
          <w:rtl/>
          <w:lang w:bidi="fa-IR"/>
        </w:rPr>
        <w:t>)</w:t>
      </w:r>
      <w:r>
        <w:rPr>
          <w:rFonts w:ascii="Times New Roman" w:eastAsia="Times New Roman" w:hAnsi="Times New Roman" w:cs="Lotus" w:hint="cs"/>
          <w:color w:val="0D0D0D" w:themeColor="text1" w:themeTint="F2"/>
          <w:sz w:val="28"/>
          <w:szCs w:val="28"/>
          <w:rtl/>
          <w:lang w:bidi="fa-IR"/>
        </w:rPr>
        <w:t xml:space="preserve"> مي شود. اعتماد يکي از عوامل مهم در بسياري از تعاملات </w:t>
      </w:r>
      <w:r>
        <w:rPr>
          <w:rFonts w:ascii="Times New Roman" w:eastAsia="Times New Roman" w:hAnsi="Times New Roman" w:cs="Lotus"/>
          <w:color w:val="0D0D0D" w:themeColor="text1" w:themeTint="F2"/>
          <w:sz w:val="28"/>
          <w:szCs w:val="28"/>
          <w:lang w:bidi="fa-IR"/>
        </w:rPr>
        <w:t xml:space="preserve"> </w:t>
      </w:r>
      <w:r>
        <w:rPr>
          <w:rFonts w:ascii="Times New Roman" w:eastAsia="Times New Roman" w:hAnsi="Times New Roman" w:cs="Lotus" w:hint="cs"/>
          <w:color w:val="0D0D0D" w:themeColor="text1" w:themeTint="F2"/>
          <w:sz w:val="28"/>
          <w:szCs w:val="28"/>
          <w:rtl/>
          <w:lang w:bidi="fa-IR"/>
        </w:rPr>
        <w:t>اجتماعي است</w:t>
      </w:r>
      <w:r>
        <w:rPr>
          <w:rFonts w:ascii="Times New Roman" w:eastAsia="Times New Roman" w:hAnsi="Times New Roman" w:cs="Lotus"/>
          <w:color w:val="0D0D0D" w:themeColor="text1" w:themeTint="F2"/>
          <w:sz w:val="28"/>
          <w:szCs w:val="28"/>
          <w:lang w:bidi="fa-IR"/>
        </w:rPr>
        <w:t xml:space="preserve"> </w:t>
      </w:r>
      <w:r>
        <w:rPr>
          <w:rFonts w:ascii="Times New Roman" w:eastAsia="Times New Roman" w:hAnsi="Times New Roman" w:cs="Lotus" w:hint="cs"/>
          <w:color w:val="0D0D0D" w:themeColor="text1" w:themeTint="F2"/>
          <w:sz w:val="28"/>
          <w:szCs w:val="28"/>
          <w:rtl/>
          <w:lang w:bidi="fa-IR"/>
        </w:rPr>
        <w:t xml:space="preserve"> و در واقع مي توان گفت که به عنوان مکانيسمي  در نظر گرفته مي شود که سبب کاهش پيچدگي رفتار افراد در شرايط عدم اطمينان  مي گردد </w:t>
      </w:r>
      <w:r>
        <w:rPr>
          <w:rFonts w:ascii="Times New Roman" w:eastAsia="Times New Roman" w:hAnsi="Times New Roman" w:cs="Times New Roman"/>
          <w:color w:val="0D0D0D" w:themeColor="text1" w:themeTint="F2"/>
          <w:sz w:val="28"/>
          <w:szCs w:val="28"/>
          <w:rtl/>
          <w:lang w:bidi="fa-IR"/>
        </w:rPr>
        <w:t>(</w:t>
      </w:r>
      <w:r>
        <w:rPr>
          <w:rFonts w:ascii="Times New Roman" w:eastAsia="Times New Roman" w:hAnsi="Times New Roman" w:cs="Times New Roman"/>
          <w:color w:val="0D0D0D" w:themeColor="text1" w:themeTint="F2"/>
          <w:sz w:val="28"/>
          <w:szCs w:val="28"/>
          <w:lang w:bidi="fa-IR"/>
        </w:rPr>
        <w:t>Luhmann,1989</w:t>
      </w:r>
      <w:r>
        <w:rPr>
          <w:rFonts w:eastAsia="Times New Roman" w:cs="Lotus" w:hint="cs"/>
          <w:color w:val="0D0D0D" w:themeColor="text1" w:themeTint="F2"/>
          <w:sz w:val="28"/>
          <w:szCs w:val="28"/>
          <w:rtl/>
          <w:lang w:bidi="fa-IR"/>
        </w:rPr>
        <w:t>)</w:t>
      </w:r>
      <w:r>
        <w:rPr>
          <w:rFonts w:ascii="Times New Roman" w:eastAsia="Times New Roman" w:hAnsi="Times New Roman" w:cs="Lotus" w:hint="cs"/>
          <w:color w:val="0D0D0D" w:themeColor="text1" w:themeTint="F2"/>
          <w:sz w:val="28"/>
          <w:szCs w:val="28"/>
          <w:rtl/>
          <w:lang w:bidi="fa-IR"/>
        </w:rPr>
        <w:t>.</w:t>
      </w:r>
    </w:p>
    <w:p w:rsidR="00233CEE" w:rsidRDefault="00233CEE" w:rsidP="00233CEE">
      <w:pPr>
        <w:bidi/>
        <w:spacing w:after="0" w:line="300" w:lineRule="auto"/>
        <w:jc w:val="both"/>
        <w:rPr>
          <w:rFonts w:ascii="Times New Roman" w:eastAsia="Times New Roman" w:hAnsi="Times New Roman" w:cs="Lotus" w:hint="cs"/>
          <w:color w:val="0D0D0D" w:themeColor="text1" w:themeTint="F2"/>
          <w:sz w:val="28"/>
          <w:szCs w:val="28"/>
          <w:rtl/>
          <w:lang w:bidi="fa-IR"/>
        </w:rPr>
      </w:pPr>
    </w:p>
    <w:p w:rsidR="00233CEE" w:rsidRDefault="00233CEE" w:rsidP="00233CEE">
      <w:pPr>
        <w:bidi/>
        <w:spacing w:after="0" w:line="300" w:lineRule="auto"/>
        <w:jc w:val="both"/>
        <w:rPr>
          <w:rFonts w:ascii="Times New Roman" w:eastAsia="Times New Roman" w:hAnsi="Times New Roman" w:cs="Lotus"/>
          <w:color w:val="0D0D0D" w:themeColor="text1" w:themeTint="F2"/>
          <w:sz w:val="28"/>
          <w:szCs w:val="28"/>
          <w:lang w:bidi="fa-IR"/>
        </w:rPr>
      </w:pPr>
    </w:p>
    <w:p w:rsidR="00233CEE" w:rsidRDefault="00233CEE" w:rsidP="00233CEE">
      <w:pPr>
        <w:bidi/>
        <w:spacing w:after="0" w:line="300" w:lineRule="auto"/>
        <w:jc w:val="both"/>
        <w:rPr>
          <w:rFonts w:ascii="Times New Roman" w:eastAsia="Times New Roman" w:hAnsi="Times New Roman" w:cs="Lotus"/>
          <w:color w:val="0D0D0D" w:themeColor="text1" w:themeTint="F2"/>
          <w:sz w:val="28"/>
          <w:szCs w:val="28"/>
          <w:lang w:bidi="fa-IR"/>
        </w:rPr>
      </w:pPr>
    </w:p>
    <w:p w:rsidR="00233CEE" w:rsidRDefault="00233CEE" w:rsidP="00233CEE">
      <w:pPr>
        <w:bidi/>
        <w:spacing w:after="0" w:line="300" w:lineRule="auto"/>
        <w:jc w:val="both"/>
        <w:rPr>
          <w:rFonts w:ascii="Times New Roman" w:eastAsia="Times New Roman" w:hAnsi="Times New Roman" w:cs="Lotus"/>
          <w:color w:val="0D0D0D" w:themeColor="text1" w:themeTint="F2"/>
          <w:sz w:val="28"/>
          <w:szCs w:val="28"/>
          <w:lang w:bidi="fa-IR"/>
        </w:rPr>
      </w:pPr>
    </w:p>
    <w:p w:rsidR="00233CEE" w:rsidRDefault="00233CEE" w:rsidP="00233CEE">
      <w:pPr>
        <w:numPr>
          <w:ilvl w:val="0"/>
          <w:numId w:val="6"/>
        </w:numPr>
        <w:bidi/>
        <w:spacing w:before="240" w:after="0" w:line="300" w:lineRule="auto"/>
        <w:jc w:val="both"/>
        <w:rPr>
          <w:rFonts w:ascii="Times New Roman" w:eastAsia="Times New Roman" w:hAnsi="Times New Roman" w:cs="Lotus" w:hint="cs"/>
          <w:b/>
          <w:bCs/>
          <w:color w:val="0D0D0D" w:themeColor="text1" w:themeTint="F2"/>
          <w:sz w:val="28"/>
          <w:szCs w:val="28"/>
          <w:rtl/>
          <w:lang w:bidi="fa-IR"/>
        </w:rPr>
      </w:pPr>
      <w:r>
        <w:rPr>
          <w:rFonts w:ascii="Times New Roman" w:eastAsia="Times New Roman" w:hAnsi="Times New Roman" w:cs="Lotus" w:hint="cs"/>
          <w:b/>
          <w:bCs/>
          <w:color w:val="0D0D0D" w:themeColor="text1" w:themeTint="F2"/>
          <w:sz w:val="28"/>
          <w:szCs w:val="28"/>
          <w:rtl/>
          <w:lang w:bidi="fa-IR"/>
        </w:rPr>
        <w:t>اهميت اعتماد در بانکداري آنلاين</w:t>
      </w:r>
    </w:p>
    <w:p w:rsidR="00233CEE" w:rsidRDefault="00233CEE" w:rsidP="00233CEE">
      <w:pPr>
        <w:bidi/>
        <w:spacing w:after="0" w:line="300" w:lineRule="auto"/>
        <w:jc w:val="both"/>
        <w:rPr>
          <w:rFonts w:ascii="Times New Roman" w:eastAsia="Times New Roman" w:hAnsi="Times New Roman" w:cs="Lotus" w:hint="cs"/>
          <w:color w:val="0D0D0D" w:themeColor="text1" w:themeTint="F2"/>
          <w:sz w:val="28"/>
          <w:szCs w:val="28"/>
          <w:rtl/>
          <w:lang w:bidi="fa-IR"/>
        </w:rPr>
      </w:pPr>
      <w:r>
        <w:rPr>
          <w:rFonts w:ascii="Times New Roman" w:eastAsia="Times New Roman" w:hAnsi="Times New Roman" w:cs="Lotus" w:hint="cs"/>
          <w:color w:val="0D0D0D" w:themeColor="text1" w:themeTint="F2"/>
          <w:sz w:val="28"/>
          <w:szCs w:val="28"/>
          <w:rtl/>
          <w:lang w:bidi="fa-IR"/>
        </w:rPr>
        <w:lastRenderedPageBreak/>
        <w:t>متغيراعتماد در هر معامله اقتصادي چه در محيط غير آنلاين و يا معاملات انجام شده از طريق اينترنت و بر روي وب سايت داراي اهميت فراوان است اما اين متغيردر موقعيت هاي آنلاين اهميت بيشتري مي يابد</w:t>
      </w:r>
      <w:r>
        <w:rPr>
          <w:rFonts w:ascii="Times New Roman" w:eastAsia="Times New Roman" w:hAnsi="Times New Roman" w:cs="Times New Roman"/>
          <w:color w:val="0D0D0D" w:themeColor="text1" w:themeTint="F2"/>
          <w:sz w:val="28"/>
          <w:szCs w:val="28"/>
          <w:rtl/>
          <w:lang w:bidi="fa-IR"/>
        </w:rPr>
        <w:t xml:space="preserve"> (</w:t>
      </w:r>
      <w:r>
        <w:rPr>
          <w:rFonts w:ascii="Times New Roman" w:eastAsia="Times New Roman" w:hAnsi="Times New Roman" w:cs="Times New Roman"/>
          <w:color w:val="0D0D0D" w:themeColor="text1" w:themeTint="F2"/>
          <w:sz w:val="28"/>
          <w:szCs w:val="28"/>
          <w:lang w:bidi="fa-IR"/>
        </w:rPr>
        <w:t>Pavlou and Fygenso,2006</w:t>
      </w:r>
      <w:r>
        <w:rPr>
          <w:rFonts w:ascii="Times New Roman" w:eastAsia="Times New Roman" w:hAnsi="Times New Roman" w:cs="Times New Roman"/>
          <w:color w:val="0D0D0D" w:themeColor="text1" w:themeTint="F2"/>
          <w:sz w:val="28"/>
          <w:szCs w:val="28"/>
          <w:rtl/>
          <w:lang w:bidi="fa-IR"/>
        </w:rPr>
        <w:t>)</w:t>
      </w:r>
      <w:r>
        <w:rPr>
          <w:rFonts w:ascii="Times New Roman" w:eastAsia="Times New Roman" w:hAnsi="Times New Roman" w:cs="Times New Roman"/>
          <w:i/>
          <w:iCs/>
          <w:color w:val="0D0D0D" w:themeColor="text1" w:themeTint="F2"/>
          <w:sz w:val="28"/>
          <w:szCs w:val="28"/>
          <w:rtl/>
          <w:lang w:bidi="fa-IR"/>
        </w:rPr>
        <w:t xml:space="preserve"> </w:t>
      </w:r>
      <w:r>
        <w:rPr>
          <w:rFonts w:ascii="Times New Roman" w:eastAsia="Times New Roman" w:hAnsi="Times New Roman" w:cs="Lotus" w:hint="cs"/>
          <w:color w:val="0D0D0D" w:themeColor="text1" w:themeTint="F2"/>
          <w:sz w:val="28"/>
          <w:szCs w:val="28"/>
          <w:rtl/>
          <w:lang w:bidi="fa-IR"/>
        </w:rPr>
        <w:t>يکي از دلايل مهم براي اهميت اعتماد در شرايط آنلاين، اين واقعيت است که در محيط هاي مجازي ميزان عدم اطمينان معاملات اقتصادي بيشتر از معاملات صورت گرفته از طريق کانال هاي سنتي است و معاملات تجاري انجام گرفته از طريق اينترنت مي توانند ريسک هاي مختلفي را براي مصرف کنندگان به همراه داشته باشند</w:t>
      </w:r>
      <w:r>
        <w:rPr>
          <w:rFonts w:eastAsia="Times New Roman" w:cs="Lotus" w:hint="cs"/>
          <w:color w:val="0D0D0D" w:themeColor="text1" w:themeTint="F2"/>
          <w:sz w:val="28"/>
          <w:szCs w:val="28"/>
          <w:rtl/>
          <w:lang w:bidi="fa-IR"/>
        </w:rPr>
        <w:t xml:space="preserve"> </w:t>
      </w:r>
      <w:r>
        <w:rPr>
          <w:rFonts w:ascii="Times New Roman" w:eastAsia="Times New Roman" w:hAnsi="Times New Roman" w:cs="Times New Roman"/>
          <w:color w:val="0D0D0D" w:themeColor="text1" w:themeTint="F2"/>
          <w:sz w:val="28"/>
          <w:szCs w:val="28"/>
          <w:rtl/>
          <w:lang w:bidi="fa-IR"/>
        </w:rPr>
        <w:t>(</w:t>
      </w:r>
      <w:r>
        <w:rPr>
          <w:rFonts w:ascii="Times New Roman" w:eastAsia="Times New Roman" w:hAnsi="Times New Roman" w:cs="Times New Roman"/>
          <w:color w:val="0D0D0D" w:themeColor="text1" w:themeTint="F2"/>
          <w:sz w:val="28"/>
          <w:szCs w:val="28"/>
          <w:lang w:bidi="fa-IR"/>
        </w:rPr>
        <w:t>Grabner</w:t>
      </w:r>
      <w:r>
        <w:rPr>
          <w:rFonts w:ascii="Times New Roman" w:eastAsia="Times New Roman" w:hAnsi="Times New Roman" w:cs="Times New Roman"/>
          <w:color w:val="0D0D0D" w:themeColor="text1" w:themeTint="F2"/>
          <w:sz w:val="28"/>
          <w:szCs w:val="28"/>
          <w:rtl/>
          <w:lang w:bidi="fa-IR"/>
        </w:rPr>
        <w:t xml:space="preserve"> </w:t>
      </w:r>
      <w:r>
        <w:rPr>
          <w:rFonts w:ascii="Times New Roman" w:eastAsia="Times New Roman" w:hAnsi="Times New Roman" w:cs="Times New Roman"/>
          <w:color w:val="0D0D0D" w:themeColor="text1" w:themeTint="F2"/>
          <w:sz w:val="28"/>
          <w:szCs w:val="28"/>
          <w:lang w:bidi="fa-IR"/>
        </w:rPr>
        <w:t>and Faullant,2008</w:t>
      </w:r>
      <w:r>
        <w:rPr>
          <w:rFonts w:ascii="Times New Roman" w:eastAsia="Times New Roman" w:hAnsi="Times New Roman" w:cs="Times New Roman"/>
          <w:color w:val="0D0D0D" w:themeColor="text1" w:themeTint="F2"/>
          <w:sz w:val="28"/>
          <w:szCs w:val="28"/>
          <w:rtl/>
          <w:lang w:bidi="fa-IR"/>
        </w:rPr>
        <w:t>)</w:t>
      </w:r>
      <w:r>
        <w:rPr>
          <w:rFonts w:ascii="Times New Roman" w:eastAsia="Times New Roman" w:hAnsi="Times New Roman" w:cs="Lotus" w:hint="cs"/>
          <w:color w:val="0D0D0D" w:themeColor="text1" w:themeTint="F2"/>
          <w:sz w:val="28"/>
          <w:szCs w:val="28"/>
          <w:rtl/>
          <w:lang w:bidi="fa-IR"/>
        </w:rPr>
        <w:t xml:space="preserve">. گرچه معاملات اقتصادي به خودي خود  پر مخاطره اند  اما  از آنجائيکه در محيط هاي آنلاين کارها با سرعتي بسيار بالا و بدون هيچ گونه تماس فيزيکي رخ  مي دهند اين ريسک افزايش  مي يابد </w:t>
      </w:r>
      <w:r>
        <w:rPr>
          <w:rFonts w:ascii="Times New Roman" w:eastAsia="Times New Roman" w:hAnsi="Times New Roman" w:cs="Times New Roman"/>
          <w:color w:val="0D0D0D" w:themeColor="text1" w:themeTint="F2"/>
          <w:sz w:val="28"/>
          <w:szCs w:val="28"/>
          <w:rtl/>
          <w:lang w:bidi="fa-IR"/>
        </w:rPr>
        <w:t>(</w:t>
      </w:r>
      <w:r>
        <w:rPr>
          <w:rFonts w:ascii="Times New Roman" w:eastAsia="Times New Roman" w:hAnsi="Times New Roman" w:cs="Times New Roman"/>
          <w:color w:val="0D0D0D" w:themeColor="text1" w:themeTint="F2"/>
          <w:sz w:val="28"/>
          <w:szCs w:val="28"/>
          <w:lang w:bidi="fa-IR"/>
        </w:rPr>
        <w:t>Cheung and Lee, 2006</w:t>
      </w:r>
      <w:r>
        <w:rPr>
          <w:rFonts w:ascii="Times New Roman" w:eastAsia="Times New Roman" w:hAnsi="Times New Roman" w:cs="Times New Roman"/>
          <w:color w:val="0D0D0D" w:themeColor="text1" w:themeTint="F2"/>
          <w:sz w:val="28"/>
          <w:szCs w:val="28"/>
          <w:rtl/>
          <w:lang w:bidi="fa-IR"/>
        </w:rPr>
        <w:t>)</w:t>
      </w:r>
      <w:r>
        <w:rPr>
          <w:rFonts w:ascii="Times New Roman" w:eastAsia="Times New Roman" w:hAnsi="Times New Roman" w:cs="Lotus" w:hint="cs"/>
          <w:color w:val="0D0D0D" w:themeColor="text1" w:themeTint="F2"/>
          <w:sz w:val="28"/>
          <w:szCs w:val="28"/>
          <w:rtl/>
          <w:lang w:bidi="fa-IR"/>
        </w:rPr>
        <w:t xml:space="preserve"> و از اين رو مي توان گفت که   مهم ترين طبقه از ريسک هاي درک شده توسط مشتريان همواره به بانکداري اينترنتي مرتبط مي شود</w:t>
      </w:r>
      <w:r>
        <w:rPr>
          <w:rFonts w:ascii="Times New Roman" w:eastAsia="Times New Roman" w:hAnsi="Times New Roman" w:cs="Times New Roman"/>
          <w:i/>
          <w:iCs/>
          <w:color w:val="0D0D0D" w:themeColor="text1" w:themeTint="F2"/>
          <w:sz w:val="28"/>
          <w:szCs w:val="28"/>
          <w:rtl/>
          <w:lang w:bidi="fa-IR"/>
        </w:rPr>
        <w:t xml:space="preserve"> </w:t>
      </w:r>
      <w:r>
        <w:rPr>
          <w:rFonts w:ascii="Times New Roman" w:eastAsia="Times New Roman" w:hAnsi="Times New Roman" w:cs="Times New Roman"/>
          <w:color w:val="0D0D0D" w:themeColor="text1" w:themeTint="F2"/>
          <w:sz w:val="28"/>
          <w:szCs w:val="28"/>
          <w:rtl/>
          <w:lang w:bidi="fa-IR"/>
        </w:rPr>
        <w:t>(</w:t>
      </w:r>
      <w:r>
        <w:rPr>
          <w:rFonts w:ascii="Times New Roman" w:eastAsia="Times New Roman" w:hAnsi="Times New Roman" w:cs="Times New Roman"/>
          <w:color w:val="0D0D0D" w:themeColor="text1" w:themeTint="F2"/>
          <w:sz w:val="28"/>
          <w:szCs w:val="28"/>
          <w:lang w:bidi="fa-IR"/>
        </w:rPr>
        <w:t>Awamlen and Fernanndes, 2006</w:t>
      </w:r>
      <w:r>
        <w:rPr>
          <w:rFonts w:ascii="Times New Roman" w:eastAsia="Times New Roman" w:hAnsi="Times New Roman" w:cs="Times New Roman"/>
          <w:color w:val="0D0D0D" w:themeColor="text1" w:themeTint="F2"/>
          <w:sz w:val="28"/>
          <w:szCs w:val="28"/>
          <w:rtl/>
          <w:lang w:bidi="fa-IR"/>
        </w:rPr>
        <w:t>)</w:t>
      </w:r>
      <w:r>
        <w:rPr>
          <w:rFonts w:ascii="Times New Roman" w:eastAsia="Times New Roman" w:hAnsi="Times New Roman" w:cs="Lotus" w:hint="cs"/>
          <w:color w:val="0D0D0D" w:themeColor="text1" w:themeTint="F2"/>
          <w:sz w:val="28"/>
          <w:szCs w:val="28"/>
          <w:rtl/>
          <w:lang w:bidi="fa-IR"/>
        </w:rPr>
        <w:t xml:space="preserve"> و در نتيجه بانک ها هميشه بايد  به دنبال راهکار هايي براي کاهش ريسک درک  شده از سوي مشتريان خود در محيط هاي آنلاين باشند </w:t>
      </w:r>
      <w:r>
        <w:rPr>
          <w:rFonts w:ascii="Calibri" w:eastAsia="Times New Roman" w:hAnsi="Calibri" w:cs="Lotus" w:hint="cs"/>
          <w:i/>
          <w:color w:val="0D0D0D" w:themeColor="text1" w:themeTint="F2"/>
          <w:sz w:val="28"/>
          <w:szCs w:val="28"/>
          <w:rtl/>
          <w:lang w:bidi="fa-IR"/>
        </w:rPr>
        <w:t>(نوراني و عليزاده,</w:t>
      </w:r>
      <w:r>
        <w:rPr>
          <w:rFonts w:ascii="Times New Roman" w:eastAsia="Times New Roman" w:hAnsi="Times New Roman" w:cs="Times New Roman"/>
          <w:i/>
          <w:color w:val="0D0D0D" w:themeColor="text1" w:themeTint="F2"/>
          <w:sz w:val="28"/>
          <w:szCs w:val="28"/>
          <w:rtl/>
          <w:lang w:bidi="fa-IR"/>
        </w:rPr>
        <w:t xml:space="preserve"> 1387</w:t>
      </w:r>
      <w:r>
        <w:rPr>
          <w:rFonts w:ascii="Times New Roman" w:eastAsia="Times New Roman" w:hAnsi="Times New Roman" w:cs="Lotus" w:hint="cs"/>
          <w:i/>
          <w:color w:val="0D0D0D" w:themeColor="text1" w:themeTint="F2"/>
          <w:sz w:val="28"/>
          <w:szCs w:val="28"/>
          <w:rtl/>
          <w:lang w:bidi="fa-IR"/>
        </w:rPr>
        <w:t>)</w:t>
      </w:r>
      <w:r>
        <w:rPr>
          <w:rFonts w:ascii="Times New Roman" w:eastAsia="Times New Roman" w:hAnsi="Times New Roman" w:cs="Lotus" w:hint="cs"/>
          <w:color w:val="0D0D0D" w:themeColor="text1" w:themeTint="F2"/>
          <w:sz w:val="28"/>
          <w:szCs w:val="28"/>
          <w:rtl/>
          <w:lang w:bidi="fa-IR"/>
        </w:rPr>
        <w:t xml:space="preserve"> و از آنجائيکه اعتماد يکي از مؤثرترين روش هاي کاهش ريسک درک شده از سوي مشتريان مي باشد</w:t>
      </w:r>
      <w:r>
        <w:rPr>
          <w:rFonts w:ascii="Times New Roman" w:eastAsia="Times New Roman" w:hAnsi="Times New Roman" w:cs="Times New Roman"/>
          <w:i/>
          <w:iCs/>
          <w:color w:val="0D0D0D" w:themeColor="text1" w:themeTint="F2"/>
          <w:sz w:val="28"/>
          <w:szCs w:val="28"/>
          <w:rtl/>
          <w:lang w:bidi="fa-IR"/>
        </w:rPr>
        <w:t xml:space="preserve"> </w:t>
      </w:r>
      <w:r>
        <w:rPr>
          <w:rFonts w:ascii="Times New Roman" w:eastAsia="Times New Roman" w:hAnsi="Times New Roman" w:cs="Times New Roman"/>
          <w:color w:val="0D0D0D" w:themeColor="text1" w:themeTint="F2"/>
          <w:sz w:val="28"/>
          <w:szCs w:val="28"/>
          <w:rtl/>
          <w:lang w:bidi="fa-IR"/>
        </w:rPr>
        <w:t>(</w:t>
      </w:r>
      <w:r>
        <w:rPr>
          <w:rFonts w:ascii="Times New Roman" w:eastAsia="Times New Roman" w:hAnsi="Times New Roman" w:cs="Times New Roman"/>
          <w:color w:val="0D0D0D" w:themeColor="text1" w:themeTint="F2"/>
          <w:sz w:val="28"/>
          <w:szCs w:val="28"/>
          <w:lang w:bidi="fa-IR"/>
        </w:rPr>
        <w:t>Pavlou, 2002</w:t>
      </w:r>
      <w:r>
        <w:rPr>
          <w:rFonts w:ascii="Times New Roman" w:eastAsia="Times New Roman" w:hAnsi="Times New Roman" w:cs="Times New Roman"/>
          <w:color w:val="0D0D0D" w:themeColor="text1" w:themeTint="F2"/>
          <w:sz w:val="28"/>
          <w:szCs w:val="28"/>
          <w:rtl/>
          <w:lang w:bidi="fa-IR"/>
        </w:rPr>
        <w:t>)</w:t>
      </w:r>
      <w:r>
        <w:rPr>
          <w:rFonts w:ascii="Times New Roman" w:eastAsia="Times New Roman" w:hAnsi="Times New Roman" w:cs="Times New Roman"/>
          <w:color w:val="0D0D0D" w:themeColor="text1" w:themeTint="F2"/>
          <w:sz w:val="28"/>
          <w:szCs w:val="28"/>
          <w:lang w:bidi="fa-IR"/>
        </w:rPr>
        <w:t xml:space="preserve"> </w:t>
      </w:r>
      <w:r>
        <w:rPr>
          <w:rFonts w:ascii="Times New Roman" w:eastAsia="Times New Roman" w:hAnsi="Times New Roman" w:cs="Lotus"/>
          <w:color w:val="0D0D0D" w:themeColor="text1" w:themeTint="F2"/>
          <w:sz w:val="28"/>
          <w:szCs w:val="28"/>
          <w:lang w:bidi="fa-IR"/>
        </w:rPr>
        <w:t xml:space="preserve"> </w:t>
      </w:r>
      <w:r>
        <w:rPr>
          <w:rFonts w:ascii="Times New Roman" w:eastAsia="Times New Roman" w:hAnsi="Times New Roman" w:cs="Lotus" w:hint="cs"/>
          <w:color w:val="0D0D0D" w:themeColor="text1" w:themeTint="F2"/>
          <w:sz w:val="28"/>
          <w:szCs w:val="28"/>
          <w:rtl/>
          <w:lang w:bidi="fa-IR"/>
        </w:rPr>
        <w:t>بنابراين مسئله اعتماد در محيط بانکداري آنلاين مهمتر از بانکداري غير آنلاين است زيرا که ايجاد و پرورش اعتماد هنگامي اهميت مي يابد که عدم اطمينان و ريسک فراگير</w:t>
      </w:r>
      <w:r>
        <w:rPr>
          <w:rFonts w:ascii="Times New Roman" w:eastAsia="Times New Roman" w:hAnsi="Times New Roman" w:cs="Lotus"/>
          <w:color w:val="0D0D0D" w:themeColor="text1" w:themeTint="F2"/>
          <w:sz w:val="28"/>
          <w:szCs w:val="28"/>
          <w:lang w:bidi="fa-IR"/>
        </w:rPr>
        <w:t xml:space="preserve"> </w:t>
      </w:r>
      <w:r>
        <w:rPr>
          <w:rFonts w:ascii="Times New Roman" w:eastAsia="Times New Roman" w:hAnsi="Times New Roman" w:cs="Lotus" w:hint="cs"/>
          <w:color w:val="0D0D0D" w:themeColor="text1" w:themeTint="F2"/>
          <w:sz w:val="28"/>
          <w:szCs w:val="28"/>
          <w:rtl/>
          <w:lang w:bidi="fa-IR"/>
        </w:rPr>
        <w:t xml:space="preserve"> باشند </w:t>
      </w:r>
      <w:r>
        <w:rPr>
          <w:rFonts w:ascii="Times New Roman" w:eastAsia="Times New Roman" w:hAnsi="Times New Roman" w:cs="Times New Roman"/>
          <w:color w:val="0D0D0D" w:themeColor="text1" w:themeTint="F2"/>
          <w:sz w:val="28"/>
          <w:szCs w:val="28"/>
          <w:rtl/>
          <w:lang w:bidi="fa-IR"/>
        </w:rPr>
        <w:t>(</w:t>
      </w:r>
      <w:r>
        <w:rPr>
          <w:rFonts w:ascii="Times New Roman" w:eastAsia="Times New Roman" w:hAnsi="Times New Roman" w:cs="Times New Roman"/>
          <w:color w:val="0D0D0D" w:themeColor="text1" w:themeTint="F2"/>
          <w:sz w:val="28"/>
          <w:szCs w:val="28"/>
          <w:lang w:bidi="fa-IR"/>
        </w:rPr>
        <w:t>Graziolio and Jarvenpaa, 2000</w:t>
      </w:r>
      <w:r>
        <w:rPr>
          <w:rFonts w:ascii="Times New Roman" w:eastAsia="Times New Roman" w:hAnsi="Times New Roman" w:cs="Times New Roman"/>
          <w:color w:val="0D0D0D" w:themeColor="text1" w:themeTint="F2"/>
          <w:sz w:val="28"/>
          <w:szCs w:val="28"/>
          <w:rtl/>
          <w:lang w:bidi="fa-IR"/>
        </w:rPr>
        <w:t>)</w:t>
      </w:r>
      <w:r>
        <w:rPr>
          <w:rFonts w:ascii="Times New Roman" w:eastAsia="Times New Roman" w:hAnsi="Times New Roman" w:cs="Lotus" w:hint="cs"/>
          <w:color w:val="0D0D0D" w:themeColor="text1" w:themeTint="F2"/>
          <w:sz w:val="28"/>
          <w:szCs w:val="28"/>
          <w:rtl/>
          <w:lang w:bidi="fa-IR"/>
        </w:rPr>
        <w:t xml:space="preserve"> و در نتيجه</w:t>
      </w:r>
      <w:r>
        <w:rPr>
          <w:rFonts w:ascii="Times New Roman" w:eastAsia="Times New Roman" w:hAnsi="Times New Roman" w:cs="Lotus"/>
          <w:color w:val="0D0D0D" w:themeColor="text1" w:themeTint="F2"/>
          <w:sz w:val="28"/>
          <w:szCs w:val="28"/>
          <w:lang w:bidi="fa-IR"/>
        </w:rPr>
        <w:t xml:space="preserve"> </w:t>
      </w:r>
      <w:r>
        <w:rPr>
          <w:rFonts w:ascii="Times New Roman" w:eastAsia="Times New Roman" w:hAnsi="Times New Roman" w:cs="Lotus" w:hint="cs"/>
          <w:color w:val="0D0D0D" w:themeColor="text1" w:themeTint="F2"/>
          <w:sz w:val="28"/>
          <w:szCs w:val="28"/>
          <w:rtl/>
          <w:lang w:bidi="fa-IR"/>
        </w:rPr>
        <w:t xml:space="preserve"> مؤسسات</w:t>
      </w:r>
      <w:r>
        <w:rPr>
          <w:rFonts w:ascii="Times New Roman" w:eastAsia="Times New Roman" w:hAnsi="Times New Roman" w:cs="Lotus"/>
          <w:color w:val="0D0D0D" w:themeColor="text1" w:themeTint="F2"/>
          <w:sz w:val="28"/>
          <w:szCs w:val="28"/>
          <w:lang w:bidi="fa-IR"/>
        </w:rPr>
        <w:t xml:space="preserve"> </w:t>
      </w:r>
      <w:r>
        <w:rPr>
          <w:rFonts w:ascii="Times New Roman" w:eastAsia="Times New Roman" w:hAnsi="Times New Roman" w:cs="Lotus" w:hint="cs"/>
          <w:color w:val="0D0D0D" w:themeColor="text1" w:themeTint="F2"/>
          <w:sz w:val="28"/>
          <w:szCs w:val="28"/>
          <w:rtl/>
          <w:lang w:bidi="fa-IR"/>
        </w:rPr>
        <w:t xml:space="preserve"> بانکي و يا ساير ارائه دهندگان خدمات مالي براي تحقيقاتي که به منظور ايجاد اعتماد در بين مشتريان انجام مي شود اهميت روزافزوني قائل مي باشند </w:t>
      </w:r>
      <w:r>
        <w:rPr>
          <w:rFonts w:ascii="Times New Roman" w:eastAsia="Times New Roman" w:hAnsi="Times New Roman" w:cs="Times New Roman"/>
          <w:color w:val="0D0D0D" w:themeColor="text1" w:themeTint="F2"/>
          <w:sz w:val="28"/>
          <w:szCs w:val="28"/>
          <w:rtl/>
          <w:lang w:bidi="fa-IR"/>
        </w:rPr>
        <w:t>(</w:t>
      </w:r>
      <w:r>
        <w:rPr>
          <w:rFonts w:ascii="Times New Roman" w:eastAsia="Times New Roman" w:hAnsi="Times New Roman" w:cs="Times New Roman"/>
          <w:color w:val="0D0D0D" w:themeColor="text1" w:themeTint="F2"/>
          <w:sz w:val="28"/>
          <w:szCs w:val="28"/>
          <w:lang w:bidi="fa-IR"/>
        </w:rPr>
        <w:t xml:space="preserve">Grabner-Krauter and Faullant, 2008 </w:t>
      </w:r>
      <w:r>
        <w:rPr>
          <w:rFonts w:ascii="Times New Roman" w:eastAsia="Times New Roman" w:hAnsi="Times New Roman" w:cs="Times New Roman"/>
          <w:color w:val="0D0D0D" w:themeColor="text1" w:themeTint="F2"/>
          <w:sz w:val="28"/>
          <w:szCs w:val="28"/>
          <w:rtl/>
          <w:lang w:bidi="fa-IR"/>
        </w:rPr>
        <w:t>).</w:t>
      </w:r>
      <w:r>
        <w:rPr>
          <w:rFonts w:ascii="Times New Roman" w:eastAsia="Times New Roman" w:hAnsi="Times New Roman" w:cs="Lotus" w:hint="cs"/>
          <w:color w:val="0D0D0D" w:themeColor="text1" w:themeTint="F2"/>
          <w:sz w:val="28"/>
          <w:szCs w:val="28"/>
          <w:rtl/>
          <w:lang w:bidi="fa-IR"/>
        </w:rPr>
        <w:t xml:space="preserve"> </w:t>
      </w:r>
    </w:p>
    <w:p w:rsidR="00233CEE" w:rsidRDefault="00233CEE" w:rsidP="00233CEE">
      <w:pPr>
        <w:bidi/>
        <w:spacing w:after="0" w:line="300" w:lineRule="auto"/>
        <w:jc w:val="both"/>
        <w:rPr>
          <w:rFonts w:ascii="Times New Roman" w:eastAsia="Times New Roman" w:hAnsi="Times New Roman" w:cs="Lotus" w:hint="cs"/>
          <w:color w:val="0D0D0D" w:themeColor="text1" w:themeTint="F2"/>
          <w:sz w:val="28"/>
          <w:szCs w:val="28"/>
          <w:rtl/>
          <w:lang w:bidi="fa-IR"/>
        </w:rPr>
      </w:pPr>
      <w:r>
        <w:rPr>
          <w:rFonts w:ascii="Times New Roman" w:eastAsia="Times New Roman" w:hAnsi="Times New Roman" w:cs="Lotus" w:hint="cs"/>
          <w:color w:val="0D0D0D" w:themeColor="text1" w:themeTint="F2"/>
          <w:sz w:val="28"/>
          <w:szCs w:val="28"/>
          <w:rtl/>
          <w:lang w:bidi="fa-IR"/>
        </w:rPr>
        <w:t>اما متغير تعهد يک مرتبه بالاتر از اعتماد است و داشتن مشترياني با تعهد بالا مي تواند يک مزيت رقابتي مهم براي بانک ها به شمار آيد(</w:t>
      </w:r>
      <w:r>
        <w:rPr>
          <w:rFonts w:ascii="Calibri" w:eastAsia="Times New Roman" w:hAnsi="Calibri" w:cs="Lotus" w:hint="cs"/>
          <w:color w:val="0D0D0D" w:themeColor="text1" w:themeTint="F2"/>
          <w:sz w:val="28"/>
          <w:szCs w:val="28"/>
          <w:rtl/>
          <w:lang w:bidi="fa-IR"/>
        </w:rPr>
        <w:t>نوراني و عليزاده</w:t>
      </w:r>
      <w:r>
        <w:rPr>
          <w:rFonts w:ascii="Times New Roman" w:eastAsia="Times New Roman" w:hAnsi="Times New Roman" w:cs="Times New Roman"/>
          <w:color w:val="0D0D0D" w:themeColor="text1" w:themeTint="F2"/>
          <w:sz w:val="28"/>
          <w:szCs w:val="28"/>
          <w:rtl/>
          <w:lang w:bidi="fa-IR"/>
        </w:rPr>
        <w:t>,1387</w:t>
      </w:r>
      <w:r>
        <w:rPr>
          <w:rFonts w:ascii="Times New Roman" w:eastAsia="Times New Roman" w:hAnsi="Times New Roman" w:cs="Lotus" w:hint="cs"/>
          <w:color w:val="0D0D0D" w:themeColor="text1" w:themeTint="F2"/>
          <w:sz w:val="28"/>
          <w:szCs w:val="28"/>
          <w:rtl/>
          <w:lang w:bidi="fa-IR"/>
        </w:rPr>
        <w:t xml:space="preserve">) و اگر چه مطالعات بسياري در مورد ارتباط بين مفاهيم اعتماد و تعهد در چارچوب درون سازماني انجام شده است اما تعداد مطالعاتي که رابطه </w:t>
      </w:r>
      <w:r>
        <w:rPr>
          <w:rFonts w:ascii="Times New Roman" w:eastAsia="Times New Roman" w:hAnsi="Times New Roman" w:cs="Lotus" w:hint="cs"/>
          <w:color w:val="0D0D0D" w:themeColor="text1" w:themeTint="F2"/>
          <w:sz w:val="28"/>
          <w:szCs w:val="28"/>
          <w:rtl/>
          <w:lang w:bidi="fa-IR"/>
        </w:rPr>
        <w:lastRenderedPageBreak/>
        <w:t>بين اعتماد و تعهد را در چارچوب ارتباط با مصرف کننده و بويژه در روابط آنلاين تحليل نمايند اندک است، علاوه براين مطالعاتي که ارتباط بين اين دو مفهوم را در چارچوب بانکداري آنلاين بررسي نمايند کمتر نيز مي باشد</w:t>
      </w:r>
      <w:r>
        <w:rPr>
          <w:rFonts w:ascii="Times New Roman" w:eastAsia="Times New Roman" w:hAnsi="Times New Roman" w:cs="Times New Roman"/>
          <w:color w:val="0D0D0D" w:themeColor="text1" w:themeTint="F2"/>
          <w:sz w:val="28"/>
          <w:szCs w:val="28"/>
          <w:rtl/>
          <w:lang w:bidi="fa-IR"/>
        </w:rPr>
        <w:t xml:space="preserve"> (</w:t>
      </w:r>
      <w:r>
        <w:rPr>
          <w:rFonts w:ascii="Times New Roman" w:eastAsia="Times New Roman" w:hAnsi="Times New Roman" w:cs="Times New Roman"/>
          <w:color w:val="0D0D0D" w:themeColor="text1" w:themeTint="F2"/>
          <w:sz w:val="28"/>
          <w:szCs w:val="28"/>
          <w:lang w:bidi="fa-IR"/>
        </w:rPr>
        <w:t>Casalo et al., 2007</w:t>
      </w:r>
      <w:r>
        <w:rPr>
          <w:rFonts w:ascii="Times New Roman" w:eastAsia="Times New Roman" w:hAnsi="Times New Roman" w:cs="Times New Roman"/>
          <w:color w:val="0D0D0D" w:themeColor="text1" w:themeTint="F2"/>
          <w:sz w:val="28"/>
          <w:szCs w:val="28"/>
          <w:rtl/>
          <w:lang w:bidi="fa-IR"/>
        </w:rPr>
        <w:t>)</w:t>
      </w:r>
      <w:r>
        <w:rPr>
          <w:rFonts w:eastAsia="Times New Roman" w:cs="Lotus" w:hint="cs"/>
          <w:color w:val="0D0D0D" w:themeColor="text1" w:themeTint="F2"/>
          <w:sz w:val="28"/>
          <w:szCs w:val="28"/>
          <w:rtl/>
          <w:lang w:bidi="fa-IR"/>
        </w:rPr>
        <w:t>.</w:t>
      </w:r>
      <w:r>
        <w:rPr>
          <w:rFonts w:eastAsia="Times New Roman" w:cs="Lotus" w:hint="cs"/>
          <w:i/>
          <w:iCs/>
          <w:color w:val="0D0D0D" w:themeColor="text1" w:themeTint="F2"/>
          <w:sz w:val="28"/>
          <w:szCs w:val="28"/>
          <w:rtl/>
          <w:lang w:bidi="fa-IR"/>
        </w:rPr>
        <w:t xml:space="preserve"> </w:t>
      </w:r>
      <w:r>
        <w:rPr>
          <w:rFonts w:ascii="Calibri" w:eastAsia="Times New Roman" w:hAnsi="Calibri" w:cs="Lotus" w:hint="cs"/>
          <w:color w:val="0D0D0D" w:themeColor="text1" w:themeTint="F2"/>
          <w:sz w:val="28"/>
          <w:szCs w:val="28"/>
          <w:rtl/>
          <w:lang w:bidi="fa-IR"/>
        </w:rPr>
        <w:t xml:space="preserve"> </w:t>
      </w:r>
      <w:r>
        <w:rPr>
          <w:rFonts w:ascii="Times New Roman" w:eastAsia="Times New Roman" w:hAnsi="Times New Roman" w:cs="Lotus" w:hint="cs"/>
          <w:color w:val="0D0D0D" w:themeColor="text1" w:themeTint="F2"/>
          <w:sz w:val="28"/>
          <w:szCs w:val="28"/>
          <w:rtl/>
          <w:lang w:bidi="fa-IR"/>
        </w:rPr>
        <w:t>در نتيجه در اين تحقيق سعي مي شود تا علاوه بر شناسايي عوامل مؤثر بر اعتماد، ارتباط بين اعتماد و تعهد در زمينه بانکداري آنلاين نيز مورد بررسي قرار گيرد.</w:t>
      </w:r>
    </w:p>
    <w:p w:rsidR="00233CEE" w:rsidRDefault="00233CEE" w:rsidP="00233CEE">
      <w:pPr>
        <w:bidi/>
        <w:spacing w:after="0" w:line="300" w:lineRule="auto"/>
        <w:jc w:val="both"/>
        <w:rPr>
          <w:rFonts w:ascii="Times New Roman" w:eastAsia="Times New Roman" w:hAnsi="Times New Roman" w:cs="Lotus"/>
          <w:color w:val="0D0D0D" w:themeColor="text1" w:themeTint="F2"/>
          <w:sz w:val="28"/>
          <w:szCs w:val="28"/>
          <w:lang w:bidi="fa-IR"/>
        </w:rPr>
      </w:pPr>
    </w:p>
    <w:p w:rsidR="00233CEE" w:rsidRDefault="00233CEE" w:rsidP="00233CEE">
      <w:pPr>
        <w:bidi/>
        <w:spacing w:after="0" w:line="300" w:lineRule="auto"/>
        <w:ind w:left="26" w:right="-694"/>
        <w:jc w:val="both"/>
        <w:rPr>
          <w:rFonts w:ascii="Calibri" w:eastAsia="Times New Roman" w:hAnsi="Calibri" w:cs="Lotus" w:hint="cs"/>
          <w:color w:val="0D0D0D" w:themeColor="text1" w:themeTint="F2"/>
          <w:sz w:val="28"/>
          <w:szCs w:val="28"/>
          <w:rtl/>
          <w:lang w:bidi="fa-IR"/>
        </w:rPr>
      </w:pPr>
      <w:r>
        <w:rPr>
          <w:rFonts w:ascii="Calibri" w:eastAsia="Times New Roman" w:hAnsi="Calibri" w:cs="Lotus" w:hint="cs"/>
          <w:b/>
          <w:bCs/>
          <w:color w:val="0D0D0D" w:themeColor="text1" w:themeTint="F2"/>
          <w:sz w:val="28"/>
          <w:szCs w:val="28"/>
          <w:rtl/>
          <w:lang w:bidi="fa-IR"/>
        </w:rPr>
        <w:t xml:space="preserve">1-3 </w:t>
      </w:r>
      <w:r>
        <w:rPr>
          <w:rFonts w:ascii="Calibri" w:eastAsia="Times New Roman" w:hAnsi="Calibri" w:cs="Yagut" w:hint="cs"/>
          <w:b/>
          <w:bCs/>
          <w:color w:val="0D0D0D" w:themeColor="text1" w:themeTint="F2"/>
          <w:sz w:val="32"/>
          <w:szCs w:val="32"/>
          <w:rtl/>
          <w:lang w:bidi="fa-IR"/>
        </w:rPr>
        <w:t>جنبه نوآوري در تحقيق</w:t>
      </w:r>
    </w:p>
    <w:p w:rsidR="00233CEE" w:rsidRDefault="00233CEE" w:rsidP="00233CEE">
      <w:pPr>
        <w:bidi/>
        <w:spacing w:after="0" w:line="300" w:lineRule="auto"/>
        <w:jc w:val="both"/>
        <w:rPr>
          <w:rFonts w:ascii="Calibri" w:eastAsia="Times New Roman" w:hAnsi="Calibri" w:cs="Lotus" w:hint="cs"/>
          <w:color w:val="0D0D0D" w:themeColor="text1" w:themeTint="F2"/>
          <w:sz w:val="28"/>
          <w:szCs w:val="28"/>
          <w:rtl/>
          <w:lang w:bidi="fa-IR"/>
        </w:rPr>
      </w:pPr>
      <w:r>
        <w:rPr>
          <w:rFonts w:ascii="Calibri" w:eastAsia="Times New Roman" w:hAnsi="Calibri" w:cs="Lotus" w:hint="cs"/>
          <w:color w:val="0D0D0D" w:themeColor="text1" w:themeTint="F2"/>
          <w:sz w:val="28"/>
          <w:szCs w:val="28"/>
          <w:rtl/>
          <w:lang w:bidi="fa-IR"/>
        </w:rPr>
        <w:t>اگر چه مطالعات بسياري در مورد ارتباط بين مفاهيم اعتماد و تعهد در چارچوب درون سازماني انجام شده است اما تعداد مطالعاتي که رابطه بين اعتماد وتعهد را درچارچوب ارتباط با مصرف کننده و بويژه در روابط آنلاين مورد تجزيه و تحليل قرار دهند کم هستند علاوه بر اين فقدان مطالعاتي که  اين ارتباط را در زمينه بانکداري  آنلاين مورد  تجزيه و تحليل قرار دهند  نيز  بايد مورد توجه قرار گيرند درنتيجه اين تحقيق بدليل فقدان مطالعاتي که هدف گسترش اعتماد را در ميان مصرف کنندگان اينترنتي  بانک ها دنبال نمايند و در صدد تجزيه و تحليل عوامل مؤثر بر آن باشند ارزشمند محسوب مي شود و از اين رو اين تحقيق مي تواند  راه حل هاي متعددي را جهت بهبود سطح تعهد و اعتماد مصرف کنندگان در چارچوب بانکداري آنلاين ارائه کند.</w:t>
      </w:r>
    </w:p>
    <w:p w:rsidR="00233CEE" w:rsidRDefault="00233CEE" w:rsidP="00233CEE">
      <w:pPr>
        <w:bidi/>
        <w:spacing w:after="0" w:line="300" w:lineRule="auto"/>
        <w:jc w:val="both"/>
        <w:rPr>
          <w:rFonts w:ascii="Calibri" w:eastAsia="Times New Roman" w:hAnsi="Calibri" w:cs="Lotus" w:hint="cs"/>
          <w:color w:val="0D0D0D" w:themeColor="text1" w:themeTint="F2"/>
          <w:sz w:val="28"/>
          <w:szCs w:val="28"/>
          <w:rtl/>
          <w:lang w:bidi="fa-IR"/>
        </w:rPr>
      </w:pPr>
    </w:p>
    <w:p w:rsidR="00233CEE" w:rsidRDefault="00233CEE" w:rsidP="00233CEE">
      <w:pPr>
        <w:bidi/>
        <w:spacing w:after="0" w:line="300" w:lineRule="auto"/>
        <w:jc w:val="both"/>
        <w:rPr>
          <w:rFonts w:ascii="Calibri" w:eastAsia="Times New Roman" w:hAnsi="Calibri" w:cs="Lotus" w:hint="cs"/>
          <w:color w:val="0D0D0D" w:themeColor="text1" w:themeTint="F2"/>
          <w:sz w:val="28"/>
          <w:szCs w:val="28"/>
          <w:rtl/>
          <w:lang w:bidi="fa-IR"/>
        </w:rPr>
      </w:pPr>
    </w:p>
    <w:p w:rsidR="00233CEE" w:rsidRDefault="00233CEE" w:rsidP="00233CEE">
      <w:pPr>
        <w:bidi/>
        <w:spacing w:after="0" w:line="300" w:lineRule="auto"/>
        <w:jc w:val="both"/>
        <w:rPr>
          <w:rFonts w:ascii="Calibri" w:eastAsia="Times New Roman" w:hAnsi="Calibri" w:cs="Lotus" w:hint="cs"/>
          <w:color w:val="0D0D0D" w:themeColor="text1" w:themeTint="F2"/>
          <w:sz w:val="28"/>
          <w:szCs w:val="28"/>
          <w:rtl/>
          <w:lang w:bidi="fa-IR"/>
        </w:rPr>
      </w:pPr>
    </w:p>
    <w:p w:rsidR="00233CEE" w:rsidRDefault="00233CEE" w:rsidP="00233CEE">
      <w:pPr>
        <w:bidi/>
        <w:spacing w:after="0" w:line="300" w:lineRule="auto"/>
        <w:jc w:val="both"/>
        <w:rPr>
          <w:rFonts w:ascii="Calibri" w:eastAsia="Times New Roman" w:hAnsi="Calibri" w:cs="Lotus" w:hint="cs"/>
          <w:color w:val="0D0D0D" w:themeColor="text1" w:themeTint="F2"/>
          <w:sz w:val="28"/>
          <w:szCs w:val="28"/>
          <w:rtl/>
          <w:lang w:bidi="fa-IR"/>
        </w:rPr>
      </w:pPr>
    </w:p>
    <w:p w:rsidR="00233CEE" w:rsidRDefault="00233CEE" w:rsidP="00233CEE">
      <w:pPr>
        <w:bidi/>
        <w:spacing w:after="0" w:line="300" w:lineRule="auto"/>
        <w:jc w:val="both"/>
        <w:rPr>
          <w:rFonts w:ascii="Calibri" w:eastAsia="Times New Roman" w:hAnsi="Calibri" w:cs="Lotus" w:hint="cs"/>
          <w:color w:val="0D0D0D" w:themeColor="text1" w:themeTint="F2"/>
          <w:sz w:val="28"/>
          <w:szCs w:val="28"/>
          <w:rtl/>
          <w:lang w:bidi="fa-IR"/>
        </w:rPr>
      </w:pPr>
    </w:p>
    <w:p w:rsidR="00233CEE" w:rsidRDefault="00233CEE" w:rsidP="00233CEE">
      <w:pPr>
        <w:bidi/>
        <w:spacing w:after="0" w:line="300" w:lineRule="auto"/>
        <w:jc w:val="both"/>
        <w:rPr>
          <w:rFonts w:ascii="Calibri" w:eastAsia="Times New Roman" w:hAnsi="Calibri" w:cs="Lotus"/>
          <w:color w:val="0D0D0D" w:themeColor="text1" w:themeTint="F2"/>
          <w:sz w:val="28"/>
          <w:szCs w:val="28"/>
          <w:lang w:bidi="fa-IR"/>
        </w:rPr>
      </w:pPr>
    </w:p>
    <w:p w:rsidR="00233CEE" w:rsidRDefault="00233CEE" w:rsidP="00233CEE">
      <w:pPr>
        <w:bidi/>
        <w:spacing w:after="0" w:line="300" w:lineRule="auto"/>
        <w:jc w:val="both"/>
        <w:rPr>
          <w:rFonts w:ascii="Calibri" w:eastAsia="Times New Roman" w:hAnsi="Calibri" w:cs="Lotus" w:hint="cs"/>
          <w:color w:val="0D0D0D" w:themeColor="text1" w:themeTint="F2"/>
          <w:sz w:val="28"/>
          <w:szCs w:val="28"/>
          <w:rtl/>
          <w:lang w:bidi="fa-IR"/>
        </w:rPr>
      </w:pPr>
    </w:p>
    <w:p w:rsidR="00233CEE" w:rsidRDefault="00233CEE" w:rsidP="00233CEE">
      <w:pPr>
        <w:bidi/>
        <w:spacing w:after="0" w:line="360" w:lineRule="auto"/>
        <w:ind w:right="-694"/>
        <w:jc w:val="lowKashida"/>
        <w:rPr>
          <w:rFonts w:ascii="Calibri" w:eastAsia="Times New Roman" w:hAnsi="Calibri" w:cs="B Zar" w:hint="cs"/>
          <w:b/>
          <w:bCs/>
          <w:color w:val="0D0D0D" w:themeColor="text1" w:themeTint="F2"/>
          <w:sz w:val="28"/>
          <w:szCs w:val="28"/>
          <w:rtl/>
          <w:lang w:bidi="fa-IR"/>
        </w:rPr>
      </w:pPr>
      <w:r>
        <w:rPr>
          <w:rFonts w:hint="cs"/>
          <w:noProof/>
          <w:rtl/>
        </w:rPr>
        <mc:AlternateContent>
          <mc:Choice Requires="wps">
            <w:drawing>
              <wp:anchor distT="0" distB="0" distL="114300" distR="114300" simplePos="0" relativeHeight="251659264" behindDoc="0" locked="0" layoutInCell="1" allowOverlap="1">
                <wp:simplePos x="0" y="0"/>
                <wp:positionH relativeFrom="column">
                  <wp:posOffset>-848995</wp:posOffset>
                </wp:positionH>
                <wp:positionV relativeFrom="paragraph">
                  <wp:posOffset>34290</wp:posOffset>
                </wp:positionV>
                <wp:extent cx="1136650" cy="563880"/>
                <wp:effectExtent l="0" t="0" r="25400" b="26670"/>
                <wp:wrapNone/>
                <wp:docPr id="2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563880"/>
                        </a:xfrm>
                        <a:prstGeom prst="ellipse">
                          <a:avLst/>
                        </a:prstGeom>
                        <a:solidFill>
                          <a:srgbClr val="FFFFFF"/>
                        </a:solidFill>
                        <a:ln w="9525" cap="rnd">
                          <a:solidFill>
                            <a:srgbClr val="000000"/>
                          </a:solidFill>
                          <a:prstDash val="sysDot"/>
                          <a:round/>
                          <a:headEnd/>
                          <a:tailEnd/>
                        </a:ln>
                      </wps:spPr>
                      <wps:txbx>
                        <w:txbxContent>
                          <w:p w:rsidR="00233CEE" w:rsidRDefault="00233CEE" w:rsidP="00233CEE">
                            <w:pPr>
                              <w:bidi/>
                              <w:jc w:val="center"/>
                              <w:rPr>
                                <w:rFonts w:ascii="Calibri" w:hAnsi="Calibri" w:cs="Tahoma"/>
                                <w:sz w:val="20"/>
                                <w:szCs w:val="20"/>
                                <w:vertAlign w:val="superscript"/>
                                <w:lang w:bidi="fa-IR"/>
                              </w:rPr>
                            </w:pPr>
                            <w:r>
                              <w:rPr>
                                <w:rFonts w:ascii="Calibri" w:hAnsi="Calibri" w:cs="Tahoma"/>
                                <w:sz w:val="18"/>
                                <w:szCs w:val="18"/>
                                <w:rtl/>
                                <w:lang w:bidi="fa-IR"/>
                              </w:rPr>
                              <w:t>امنیت درک شده</w:t>
                            </w:r>
                            <w:r>
                              <w:rPr>
                                <w:rFonts w:ascii="Calibri" w:hAnsi="Calibri" w:cs="Tahoma"/>
                                <w:sz w:val="20"/>
                                <w:szCs w:val="20"/>
                                <w:vertAlign w:val="superscript"/>
                                <w:rtl/>
                                <w:lang w:bidi="fa-IR"/>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7" style="position:absolute;left:0;text-align:left;margin-left:-66.85pt;margin-top:2.7pt;width:89.5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">
                <v:stroke dashstyle="1 1" endcap="round"/>
                <v:textbox>
                  <w:txbxContent>
                    <w:p w:rsidR="00233CEE" w:rsidRDefault="00233CEE" w:rsidP="00233CEE">
                      <w:pPr>
                        <w:bidi/>
                        <w:jc w:val="center"/>
                        <w:rPr>
                          <w:rFonts w:ascii="Calibri" w:hAnsi="Calibri" w:cs="Tahoma"/>
                          <w:sz w:val="20"/>
                          <w:szCs w:val="20"/>
                          <w:vertAlign w:val="superscript"/>
                          <w:lang w:bidi="fa-IR"/>
                        </w:rPr>
                      </w:pPr>
                      <w:r>
                        <w:rPr>
                          <w:rFonts w:ascii="Calibri" w:hAnsi="Calibri" w:cs="Tahoma"/>
                          <w:sz w:val="18"/>
                          <w:szCs w:val="18"/>
                          <w:rtl/>
                          <w:lang w:bidi="fa-IR"/>
                        </w:rPr>
                        <w:t>امنیت درک شده</w:t>
                      </w:r>
                      <w:r>
                        <w:rPr>
                          <w:rFonts w:ascii="Calibri" w:hAnsi="Calibri" w:cs="Tahoma"/>
                          <w:sz w:val="20"/>
                          <w:szCs w:val="20"/>
                          <w:vertAlign w:val="superscript"/>
                          <w:rtl/>
                          <w:lang w:bidi="fa-IR"/>
                        </w:rPr>
                        <w:t>3</w:t>
                      </w:r>
                    </w:p>
                  </w:txbxContent>
                </v:textbox>
              </v:oval>
            </w:pict>
          </mc:Fallback>
        </mc:AlternateContent>
      </w:r>
      <w:r>
        <w:rPr>
          <w:rFonts w:hint="cs"/>
          <w:noProof/>
          <w:rtl/>
        </w:rPr>
        <mc:AlternateContent>
          <mc:Choice Requires="wps">
            <w:drawing>
              <wp:anchor distT="0" distB="0" distL="114300" distR="114300" simplePos="0" relativeHeight="251660288" behindDoc="0" locked="0" layoutInCell="1" allowOverlap="1">
                <wp:simplePos x="0" y="0"/>
                <wp:positionH relativeFrom="column">
                  <wp:posOffset>400050</wp:posOffset>
                </wp:positionH>
                <wp:positionV relativeFrom="paragraph">
                  <wp:posOffset>42545</wp:posOffset>
                </wp:positionV>
                <wp:extent cx="1240155" cy="564515"/>
                <wp:effectExtent l="0" t="0" r="17145" b="26035"/>
                <wp:wrapNone/>
                <wp:docPr id="21"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0155" cy="564515"/>
                        </a:xfrm>
                        <a:prstGeom prst="ellipse">
                          <a:avLst/>
                        </a:prstGeom>
                        <a:solidFill>
                          <a:srgbClr val="FFFFFF"/>
                        </a:solidFill>
                        <a:ln w="9525" cap="rnd">
                          <a:solidFill>
                            <a:srgbClr val="000000"/>
                          </a:solidFill>
                          <a:prstDash val="sysDot"/>
                          <a:round/>
                          <a:headEnd/>
                          <a:tailEnd/>
                        </a:ln>
                      </wps:spPr>
                      <wps:txbx>
                        <w:txbxContent>
                          <w:p w:rsidR="00233CEE" w:rsidRDefault="00233CEE" w:rsidP="00233CEE">
                            <w:pPr>
                              <w:bidi/>
                              <w:jc w:val="center"/>
                              <w:rPr>
                                <w:rFonts w:ascii="Calibri" w:hAnsi="Calibri" w:cs="Tahoma"/>
                                <w:sz w:val="18"/>
                                <w:szCs w:val="18"/>
                                <w:vertAlign w:val="superscript"/>
                                <w:lang w:bidi="fa-IR"/>
                              </w:rPr>
                            </w:pPr>
                            <w:r>
                              <w:rPr>
                                <w:rFonts w:ascii="Calibri" w:hAnsi="Calibri" w:cs="Tahoma"/>
                                <w:sz w:val="18"/>
                                <w:szCs w:val="18"/>
                                <w:rtl/>
                                <w:lang w:bidi="fa-IR"/>
                              </w:rPr>
                              <w:t>حریم خصوصی درک شده</w:t>
                            </w:r>
                            <w:r>
                              <w:rPr>
                                <w:rFonts w:ascii="Calibri" w:hAnsi="Calibri" w:cs="Tahoma"/>
                                <w:sz w:val="18"/>
                                <w:szCs w:val="18"/>
                                <w:vertAlign w:val="superscript"/>
                                <w:rtl/>
                                <w:lang w:bidi="fa-IR"/>
                              </w:rPr>
                              <w:t xml:space="preserve">2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8" style="position:absolute;left:0;text-align:left;margin-left:31.5pt;margin-top:3.35pt;width:97.65pt;height:4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">
                <v:stroke dashstyle="1 1" endcap="round"/>
                <v:textbox>
                  <w:txbxContent>
                    <w:p w:rsidR="00233CEE" w:rsidRDefault="00233CEE" w:rsidP="00233CEE">
                      <w:pPr>
                        <w:bidi/>
                        <w:jc w:val="center"/>
                        <w:rPr>
                          <w:rFonts w:ascii="Calibri" w:hAnsi="Calibri" w:cs="Tahoma"/>
                          <w:sz w:val="18"/>
                          <w:szCs w:val="18"/>
                          <w:vertAlign w:val="superscript"/>
                          <w:lang w:bidi="fa-IR"/>
                        </w:rPr>
                      </w:pPr>
                      <w:r>
                        <w:rPr>
                          <w:rFonts w:ascii="Calibri" w:hAnsi="Calibri" w:cs="Tahoma"/>
                          <w:sz w:val="18"/>
                          <w:szCs w:val="18"/>
                          <w:rtl/>
                          <w:lang w:bidi="fa-IR"/>
                        </w:rPr>
                        <w:t>حریم خصوصی درک شده</w:t>
                      </w:r>
                      <w:r>
                        <w:rPr>
                          <w:rFonts w:ascii="Calibri" w:hAnsi="Calibri" w:cs="Tahoma"/>
                          <w:sz w:val="18"/>
                          <w:szCs w:val="18"/>
                          <w:vertAlign w:val="superscript"/>
                          <w:rtl/>
                          <w:lang w:bidi="fa-IR"/>
                        </w:rPr>
                        <w:t xml:space="preserve">2 </w:t>
                      </w:r>
                    </w:p>
                  </w:txbxContent>
                </v:textbox>
              </v:oval>
            </w:pict>
          </mc:Fallback>
        </mc:AlternateContent>
      </w:r>
      <w:r>
        <w:rPr>
          <w:rFonts w:ascii="Tahoma" w:eastAsia="Times New Roman" w:hAnsi="Tahoma" w:cs="B Zar" w:hint="cs"/>
          <w:b/>
          <w:bCs/>
          <w:color w:val="0D0D0D" w:themeColor="text1" w:themeTint="F2"/>
          <w:sz w:val="24"/>
          <w:szCs w:val="24"/>
          <w:rtl/>
          <w:lang w:bidi="fa-IR"/>
        </w:rPr>
        <w:t xml:space="preserve">1- 4 </w:t>
      </w:r>
      <w:r>
        <w:rPr>
          <w:rFonts w:ascii="Tahoma" w:eastAsia="Times New Roman" w:hAnsi="Tahoma" w:cs="Yagut" w:hint="cs"/>
          <w:b/>
          <w:bCs/>
          <w:color w:val="0D0D0D" w:themeColor="text1" w:themeTint="F2"/>
          <w:sz w:val="32"/>
          <w:szCs w:val="32"/>
          <w:rtl/>
          <w:lang w:bidi="fa-IR"/>
        </w:rPr>
        <w:t>مدل</w:t>
      </w:r>
      <w:r>
        <w:rPr>
          <w:rFonts w:ascii="Times New Roman" w:eastAsia="Times New Roman" w:hAnsi="Times New Roman" w:cs="Yagut" w:hint="cs"/>
          <w:b/>
          <w:bCs/>
          <w:color w:val="0D0D0D" w:themeColor="text1" w:themeTint="F2"/>
          <w:sz w:val="32"/>
          <w:szCs w:val="32"/>
          <w:rtl/>
          <w:lang w:bidi="fa-IR"/>
        </w:rPr>
        <w:t xml:space="preserve"> تحليلي </w:t>
      </w:r>
      <w:r>
        <w:rPr>
          <w:rFonts w:ascii="Tahoma" w:eastAsia="Times New Roman" w:hAnsi="Tahoma" w:cs="Yagut" w:hint="cs"/>
          <w:b/>
          <w:bCs/>
          <w:color w:val="0D0D0D" w:themeColor="text1" w:themeTint="F2"/>
          <w:sz w:val="32"/>
          <w:szCs w:val="32"/>
          <w:rtl/>
          <w:lang w:bidi="fa-IR"/>
        </w:rPr>
        <w:t>تحقيق</w:t>
      </w:r>
      <w:r>
        <w:rPr>
          <w:rFonts w:ascii="Times New Roman" w:eastAsia="Times New Roman" w:hAnsi="Times New Roman" w:cs="B Zar" w:hint="cs"/>
          <w:b/>
          <w:bCs/>
          <w:color w:val="0D0D0D" w:themeColor="text1" w:themeTint="F2"/>
          <w:sz w:val="24"/>
          <w:szCs w:val="24"/>
          <w:rtl/>
          <w:lang w:bidi="fa-IR"/>
        </w:rPr>
        <w:t xml:space="preserve"> </w:t>
      </w:r>
    </w:p>
    <w:p w:rsidR="00233CEE" w:rsidRDefault="00233CEE" w:rsidP="00233CEE">
      <w:pPr>
        <w:bidi/>
        <w:spacing w:after="0" w:line="360" w:lineRule="auto"/>
        <w:jc w:val="lowKashida"/>
        <w:rPr>
          <w:rFonts w:ascii="Calibri" w:eastAsia="Times New Roman" w:hAnsi="Calibri" w:cs="B Zar"/>
          <w:color w:val="0D0D0D" w:themeColor="text1" w:themeTint="F2"/>
          <w:sz w:val="28"/>
          <w:szCs w:val="28"/>
          <w:lang w:bidi="fa-IR"/>
        </w:rPr>
      </w:pPr>
      <w:r>
        <w:rPr>
          <w:noProof/>
        </w:rPr>
        <mc:AlternateContent>
          <mc:Choice Requires="wps">
            <w:drawing>
              <wp:anchor distT="0" distB="0" distL="114300" distR="114300" simplePos="0" relativeHeight="251661312" behindDoc="0" locked="0" layoutInCell="1" allowOverlap="1">
                <wp:simplePos x="0" y="0"/>
                <wp:positionH relativeFrom="column">
                  <wp:posOffset>3140710</wp:posOffset>
                </wp:positionH>
                <wp:positionV relativeFrom="paragraph">
                  <wp:posOffset>378460</wp:posOffset>
                </wp:positionV>
                <wp:extent cx="1080770" cy="580390"/>
                <wp:effectExtent l="0" t="0" r="24130" b="10160"/>
                <wp:wrapNone/>
                <wp:docPr id="15"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770" cy="580390"/>
                        </a:xfrm>
                        <a:prstGeom prst="ellipse">
                          <a:avLst/>
                        </a:prstGeom>
                        <a:solidFill>
                          <a:srgbClr val="FFFFFF"/>
                        </a:solidFill>
                        <a:ln w="9525" cap="rnd">
                          <a:solidFill>
                            <a:srgbClr val="000000"/>
                          </a:solidFill>
                          <a:prstDash val="sysDot"/>
                          <a:round/>
                          <a:headEnd/>
                          <a:tailEnd/>
                        </a:ln>
                      </wps:spPr>
                      <wps:txbx>
                        <w:txbxContent>
                          <w:p w:rsidR="00233CEE" w:rsidRDefault="00233CEE" w:rsidP="00233CEE">
                            <w:pPr>
                              <w:bidi/>
                              <w:jc w:val="center"/>
                              <w:rPr>
                                <w:rFonts w:ascii="Calibri" w:hAnsi="Calibri" w:cs="Tahoma"/>
                                <w:sz w:val="18"/>
                                <w:szCs w:val="18"/>
                                <w:vertAlign w:val="superscript"/>
                                <w:lang w:bidi="fa-IR"/>
                              </w:rPr>
                            </w:pPr>
                            <w:r>
                              <w:rPr>
                                <w:rFonts w:ascii="Calibri" w:hAnsi="Calibri" w:cs="Tahoma"/>
                                <w:sz w:val="18"/>
                                <w:szCs w:val="18"/>
                                <w:rtl/>
                                <w:lang w:bidi="fa-IR"/>
                              </w:rPr>
                              <w:t>خیر خواهی درک شده</w:t>
                            </w:r>
                            <w:r>
                              <w:rPr>
                                <w:rFonts w:ascii="Calibri" w:hAnsi="Calibri" w:cs="Tahoma"/>
                                <w:sz w:val="18"/>
                                <w:szCs w:val="18"/>
                                <w:vertAlign w:val="superscript"/>
                                <w:rtl/>
                                <w:lang w:bidi="fa-IR"/>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9" style="position:absolute;left:0;text-align:left;margin-left:247.3pt;margin-top:29.8pt;width:85.1pt;height:4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">
                <v:stroke dashstyle="1 1" endcap="round"/>
                <v:textbox>
                  <w:txbxContent>
                    <w:p w:rsidR="00233CEE" w:rsidRDefault="00233CEE" w:rsidP="00233CEE">
                      <w:pPr>
                        <w:bidi/>
                        <w:jc w:val="center"/>
                        <w:rPr>
                          <w:rFonts w:ascii="Calibri" w:hAnsi="Calibri" w:cs="Tahoma"/>
                          <w:sz w:val="18"/>
                          <w:szCs w:val="18"/>
                          <w:vertAlign w:val="superscript"/>
                          <w:lang w:bidi="fa-IR"/>
                        </w:rPr>
                      </w:pPr>
                      <w:r>
                        <w:rPr>
                          <w:rFonts w:ascii="Calibri" w:hAnsi="Calibri" w:cs="Tahoma"/>
                          <w:sz w:val="18"/>
                          <w:szCs w:val="18"/>
                          <w:rtl/>
                          <w:lang w:bidi="fa-IR"/>
                        </w:rPr>
                        <w:t>خیر خواهی درک شده</w:t>
                      </w:r>
                      <w:r>
                        <w:rPr>
                          <w:rFonts w:ascii="Calibri" w:hAnsi="Calibri" w:cs="Tahoma"/>
                          <w:sz w:val="18"/>
                          <w:szCs w:val="18"/>
                          <w:vertAlign w:val="superscript"/>
                          <w:rtl/>
                          <w:lang w:bidi="fa-IR"/>
                        </w:rPr>
                        <w:t>4</w:t>
                      </w:r>
                    </w:p>
                  </w:txbxContent>
                </v:textbox>
              </v:oval>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3000375</wp:posOffset>
                </wp:positionH>
                <wp:positionV relativeFrom="paragraph">
                  <wp:posOffset>820420</wp:posOffset>
                </wp:positionV>
                <wp:extent cx="603885" cy="447675"/>
                <wp:effectExtent l="0" t="38100" r="62865" b="28575"/>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3885" cy="447675"/>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03399C" id="_x0000_t32" coordsize="21600,21600" o:spt="32" o:oned="t" path="m,l21600,21600e" filled="f">
                <v:path arrowok="t" fillok="f" o:connecttype="none"/>
                <o:lock v:ext="edit" shapetype="t"/>
              </v:shapetype>
              <v:shape id="Straight Arrow Connector 12" o:spid="_x0000_s1026" type="#_x0000_t32" style="position:absolute;margin-left:236.25pt;margin-top:64.6pt;width:47.55pt;height:35.2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">
                <v:stroke dashstyle="dashDot" endarrow="block"/>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-723900</wp:posOffset>
                </wp:positionH>
                <wp:positionV relativeFrom="paragraph">
                  <wp:posOffset>374650</wp:posOffset>
                </wp:positionV>
                <wp:extent cx="1972310" cy="779145"/>
                <wp:effectExtent l="0" t="0" r="66040" b="59055"/>
                <wp:wrapNone/>
                <wp:docPr id="17" name="Rounded 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2310" cy="77914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233CEE" w:rsidRDefault="00233CEE" w:rsidP="00233CEE">
                            <w:pPr>
                              <w:bidi/>
                              <w:jc w:val="center"/>
                              <w:rPr>
                                <w:rFonts w:cs="Tahoma"/>
                                <w:sz w:val="18"/>
                                <w:szCs w:val="18"/>
                                <w:vertAlign w:val="superscript"/>
                                <w:lang w:bidi="fa-IR"/>
                              </w:rPr>
                            </w:pPr>
                            <w:r>
                              <w:rPr>
                                <w:rFonts w:ascii="Calibri" w:hAnsi="Calibri" w:cs="Tahoma"/>
                                <w:rtl/>
                                <w:lang w:bidi="fa-IR"/>
                              </w:rPr>
                              <w:t>امنیت درک شده در پردازش داده های خصوصی</w:t>
                            </w:r>
                            <w:r>
                              <w:rPr>
                                <w:rFonts w:ascii="Calibri" w:hAnsi="Calibri" w:cs="Tahoma"/>
                                <w:vertAlign w:val="superscript"/>
                                <w:rtl/>
                                <w:lang w:bidi="fa-IR"/>
                              </w:rPr>
                              <w:t>1</w:t>
                            </w:r>
                            <w:r>
                              <w:rPr>
                                <w:rFonts w:cs="Tahoma"/>
                                <w:lang w:bidi="fa-IR"/>
                              </w:rPr>
                              <w:t xml:space="preserve">                        </w:t>
                            </w:r>
                            <w:r>
                              <w:rPr>
                                <w:rFonts w:cs="Tahoma"/>
                                <w:sz w:val="28"/>
                                <w:szCs w:val="28"/>
                                <w:lang w:bidi="fa-IR"/>
                              </w:rPr>
                              <w:t>( SHPD)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7" o:spid="_x0000_s1030" style="position:absolute;left:0;text-align:left;margin-left:-57pt;margin-top:29.5pt;width:155.3pt;height:6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">
                <v:shadow on="t"/>
                <v:textbox>
                  <w:txbxContent>
                    <w:p w:rsidR="00233CEE" w:rsidRDefault="00233CEE" w:rsidP="00233CEE">
                      <w:pPr>
                        <w:bidi/>
                        <w:jc w:val="center"/>
                        <w:rPr>
                          <w:rFonts w:cs="Tahoma"/>
                          <w:sz w:val="18"/>
                          <w:szCs w:val="18"/>
                          <w:vertAlign w:val="superscript"/>
                          <w:lang w:bidi="fa-IR"/>
                        </w:rPr>
                      </w:pPr>
                      <w:r>
                        <w:rPr>
                          <w:rFonts w:ascii="Calibri" w:hAnsi="Calibri" w:cs="Tahoma"/>
                          <w:rtl/>
                          <w:lang w:bidi="fa-IR"/>
                        </w:rPr>
                        <w:t>امنیت درک شده در پردازش داده های خصوصی</w:t>
                      </w:r>
                      <w:r>
                        <w:rPr>
                          <w:rFonts w:ascii="Calibri" w:hAnsi="Calibri" w:cs="Tahoma"/>
                          <w:vertAlign w:val="superscript"/>
                          <w:rtl/>
                          <w:lang w:bidi="fa-IR"/>
                        </w:rPr>
                        <w:t>1</w:t>
                      </w:r>
                      <w:r>
                        <w:rPr>
                          <w:rFonts w:cs="Tahoma"/>
                          <w:lang w:bidi="fa-IR"/>
                        </w:rPr>
                        <w:t xml:space="preserve">                        </w:t>
                      </w:r>
                      <w:r>
                        <w:rPr>
                          <w:rFonts w:cs="Tahoma"/>
                          <w:sz w:val="28"/>
                          <w:szCs w:val="28"/>
                          <w:lang w:bidi="fa-IR"/>
                        </w:rPr>
                        <w:t>( SHPD)</w:t>
                      </w:r>
                    </w:p>
                  </w:txbxContent>
                </v:textbox>
              </v:roundrect>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177165</wp:posOffset>
                </wp:positionH>
                <wp:positionV relativeFrom="paragraph">
                  <wp:posOffset>81280</wp:posOffset>
                </wp:positionV>
                <wp:extent cx="652145" cy="290830"/>
                <wp:effectExtent l="0" t="38100" r="52705" b="3302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2145" cy="29083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8F1C8D" id="Straight Arrow Connector 18" o:spid="_x0000_s1026" type="#_x0000_t32" style="position:absolute;margin-left:13.95pt;margin-top:6.4pt;width:51.35pt;height:22.9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">
                <v:stroke dashstyle="dashDot" endarrow="block"/>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-339090</wp:posOffset>
                </wp:positionH>
                <wp:positionV relativeFrom="paragraph">
                  <wp:posOffset>81280</wp:posOffset>
                </wp:positionV>
                <wp:extent cx="516890" cy="294005"/>
                <wp:effectExtent l="38100" t="38100" r="16510" b="2984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16255" cy="294005"/>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1AC5FF" id="Straight Arrow Connector 19" o:spid="_x0000_s1026" type="#_x0000_t32" style="position:absolute;margin-left:-26.7pt;margin-top:6.4pt;width:40.7pt;height:23.1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">
                <v:stroke dashstyle="dashDot" endarrow="block"/>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1804035</wp:posOffset>
                </wp:positionH>
                <wp:positionV relativeFrom="paragraph">
                  <wp:posOffset>379095</wp:posOffset>
                </wp:positionV>
                <wp:extent cx="1120775" cy="635000"/>
                <wp:effectExtent l="0" t="0" r="22225" b="12700"/>
                <wp:wrapNone/>
                <wp:docPr id="14"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0775" cy="635000"/>
                        </a:xfrm>
                        <a:prstGeom prst="ellipse">
                          <a:avLst/>
                        </a:prstGeom>
                        <a:solidFill>
                          <a:srgbClr val="FFFFFF"/>
                        </a:solidFill>
                        <a:ln w="9525" cap="rnd">
                          <a:solidFill>
                            <a:srgbClr val="000000"/>
                          </a:solidFill>
                          <a:prstDash val="sysDot"/>
                          <a:round/>
                          <a:headEnd/>
                          <a:tailEnd/>
                        </a:ln>
                      </wps:spPr>
                      <wps:txbx>
                        <w:txbxContent>
                          <w:p w:rsidR="00233CEE" w:rsidRDefault="00233CEE" w:rsidP="00233CEE">
                            <w:pPr>
                              <w:bidi/>
                              <w:spacing w:after="0" w:line="240" w:lineRule="auto"/>
                              <w:jc w:val="center"/>
                              <w:rPr>
                                <w:rFonts w:ascii="Calibri" w:hAnsi="Calibri" w:cs="Tahoma"/>
                                <w:b/>
                                <w:bCs/>
                                <w:sz w:val="16"/>
                                <w:szCs w:val="16"/>
                                <w:lang w:bidi="fa-IR"/>
                              </w:rPr>
                            </w:pPr>
                            <w:r>
                              <w:rPr>
                                <w:rFonts w:ascii="Calibri" w:hAnsi="Calibri" w:cs="Tahoma"/>
                                <w:sz w:val="16"/>
                                <w:szCs w:val="16"/>
                                <w:rtl/>
                                <w:lang w:bidi="fa-IR"/>
                              </w:rPr>
                              <w:t>صداقت</w:t>
                            </w:r>
                          </w:p>
                          <w:p w:rsidR="00233CEE" w:rsidRDefault="00233CEE" w:rsidP="00233CEE">
                            <w:pPr>
                              <w:bidi/>
                              <w:spacing w:after="0" w:line="240" w:lineRule="auto"/>
                              <w:jc w:val="center"/>
                              <w:rPr>
                                <w:rFonts w:ascii="Calibri" w:hAnsi="Calibri" w:cs="Tahoma"/>
                                <w:sz w:val="18"/>
                                <w:szCs w:val="18"/>
                                <w:vertAlign w:val="superscript"/>
                                <w:rtl/>
                                <w:lang w:bidi="fa-IR"/>
                              </w:rPr>
                            </w:pPr>
                            <w:r>
                              <w:rPr>
                                <w:rFonts w:ascii="Calibri" w:hAnsi="Calibri" w:cs="Tahoma"/>
                                <w:sz w:val="16"/>
                                <w:szCs w:val="16"/>
                                <w:rtl/>
                                <w:lang w:bidi="fa-IR"/>
                              </w:rPr>
                              <w:t>درک شده</w:t>
                            </w:r>
                            <w:r>
                              <w:rPr>
                                <w:rFonts w:ascii="Calibri" w:hAnsi="Calibri" w:cs="Tahoma"/>
                                <w:sz w:val="18"/>
                                <w:szCs w:val="18"/>
                                <w:vertAlign w:val="superscript"/>
                                <w:rtl/>
                                <w:lang w:bidi="fa-IR"/>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31" style="position:absolute;left:0;text-align:left;margin-left:142.05pt;margin-top:29.85pt;width:88.25pt;height:5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">
                <v:stroke dashstyle="1 1" endcap="round"/>
                <v:textbox>
                  <w:txbxContent>
                    <w:p w:rsidR="00233CEE" w:rsidRDefault="00233CEE" w:rsidP="00233CEE">
                      <w:pPr>
                        <w:bidi/>
                        <w:spacing w:after="0" w:line="240" w:lineRule="auto"/>
                        <w:jc w:val="center"/>
                        <w:rPr>
                          <w:rFonts w:ascii="Calibri" w:hAnsi="Calibri" w:cs="Tahoma"/>
                          <w:b/>
                          <w:bCs/>
                          <w:sz w:val="16"/>
                          <w:szCs w:val="16"/>
                          <w:lang w:bidi="fa-IR"/>
                        </w:rPr>
                      </w:pPr>
                      <w:r>
                        <w:rPr>
                          <w:rFonts w:ascii="Calibri" w:hAnsi="Calibri" w:cs="Tahoma"/>
                          <w:sz w:val="16"/>
                          <w:szCs w:val="16"/>
                          <w:rtl/>
                          <w:lang w:bidi="fa-IR"/>
                        </w:rPr>
                        <w:t>صداقت</w:t>
                      </w:r>
                    </w:p>
                    <w:p w:rsidR="00233CEE" w:rsidRDefault="00233CEE" w:rsidP="00233CEE">
                      <w:pPr>
                        <w:bidi/>
                        <w:spacing w:after="0" w:line="240" w:lineRule="auto"/>
                        <w:jc w:val="center"/>
                        <w:rPr>
                          <w:rFonts w:ascii="Calibri" w:hAnsi="Calibri" w:cs="Tahoma"/>
                          <w:sz w:val="18"/>
                          <w:szCs w:val="18"/>
                          <w:vertAlign w:val="superscript"/>
                          <w:rtl/>
                          <w:lang w:bidi="fa-IR"/>
                        </w:rPr>
                      </w:pPr>
                      <w:r>
                        <w:rPr>
                          <w:rFonts w:ascii="Calibri" w:hAnsi="Calibri" w:cs="Tahoma"/>
                          <w:sz w:val="16"/>
                          <w:szCs w:val="16"/>
                          <w:rtl/>
                          <w:lang w:bidi="fa-IR"/>
                        </w:rPr>
                        <w:t>درک شده</w:t>
                      </w:r>
                      <w:r>
                        <w:rPr>
                          <w:rFonts w:ascii="Calibri" w:hAnsi="Calibri" w:cs="Tahoma"/>
                          <w:sz w:val="18"/>
                          <w:szCs w:val="18"/>
                          <w:vertAlign w:val="superscript"/>
                          <w:rtl/>
                          <w:lang w:bidi="fa-IR"/>
                        </w:rPr>
                        <w:t>5</w:t>
                      </w:r>
                    </w:p>
                  </w:txbxContent>
                </v:textbox>
              </v:oval>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1242695</wp:posOffset>
                </wp:positionH>
                <wp:positionV relativeFrom="paragraph">
                  <wp:posOffset>633730</wp:posOffset>
                </wp:positionV>
                <wp:extent cx="1256030" cy="938530"/>
                <wp:effectExtent l="0" t="0" r="58420" b="5207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6030" cy="938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579B4F" id="Straight Arrow Connector 16" o:spid="_x0000_s1026" type="#_x0000_t32" style="position:absolute;margin-left:97.85pt;margin-top:49.9pt;width:98.9pt;height:7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">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2355850</wp:posOffset>
                </wp:positionH>
                <wp:positionV relativeFrom="paragraph">
                  <wp:posOffset>876300</wp:posOffset>
                </wp:positionV>
                <wp:extent cx="572135" cy="384175"/>
                <wp:effectExtent l="38100" t="38100" r="18415" b="349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72135" cy="38354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4B82F" id="Straight Arrow Connector 13" o:spid="_x0000_s1026" type="#_x0000_t32" style="position:absolute;margin-left:185.5pt;margin-top:69pt;width:45.05pt;height:30.2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">
                <v:stroke dashstyle="dashDot" endarrow="block"/>
              </v:shape>
            </w:pict>
          </mc:Fallback>
        </mc:AlternateContent>
      </w:r>
    </w:p>
    <w:p w:rsidR="00233CEE" w:rsidRDefault="00233CEE" w:rsidP="00233CEE">
      <w:pPr>
        <w:bidi/>
        <w:spacing w:after="0" w:line="360" w:lineRule="auto"/>
        <w:jc w:val="lowKashida"/>
        <w:rPr>
          <w:rFonts w:ascii="Calibri" w:eastAsia="Times New Roman" w:hAnsi="Calibri" w:cs="B Zar" w:hint="cs"/>
          <w:color w:val="0D0D0D" w:themeColor="text1" w:themeTint="F2"/>
          <w:sz w:val="28"/>
          <w:szCs w:val="28"/>
          <w:rtl/>
          <w:lang w:bidi="fa-IR"/>
        </w:rPr>
      </w:pPr>
    </w:p>
    <w:p w:rsidR="00233CEE" w:rsidRDefault="00233CEE" w:rsidP="00233CEE">
      <w:pPr>
        <w:bidi/>
        <w:spacing w:after="0" w:line="360" w:lineRule="auto"/>
        <w:jc w:val="lowKashida"/>
        <w:rPr>
          <w:rFonts w:ascii="Calibri" w:eastAsia="Times New Roman" w:hAnsi="Calibri" w:cs="B Zar" w:hint="cs"/>
          <w:color w:val="0D0D0D" w:themeColor="text1" w:themeTint="F2"/>
          <w:sz w:val="28"/>
          <w:szCs w:val="28"/>
          <w:rtl/>
          <w:lang w:bidi="fa-IR"/>
        </w:rPr>
      </w:pPr>
    </w:p>
    <w:p w:rsidR="00233CEE" w:rsidRDefault="00233CEE" w:rsidP="00233CEE">
      <w:pPr>
        <w:tabs>
          <w:tab w:val="left" w:pos="1764"/>
        </w:tabs>
        <w:bidi/>
        <w:spacing w:after="0" w:line="360" w:lineRule="auto"/>
        <w:jc w:val="lowKashida"/>
        <w:rPr>
          <w:rFonts w:ascii="Calibri" w:eastAsia="Times New Roman" w:hAnsi="Calibri" w:cs="B Zar" w:hint="cs"/>
          <w:color w:val="0D0D0D" w:themeColor="text1" w:themeTint="F2"/>
          <w:sz w:val="28"/>
          <w:szCs w:val="28"/>
          <w:rtl/>
          <w:lang w:bidi="fa-IR"/>
        </w:rPr>
      </w:pPr>
      <w:r>
        <w:rPr>
          <w:rFonts w:hint="cs"/>
          <w:noProof/>
          <w:rtl/>
        </w:rPr>
        <mc:AlternateContent>
          <mc:Choice Requires="wps">
            <w:drawing>
              <wp:anchor distT="0" distB="0" distL="114300" distR="114300" simplePos="0" relativeHeight="251669504" behindDoc="0" locked="0" layoutInCell="1" allowOverlap="1">
                <wp:simplePos x="0" y="0"/>
                <wp:positionH relativeFrom="column">
                  <wp:posOffset>4153535</wp:posOffset>
                </wp:positionH>
                <wp:positionV relativeFrom="paragraph">
                  <wp:posOffset>203835</wp:posOffset>
                </wp:positionV>
                <wp:extent cx="1494790" cy="604520"/>
                <wp:effectExtent l="0" t="0" r="48260" b="62230"/>
                <wp:wrapNone/>
                <wp:docPr id="10" name="Rounded 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4790" cy="60452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233CEE" w:rsidRDefault="00233CEE" w:rsidP="00233CEE">
                            <w:pPr>
                              <w:bidi/>
                              <w:jc w:val="center"/>
                              <w:rPr>
                                <w:rFonts w:cs="Tahoma"/>
                                <w:b/>
                                <w:bCs/>
                                <w:sz w:val="18"/>
                                <w:szCs w:val="18"/>
                                <w:lang w:bidi="fa-IR"/>
                              </w:rPr>
                            </w:pPr>
                            <w:r>
                              <w:rPr>
                                <w:rFonts w:cs="Tahoma"/>
                                <w:b/>
                                <w:bCs/>
                                <w:rtl/>
                                <w:lang w:bidi="fa-IR"/>
                              </w:rPr>
                              <w:t>تعهد عاطفی</w:t>
                            </w:r>
                          </w:p>
                          <w:p w:rsidR="00233CEE" w:rsidRDefault="00233CEE" w:rsidP="00233CEE">
                            <w:pPr>
                              <w:bidi/>
                              <w:jc w:val="center"/>
                              <w:rPr>
                                <w:rFonts w:ascii="Calibri" w:hAnsi="Calibri" w:cs="Tahoma"/>
                                <w:i/>
                                <w:iCs/>
                                <w:sz w:val="20"/>
                                <w:szCs w:val="20"/>
                                <w:lang w:bidi="fa-IR"/>
                              </w:rPr>
                            </w:pPr>
                            <w:r>
                              <w:rPr>
                                <w:rFonts w:ascii="Calibri" w:hAnsi="Calibri" w:cs="Tahoma"/>
                                <w:i/>
                                <w:iCs/>
                                <w:sz w:val="20"/>
                                <w:szCs w:val="20"/>
                                <w:lang w:bidi="fa-IR"/>
                              </w:rPr>
                              <w:t>(affective commitment)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 o:spid="_x0000_s1032" style="position:absolute;left:0;text-align:left;margin-left:327.05pt;margin-top:16.05pt;width:117.7pt;height:47.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">
                <v:shadow on="t"/>
                <v:textbox>
                  <w:txbxContent>
                    <w:p w:rsidR="00233CEE" w:rsidRDefault="00233CEE" w:rsidP="00233CEE">
                      <w:pPr>
                        <w:bidi/>
                        <w:jc w:val="center"/>
                        <w:rPr>
                          <w:rFonts w:cs="Tahoma"/>
                          <w:b/>
                          <w:bCs/>
                          <w:sz w:val="18"/>
                          <w:szCs w:val="18"/>
                          <w:lang w:bidi="fa-IR"/>
                        </w:rPr>
                      </w:pPr>
                      <w:r>
                        <w:rPr>
                          <w:rFonts w:cs="Tahoma"/>
                          <w:b/>
                          <w:bCs/>
                          <w:rtl/>
                          <w:lang w:bidi="fa-IR"/>
                        </w:rPr>
                        <w:t>تعهد عاطفی</w:t>
                      </w:r>
                    </w:p>
                    <w:p w:rsidR="00233CEE" w:rsidRDefault="00233CEE" w:rsidP="00233CEE">
                      <w:pPr>
                        <w:bidi/>
                        <w:jc w:val="center"/>
                        <w:rPr>
                          <w:rFonts w:ascii="Calibri" w:hAnsi="Calibri" w:cs="Tahoma"/>
                          <w:i/>
                          <w:iCs/>
                          <w:sz w:val="20"/>
                          <w:szCs w:val="20"/>
                          <w:lang w:bidi="fa-IR"/>
                        </w:rPr>
                      </w:pPr>
                      <w:r>
                        <w:rPr>
                          <w:rFonts w:ascii="Calibri" w:hAnsi="Calibri" w:cs="Tahoma"/>
                          <w:i/>
                          <w:iCs/>
                          <w:sz w:val="20"/>
                          <w:szCs w:val="20"/>
                          <w:lang w:bidi="fa-IR"/>
                        </w:rPr>
                        <w:t>(affective commitment)</w:t>
                      </w:r>
                    </w:p>
                  </w:txbxContent>
                </v:textbox>
              </v:roundrect>
            </w:pict>
          </mc:Fallback>
        </mc:AlternateContent>
      </w:r>
      <w:r>
        <w:rPr>
          <w:rFonts w:hint="cs"/>
          <w:noProof/>
          <w:rtl/>
        </w:rPr>
        <mc:AlternateContent>
          <mc:Choice Requires="wps">
            <w:drawing>
              <wp:anchor distT="0" distB="0" distL="114300" distR="114300" simplePos="0" relativeHeight="251670528" behindDoc="0" locked="0" layoutInCell="1" allowOverlap="1">
                <wp:simplePos x="0" y="0"/>
                <wp:positionH relativeFrom="column">
                  <wp:posOffset>2496820</wp:posOffset>
                </wp:positionH>
                <wp:positionV relativeFrom="paragraph">
                  <wp:posOffset>212725</wp:posOffset>
                </wp:positionV>
                <wp:extent cx="1104900" cy="604520"/>
                <wp:effectExtent l="0" t="0" r="57150" b="62230"/>
                <wp:wrapNone/>
                <wp:docPr id="11" name="Rounded 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900" cy="604520"/>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233CEE" w:rsidRDefault="00233CEE" w:rsidP="00233CEE">
                            <w:pPr>
                              <w:bidi/>
                              <w:rPr>
                                <w:rFonts w:cs="Tahoma"/>
                                <w:b/>
                                <w:bCs/>
                                <w:lang w:bidi="fa-IR"/>
                              </w:rPr>
                            </w:pPr>
                            <w:r>
                              <w:rPr>
                                <w:rFonts w:cs="Tahoma"/>
                                <w:b/>
                                <w:bCs/>
                                <w:rtl/>
                                <w:lang w:bidi="fa-IR"/>
                              </w:rPr>
                              <w:t xml:space="preserve">اعتماد   </w:t>
                            </w:r>
                          </w:p>
                          <w:p w:rsidR="00233CEE" w:rsidRDefault="00233CEE" w:rsidP="00233CEE">
                            <w:pPr>
                              <w:bidi/>
                              <w:rPr>
                                <w:rFonts w:cs="Tahoma"/>
                                <w:b/>
                                <w:bCs/>
                                <w:sz w:val="18"/>
                                <w:szCs w:val="18"/>
                                <w:rtl/>
                                <w:lang w:bidi="fa-IR"/>
                              </w:rPr>
                            </w:pPr>
                            <w:r>
                              <w:rPr>
                                <w:rFonts w:cs="Tahoma"/>
                                <w:b/>
                                <w:bCs/>
                                <w:rtl/>
                                <w:lang w:bidi="fa-IR"/>
                              </w:rPr>
                              <w:t xml:space="preserve"> </w:t>
                            </w:r>
                            <w:r>
                              <w:rPr>
                                <w:rFonts w:cs="Tahoma"/>
                                <w:sz w:val="18"/>
                                <w:szCs w:val="18"/>
                                <w:lang w:bidi="fa-IR"/>
                              </w:rPr>
                              <w:t xml:space="preserve">      </w:t>
                            </w:r>
                            <w:r>
                              <w:rPr>
                                <w:rFonts w:ascii="Calibri" w:hAnsi="Calibri" w:cs="Tahoma"/>
                                <w:i/>
                                <w:iCs/>
                                <w:sz w:val="20"/>
                                <w:szCs w:val="20"/>
                                <w:lang w:bidi="fa-IR"/>
                              </w:rPr>
                              <w:t>(trust)</w:t>
                            </w:r>
                            <w:r>
                              <w:rPr>
                                <w:rFonts w:cs="Tahoma"/>
                                <w:b/>
                                <w:bCs/>
                                <w:sz w:val="18"/>
                                <w:szCs w:val="18"/>
                                <w:rtl/>
                                <w:lang w:bidi="fa-IR"/>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 o:spid="_x0000_s1033" style="position:absolute;left:0;text-align:left;margin-left:196.6pt;margin-top:16.75pt;width:87pt;height:47.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">
                <v:shadow on="t"/>
                <v:textbox>
                  <w:txbxContent>
                    <w:p w:rsidR="00233CEE" w:rsidRDefault="00233CEE" w:rsidP="00233CEE">
                      <w:pPr>
                        <w:bidi/>
                        <w:rPr>
                          <w:rFonts w:cs="Tahoma"/>
                          <w:b/>
                          <w:bCs/>
                          <w:lang w:bidi="fa-IR"/>
                        </w:rPr>
                      </w:pPr>
                      <w:r>
                        <w:rPr>
                          <w:rFonts w:cs="Tahoma"/>
                          <w:b/>
                          <w:bCs/>
                          <w:rtl/>
                          <w:lang w:bidi="fa-IR"/>
                        </w:rPr>
                        <w:t xml:space="preserve">اعتماد   </w:t>
                      </w:r>
                    </w:p>
                    <w:p w:rsidR="00233CEE" w:rsidRDefault="00233CEE" w:rsidP="00233CEE">
                      <w:pPr>
                        <w:bidi/>
                        <w:rPr>
                          <w:rFonts w:cs="Tahoma"/>
                          <w:b/>
                          <w:bCs/>
                          <w:sz w:val="18"/>
                          <w:szCs w:val="18"/>
                          <w:rtl/>
                          <w:lang w:bidi="fa-IR"/>
                        </w:rPr>
                      </w:pPr>
                      <w:r>
                        <w:rPr>
                          <w:rFonts w:cs="Tahoma"/>
                          <w:b/>
                          <w:bCs/>
                          <w:rtl/>
                          <w:lang w:bidi="fa-IR"/>
                        </w:rPr>
                        <w:t xml:space="preserve"> </w:t>
                      </w:r>
                      <w:r>
                        <w:rPr>
                          <w:rFonts w:cs="Tahoma"/>
                          <w:sz w:val="18"/>
                          <w:szCs w:val="18"/>
                          <w:lang w:bidi="fa-IR"/>
                        </w:rPr>
                        <w:t xml:space="preserve">      </w:t>
                      </w:r>
                      <w:r>
                        <w:rPr>
                          <w:rFonts w:ascii="Calibri" w:hAnsi="Calibri" w:cs="Tahoma"/>
                          <w:i/>
                          <w:iCs/>
                          <w:sz w:val="20"/>
                          <w:szCs w:val="20"/>
                          <w:lang w:bidi="fa-IR"/>
                        </w:rPr>
                        <w:t>(trust)</w:t>
                      </w:r>
                      <w:r>
                        <w:rPr>
                          <w:rFonts w:cs="Tahoma"/>
                          <w:b/>
                          <w:bCs/>
                          <w:sz w:val="18"/>
                          <w:szCs w:val="18"/>
                          <w:rtl/>
                          <w:lang w:bidi="fa-IR"/>
                        </w:rPr>
                        <w:t xml:space="preserve"> </w:t>
                      </w:r>
                    </w:p>
                  </w:txbxContent>
                </v:textbox>
              </v:roundrect>
            </w:pict>
          </mc:Fallback>
        </mc:AlternateContent>
      </w:r>
      <w:r>
        <w:rPr>
          <w:rFonts w:hint="cs"/>
          <w:noProof/>
          <w:rtl/>
        </w:rPr>
        <mc:AlternateContent>
          <mc:Choice Requires="wps">
            <w:drawing>
              <wp:anchor distT="0" distB="0" distL="114300" distR="114300" simplePos="0" relativeHeight="251671552" behindDoc="0" locked="0" layoutInCell="1" allowOverlap="1">
                <wp:simplePos x="0" y="0"/>
                <wp:positionH relativeFrom="column">
                  <wp:posOffset>-723900</wp:posOffset>
                </wp:positionH>
                <wp:positionV relativeFrom="paragraph">
                  <wp:posOffset>158115</wp:posOffset>
                </wp:positionV>
                <wp:extent cx="1972310" cy="691515"/>
                <wp:effectExtent l="0" t="0" r="66040" b="51435"/>
                <wp:wrapNone/>
                <wp:docPr id="9"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2310" cy="69151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233CEE" w:rsidRDefault="00233CEE" w:rsidP="00233CEE">
                            <w:pPr>
                              <w:bidi/>
                              <w:rPr>
                                <w:rFonts w:cs="Tahoma"/>
                                <w:lang w:bidi="fa-IR"/>
                              </w:rPr>
                            </w:pPr>
                            <w:r>
                              <w:rPr>
                                <w:rFonts w:cs="Tahoma"/>
                                <w:rtl/>
                                <w:lang w:bidi="fa-IR"/>
                              </w:rPr>
                              <w:t xml:space="preserve"> قابلیت استفادۀ درک شده </w:t>
                            </w:r>
                          </w:p>
                          <w:p w:rsidR="00233CEE" w:rsidRDefault="00233CEE" w:rsidP="00233CEE">
                            <w:pPr>
                              <w:bidi/>
                              <w:jc w:val="center"/>
                              <w:rPr>
                                <w:rFonts w:ascii="Calibri" w:hAnsi="Calibri" w:cs="Tahoma"/>
                                <w:i/>
                                <w:iCs/>
                                <w:sz w:val="20"/>
                                <w:szCs w:val="20"/>
                                <w:lang w:bidi="fa-IR"/>
                              </w:rPr>
                            </w:pPr>
                            <w:r>
                              <w:rPr>
                                <w:rFonts w:ascii="Calibri" w:hAnsi="Calibri" w:cs="Tahoma"/>
                                <w:i/>
                                <w:iCs/>
                                <w:sz w:val="20"/>
                                <w:szCs w:val="20"/>
                                <w:lang w:bidi="fa-IR"/>
                              </w:rPr>
                              <w:t>( perceived usability)</w:t>
                            </w:r>
                          </w:p>
                          <w:p w:rsidR="00233CEE" w:rsidRDefault="00233CEE" w:rsidP="00233CEE">
                            <w:pPr>
                              <w:bidi/>
                              <w:spacing w:before="100" w:beforeAutospacing="1" w:after="100" w:afterAutospacing="1"/>
                              <w:rPr>
                                <w:rFonts w:cs="Tahoma"/>
                                <w:lang w:bidi="fa-IR"/>
                              </w:rPr>
                            </w:pPr>
                            <w:r>
                              <w:rPr>
                                <w:rFonts w:cs="Tahoma"/>
                                <w:rtl/>
                                <w:lang w:bidi="fa-IR"/>
                              </w:rPr>
                              <w:t xml:space="preserve">        </w:t>
                            </w:r>
                          </w:p>
                          <w:p w:rsidR="00233CEE" w:rsidRDefault="00233CEE" w:rsidP="00233CEE">
                            <w:pPr>
                              <w:bidi/>
                              <w:rPr>
                                <w:rFonts w:cs="Tahoma"/>
                                <w:rtl/>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9" o:spid="_x0000_s1034" style="position:absolute;left:0;text-align:left;margin-left:-57pt;margin-top:12.45pt;width:155.3pt;height:5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">
                <v:shadow on="t"/>
                <v:textbox>
                  <w:txbxContent>
                    <w:p w:rsidR="00233CEE" w:rsidRDefault="00233CEE" w:rsidP="00233CEE">
                      <w:pPr>
                        <w:bidi/>
                        <w:rPr>
                          <w:rFonts w:cs="Tahoma"/>
                          <w:lang w:bidi="fa-IR"/>
                        </w:rPr>
                      </w:pPr>
                      <w:r>
                        <w:rPr>
                          <w:rFonts w:cs="Tahoma"/>
                          <w:rtl/>
                          <w:lang w:bidi="fa-IR"/>
                        </w:rPr>
                        <w:t xml:space="preserve"> قابلیت استفادۀ درک شده </w:t>
                      </w:r>
                    </w:p>
                    <w:p w:rsidR="00233CEE" w:rsidRDefault="00233CEE" w:rsidP="00233CEE">
                      <w:pPr>
                        <w:bidi/>
                        <w:jc w:val="center"/>
                        <w:rPr>
                          <w:rFonts w:ascii="Calibri" w:hAnsi="Calibri" w:cs="Tahoma"/>
                          <w:i/>
                          <w:iCs/>
                          <w:sz w:val="20"/>
                          <w:szCs w:val="20"/>
                          <w:lang w:bidi="fa-IR"/>
                        </w:rPr>
                      </w:pPr>
                      <w:r>
                        <w:rPr>
                          <w:rFonts w:ascii="Calibri" w:hAnsi="Calibri" w:cs="Tahoma"/>
                          <w:i/>
                          <w:iCs/>
                          <w:sz w:val="20"/>
                          <w:szCs w:val="20"/>
                          <w:lang w:bidi="fa-IR"/>
                        </w:rPr>
                        <w:t>( perceived usability)</w:t>
                      </w:r>
                    </w:p>
                    <w:p w:rsidR="00233CEE" w:rsidRDefault="00233CEE" w:rsidP="00233CEE">
                      <w:pPr>
                        <w:bidi/>
                        <w:spacing w:before="100" w:beforeAutospacing="1" w:after="100" w:afterAutospacing="1"/>
                        <w:rPr>
                          <w:rFonts w:cs="Tahoma"/>
                          <w:lang w:bidi="fa-IR"/>
                        </w:rPr>
                      </w:pPr>
                      <w:r>
                        <w:rPr>
                          <w:rFonts w:cs="Tahoma"/>
                          <w:rtl/>
                          <w:lang w:bidi="fa-IR"/>
                        </w:rPr>
                        <w:t xml:space="preserve">        </w:t>
                      </w:r>
                    </w:p>
                    <w:p w:rsidR="00233CEE" w:rsidRDefault="00233CEE" w:rsidP="00233CEE">
                      <w:pPr>
                        <w:bidi/>
                        <w:rPr>
                          <w:rFonts w:cs="Tahoma"/>
                          <w:rtl/>
                          <w:lang w:bidi="fa-IR"/>
                        </w:rPr>
                      </w:pPr>
                    </w:p>
                  </w:txbxContent>
                </v:textbox>
              </v:roundrect>
            </w:pict>
          </mc:Fallback>
        </mc:AlternateContent>
      </w:r>
      <w:r>
        <w:rPr>
          <w:rFonts w:ascii="Calibri" w:eastAsia="Times New Roman" w:hAnsi="Calibri" w:cs="B Zar"/>
          <w:color w:val="0D0D0D" w:themeColor="text1" w:themeTint="F2"/>
          <w:sz w:val="28"/>
          <w:szCs w:val="28"/>
          <w:lang w:bidi="fa-IR"/>
        </w:rPr>
        <w:t xml:space="preserve">   </w:t>
      </w:r>
    </w:p>
    <w:p w:rsidR="00233CEE" w:rsidRDefault="00233CEE" w:rsidP="00233CEE">
      <w:pPr>
        <w:tabs>
          <w:tab w:val="left" w:pos="1764"/>
        </w:tabs>
        <w:bidi/>
        <w:spacing w:after="0" w:line="360" w:lineRule="auto"/>
        <w:jc w:val="lowKashida"/>
        <w:rPr>
          <w:rFonts w:ascii="Calibri" w:eastAsia="Times New Roman" w:hAnsi="Calibri" w:cs="B Zar"/>
          <w:color w:val="0D0D0D" w:themeColor="text1" w:themeTint="F2"/>
          <w:sz w:val="28"/>
          <w:szCs w:val="28"/>
          <w:lang w:bidi="fa-IR"/>
        </w:rPr>
      </w:pPr>
      <w:r>
        <w:rPr>
          <w:noProof/>
        </w:rPr>
        <mc:AlternateContent>
          <mc:Choice Requires="wps">
            <w:drawing>
              <wp:anchor distT="0" distB="0" distL="114300" distR="114300" simplePos="0" relativeHeight="251672576" behindDoc="0" locked="0" layoutInCell="1" allowOverlap="1">
                <wp:simplePos x="0" y="0"/>
                <wp:positionH relativeFrom="column">
                  <wp:posOffset>1242695</wp:posOffset>
                </wp:positionH>
                <wp:positionV relativeFrom="paragraph">
                  <wp:posOffset>220345</wp:posOffset>
                </wp:positionV>
                <wp:extent cx="1256030" cy="8255"/>
                <wp:effectExtent l="0" t="57150" r="39370" b="8699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6030"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542CB7" id="Straight Arrow Connector 7" o:spid="_x0000_s1026" type="#_x0000_t32" style="position:absolute;margin-left:97.85pt;margin-top:17.35pt;width:98.9pt;height:.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">
                <v:stroke endarrow="block"/>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3601085</wp:posOffset>
                </wp:positionH>
                <wp:positionV relativeFrom="paragraph">
                  <wp:posOffset>222250</wp:posOffset>
                </wp:positionV>
                <wp:extent cx="549275" cy="0"/>
                <wp:effectExtent l="0" t="76200" r="22225" b="952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2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D1BBEE" id="Straight Arrow Connector 8" o:spid="_x0000_s1026" type="#_x0000_t32" style="position:absolute;margin-left:283.55pt;margin-top:17.5pt;width:43.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">
                <v:stroke endarrow="block"/>
              </v:shape>
            </w:pict>
          </mc:Fallback>
        </mc:AlternateContent>
      </w:r>
    </w:p>
    <w:p w:rsidR="00233CEE" w:rsidRDefault="00233CEE" w:rsidP="00233CEE">
      <w:pPr>
        <w:tabs>
          <w:tab w:val="left" w:pos="1764"/>
        </w:tabs>
        <w:bidi/>
        <w:spacing w:after="0" w:line="360" w:lineRule="auto"/>
        <w:jc w:val="lowKashida"/>
        <w:rPr>
          <w:rFonts w:ascii="Calibri" w:eastAsia="Times New Roman" w:hAnsi="Calibri" w:cs="B Zar"/>
          <w:color w:val="0D0D0D" w:themeColor="text1" w:themeTint="F2"/>
          <w:sz w:val="28"/>
          <w:szCs w:val="28"/>
          <w:lang w:bidi="fa-IR"/>
        </w:rPr>
      </w:pPr>
      <w:r>
        <w:rPr>
          <w:noProof/>
        </w:rPr>
        <mc:AlternateContent>
          <mc:Choice Requires="wps">
            <w:drawing>
              <wp:anchor distT="0" distB="0" distL="114300" distR="114300" simplePos="0" relativeHeight="251674624" behindDoc="0" locked="0" layoutInCell="1" allowOverlap="1">
                <wp:simplePos x="0" y="0"/>
                <wp:positionH relativeFrom="column">
                  <wp:posOffset>3005455</wp:posOffset>
                </wp:positionH>
                <wp:positionV relativeFrom="paragraph">
                  <wp:posOffset>205740</wp:posOffset>
                </wp:positionV>
                <wp:extent cx="8255" cy="406400"/>
                <wp:effectExtent l="38100" t="0" r="67945" b="5080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406400"/>
                        </a:xfrm>
                        <a:prstGeom prst="straightConnector1">
                          <a:avLst/>
                        </a:prstGeom>
                        <a:noFill/>
                        <a:ln w="9525">
                          <a:solidFill>
                            <a:srgbClr val="000000"/>
                          </a:solidFill>
                          <a:prstDash val="dashDot"/>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104856" id="Straight Arrow Connector 6" o:spid="_x0000_s1026" type="#_x0000_t32" style="position:absolute;margin-left:236.65pt;margin-top:16.2pt;width:.65pt;height:3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">
                <v:stroke dashstyle="dashDot" endarrow="block"/>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1250315</wp:posOffset>
                </wp:positionH>
                <wp:positionV relativeFrom="paragraph">
                  <wp:posOffset>60960</wp:posOffset>
                </wp:positionV>
                <wp:extent cx="1247775" cy="786765"/>
                <wp:effectExtent l="0" t="38100" r="47625" b="3238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47775" cy="7867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9AA2BA" id="Straight Arrow Connector 5" o:spid="_x0000_s1026" type="#_x0000_t32" style="position:absolute;margin-left:98.45pt;margin-top:4.8pt;width:98.25pt;height:61.9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">
                <v:stroke endarrow="block"/>
              </v:shape>
            </w:pict>
          </mc:Fallback>
        </mc:AlternateContent>
      </w:r>
      <w:r>
        <w:rPr>
          <w:rFonts w:ascii="Calibri" w:eastAsia="Times New Roman" w:hAnsi="Calibri" w:cs="B Zar"/>
          <w:color w:val="0D0D0D" w:themeColor="text1" w:themeTint="F2"/>
          <w:sz w:val="28"/>
          <w:szCs w:val="28"/>
          <w:lang w:bidi="fa-IR"/>
        </w:rPr>
        <w:t xml:space="preserve">    </w:t>
      </w:r>
    </w:p>
    <w:p w:rsidR="00233CEE" w:rsidRDefault="00233CEE" w:rsidP="00233CEE">
      <w:pPr>
        <w:tabs>
          <w:tab w:val="left" w:pos="1764"/>
        </w:tabs>
        <w:bidi/>
        <w:spacing w:after="0" w:line="360" w:lineRule="auto"/>
        <w:jc w:val="lowKashida"/>
        <w:rPr>
          <w:rFonts w:ascii="Calibri" w:eastAsia="Times New Roman" w:hAnsi="Calibri" w:cs="B Zar"/>
          <w:color w:val="0D0D0D" w:themeColor="text1" w:themeTint="F2"/>
          <w:sz w:val="28"/>
          <w:szCs w:val="28"/>
          <w:lang w:bidi="fa-IR"/>
        </w:rPr>
      </w:pPr>
      <w:r>
        <w:rPr>
          <w:noProof/>
        </w:rPr>
        <mc:AlternateContent>
          <mc:Choice Requires="wps">
            <w:drawing>
              <wp:anchor distT="0" distB="0" distL="114300" distR="114300" simplePos="0" relativeHeight="251676672" behindDoc="0" locked="0" layoutInCell="1" allowOverlap="1">
                <wp:simplePos x="0" y="0"/>
                <wp:positionH relativeFrom="column">
                  <wp:posOffset>-723900</wp:posOffset>
                </wp:positionH>
                <wp:positionV relativeFrom="paragraph">
                  <wp:posOffset>120015</wp:posOffset>
                </wp:positionV>
                <wp:extent cx="1972310" cy="683895"/>
                <wp:effectExtent l="0" t="0" r="66040" b="59055"/>
                <wp:wrapNone/>
                <wp:docPr id="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2310" cy="68389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rsidR="00233CEE" w:rsidRDefault="00233CEE" w:rsidP="00233CEE">
                            <w:pPr>
                              <w:bidi/>
                              <w:jc w:val="center"/>
                              <w:rPr>
                                <w:rFonts w:cs="Tahoma"/>
                                <w:sz w:val="18"/>
                                <w:szCs w:val="18"/>
                                <w:lang w:bidi="fa-IR"/>
                              </w:rPr>
                            </w:pPr>
                            <w:r>
                              <w:rPr>
                                <w:rFonts w:cs="Tahoma"/>
                                <w:rtl/>
                                <w:lang w:bidi="fa-IR"/>
                              </w:rPr>
                              <w:t>شهرت درک شده</w:t>
                            </w:r>
                          </w:p>
                          <w:p w:rsidR="00233CEE" w:rsidRDefault="00233CEE" w:rsidP="00233CEE">
                            <w:pPr>
                              <w:bidi/>
                              <w:jc w:val="center"/>
                              <w:rPr>
                                <w:rFonts w:ascii="Calibri" w:hAnsi="Calibri" w:cs="Tahoma"/>
                                <w:i/>
                                <w:iCs/>
                                <w:sz w:val="20"/>
                                <w:szCs w:val="20"/>
                                <w:lang w:bidi="fa-IR"/>
                              </w:rPr>
                            </w:pPr>
                            <w:r>
                              <w:rPr>
                                <w:rFonts w:ascii="Calibri" w:hAnsi="Calibri" w:cs="Tahoma"/>
                                <w:i/>
                                <w:iCs/>
                                <w:sz w:val="20"/>
                                <w:szCs w:val="20"/>
                                <w:lang w:bidi="fa-IR"/>
                              </w:rPr>
                              <w:t>( perceived reputation)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3" o:spid="_x0000_s1035" style="position:absolute;left:0;text-align:left;margin-left:-57pt;margin-top:9.45pt;width:155.3pt;height:53.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">
                <v:shadow on="t"/>
                <v:textbox>
                  <w:txbxContent>
                    <w:p w:rsidR="00233CEE" w:rsidRDefault="00233CEE" w:rsidP="00233CEE">
                      <w:pPr>
                        <w:bidi/>
                        <w:jc w:val="center"/>
                        <w:rPr>
                          <w:rFonts w:cs="Tahoma"/>
                          <w:sz w:val="18"/>
                          <w:szCs w:val="18"/>
                          <w:lang w:bidi="fa-IR"/>
                        </w:rPr>
                      </w:pPr>
                      <w:r>
                        <w:rPr>
                          <w:rFonts w:cs="Tahoma"/>
                          <w:rtl/>
                          <w:lang w:bidi="fa-IR"/>
                        </w:rPr>
                        <w:t>شهرت درک شده</w:t>
                      </w:r>
                    </w:p>
                    <w:p w:rsidR="00233CEE" w:rsidRDefault="00233CEE" w:rsidP="00233CEE">
                      <w:pPr>
                        <w:bidi/>
                        <w:jc w:val="center"/>
                        <w:rPr>
                          <w:rFonts w:ascii="Calibri" w:hAnsi="Calibri" w:cs="Tahoma"/>
                          <w:i/>
                          <w:iCs/>
                          <w:sz w:val="20"/>
                          <w:szCs w:val="20"/>
                          <w:lang w:bidi="fa-IR"/>
                        </w:rPr>
                      </w:pPr>
                      <w:r>
                        <w:rPr>
                          <w:rFonts w:ascii="Calibri" w:hAnsi="Calibri" w:cs="Tahoma"/>
                          <w:i/>
                          <w:iCs/>
                          <w:sz w:val="20"/>
                          <w:szCs w:val="20"/>
                          <w:lang w:bidi="fa-IR"/>
                        </w:rPr>
                        <w:t>( perceived reputation)</w:t>
                      </w:r>
                    </w:p>
                  </w:txbxContent>
                </v:textbox>
              </v:roundrect>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2496185</wp:posOffset>
                </wp:positionH>
                <wp:positionV relativeFrom="paragraph">
                  <wp:posOffset>284480</wp:posOffset>
                </wp:positionV>
                <wp:extent cx="1057275" cy="572770"/>
                <wp:effectExtent l="0" t="0" r="28575" b="1778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6640" cy="572135"/>
                        </a:xfrm>
                        <a:prstGeom prst="ellipse">
                          <a:avLst/>
                        </a:prstGeom>
                        <a:solidFill>
                          <a:srgbClr val="FFFFFF"/>
                        </a:solidFill>
                        <a:ln w="9525" cap="rnd">
                          <a:solidFill>
                            <a:srgbClr val="000000"/>
                          </a:solidFill>
                          <a:prstDash val="sysDot"/>
                          <a:round/>
                          <a:headEnd/>
                          <a:tailEnd/>
                        </a:ln>
                      </wps:spPr>
                      <wps:txbx>
                        <w:txbxContent>
                          <w:p w:rsidR="00233CEE" w:rsidRDefault="00233CEE" w:rsidP="00233CEE">
                            <w:pPr>
                              <w:bidi/>
                              <w:jc w:val="center"/>
                              <w:rPr>
                                <w:rFonts w:ascii="Calibri" w:hAnsi="Calibri" w:cs="Tahoma"/>
                                <w:sz w:val="18"/>
                                <w:szCs w:val="18"/>
                                <w:vertAlign w:val="superscript"/>
                                <w:lang w:bidi="fa-IR"/>
                              </w:rPr>
                            </w:pPr>
                            <w:r>
                              <w:rPr>
                                <w:rFonts w:ascii="Calibri" w:hAnsi="Calibri" w:cs="Tahoma"/>
                                <w:sz w:val="18"/>
                                <w:szCs w:val="18"/>
                                <w:rtl/>
                                <w:lang w:bidi="fa-IR"/>
                              </w:rPr>
                              <w:t>شایستگی درک شده</w:t>
                            </w:r>
                            <w:r>
                              <w:rPr>
                                <w:rFonts w:ascii="Calibri" w:hAnsi="Calibri" w:cs="Tahoma"/>
                                <w:sz w:val="18"/>
                                <w:szCs w:val="18"/>
                                <w:vertAlign w:val="superscript"/>
                                <w:rtl/>
                                <w:lang w:bidi="fa-IR"/>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36" style="position:absolute;left:0;text-align:left;margin-left:196.55pt;margin-top:22.4pt;width:83.25pt;height:4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">
                <v:stroke dashstyle="1 1" endcap="round"/>
                <v:textbox>
                  <w:txbxContent>
                    <w:p w:rsidR="00233CEE" w:rsidRDefault="00233CEE" w:rsidP="00233CEE">
                      <w:pPr>
                        <w:bidi/>
                        <w:jc w:val="center"/>
                        <w:rPr>
                          <w:rFonts w:ascii="Calibri" w:hAnsi="Calibri" w:cs="Tahoma"/>
                          <w:sz w:val="18"/>
                          <w:szCs w:val="18"/>
                          <w:vertAlign w:val="superscript"/>
                          <w:lang w:bidi="fa-IR"/>
                        </w:rPr>
                      </w:pPr>
                      <w:r>
                        <w:rPr>
                          <w:rFonts w:ascii="Calibri" w:hAnsi="Calibri" w:cs="Tahoma"/>
                          <w:sz w:val="18"/>
                          <w:szCs w:val="18"/>
                          <w:rtl/>
                          <w:lang w:bidi="fa-IR"/>
                        </w:rPr>
                        <w:t>شایستگی درک شده</w:t>
                      </w:r>
                      <w:r>
                        <w:rPr>
                          <w:rFonts w:ascii="Calibri" w:hAnsi="Calibri" w:cs="Tahoma"/>
                          <w:sz w:val="18"/>
                          <w:szCs w:val="18"/>
                          <w:vertAlign w:val="superscript"/>
                          <w:rtl/>
                          <w:lang w:bidi="fa-IR"/>
                        </w:rPr>
                        <w:t>6</w:t>
                      </w:r>
                    </w:p>
                  </w:txbxContent>
                </v:textbox>
              </v:oval>
            </w:pict>
          </mc:Fallback>
        </mc:AlternateContent>
      </w:r>
    </w:p>
    <w:p w:rsidR="00233CEE" w:rsidRDefault="00233CEE" w:rsidP="00233CEE">
      <w:pPr>
        <w:tabs>
          <w:tab w:val="left" w:pos="1764"/>
        </w:tabs>
        <w:bidi/>
        <w:spacing w:after="0" w:line="360" w:lineRule="auto"/>
        <w:jc w:val="lowKashida"/>
        <w:rPr>
          <w:rFonts w:ascii="Calibri" w:eastAsia="Times New Roman" w:hAnsi="Calibri" w:cs="B Zar"/>
          <w:color w:val="0D0D0D" w:themeColor="text1" w:themeTint="F2"/>
          <w:sz w:val="28"/>
          <w:szCs w:val="28"/>
          <w:lang w:bidi="fa-IR"/>
        </w:rPr>
      </w:pPr>
      <w:r>
        <w:rPr>
          <w:rFonts w:ascii="Calibri" w:eastAsia="Times New Roman" w:hAnsi="Calibri" w:cs="B Zar"/>
          <w:color w:val="0D0D0D" w:themeColor="text1" w:themeTint="F2"/>
          <w:sz w:val="28"/>
          <w:szCs w:val="28"/>
          <w:lang w:bidi="fa-IR"/>
        </w:rPr>
        <w:t xml:space="preserve">  </w:t>
      </w:r>
    </w:p>
    <w:p w:rsidR="00233CEE" w:rsidRDefault="00233CEE" w:rsidP="00233CEE">
      <w:pPr>
        <w:tabs>
          <w:tab w:val="left" w:pos="1764"/>
        </w:tabs>
        <w:bidi/>
        <w:spacing w:after="0" w:line="360" w:lineRule="auto"/>
        <w:jc w:val="lowKashida"/>
        <w:rPr>
          <w:rFonts w:ascii="Calibri" w:eastAsia="Times New Roman" w:hAnsi="Calibri" w:cs="B Zar"/>
          <w:color w:val="0D0D0D" w:themeColor="text1" w:themeTint="F2"/>
          <w:sz w:val="28"/>
          <w:szCs w:val="28"/>
          <w:lang w:bidi="fa-IR"/>
        </w:rPr>
      </w:pPr>
      <w:r>
        <w:rPr>
          <w:rFonts w:ascii="Calibri" w:eastAsia="Times New Roman" w:hAnsi="Calibri" w:cs="B Zar"/>
          <w:color w:val="0D0D0D" w:themeColor="text1" w:themeTint="F2"/>
          <w:sz w:val="28"/>
          <w:szCs w:val="28"/>
          <w:lang w:bidi="fa-IR"/>
        </w:rPr>
        <w:t xml:space="preserve">     </w:t>
      </w:r>
    </w:p>
    <w:p w:rsidR="00233CEE" w:rsidRDefault="00233CEE" w:rsidP="00233CEE">
      <w:pPr>
        <w:tabs>
          <w:tab w:val="left" w:pos="1764"/>
        </w:tabs>
        <w:bidi/>
        <w:spacing w:after="0" w:line="360" w:lineRule="auto"/>
        <w:jc w:val="lowKashida"/>
        <w:rPr>
          <w:rFonts w:ascii="Times New Roman" w:eastAsia="Times New Roman" w:hAnsi="Times New Roman" w:cs="Times New Roman" w:hint="cs"/>
          <w:color w:val="0D0D0D" w:themeColor="text1" w:themeTint="F2"/>
          <w:sz w:val="28"/>
          <w:szCs w:val="28"/>
          <w:rtl/>
          <w:lang w:bidi="fa-IR"/>
        </w:rPr>
      </w:pPr>
      <w:r>
        <w:rPr>
          <w:rFonts w:ascii="Calibri" w:eastAsia="Times New Roman" w:hAnsi="Calibri" w:cs="B Zar"/>
          <w:color w:val="0D0D0D" w:themeColor="text1" w:themeTint="F2"/>
          <w:sz w:val="28"/>
          <w:szCs w:val="28"/>
          <w:lang w:bidi="fa-IR"/>
        </w:rPr>
        <w:t xml:space="preserve">                             </w:t>
      </w:r>
      <w:r>
        <w:rPr>
          <w:rFonts w:ascii="Calibri" w:eastAsia="Times New Roman" w:hAnsi="Calibri" w:cs="B Zar" w:hint="cs"/>
          <w:color w:val="0D0D0D" w:themeColor="text1" w:themeTint="F2"/>
          <w:sz w:val="28"/>
          <w:szCs w:val="28"/>
          <w:rtl/>
          <w:lang w:bidi="fa-IR"/>
        </w:rPr>
        <w:t xml:space="preserve">برگرفته از مقاله </w:t>
      </w:r>
      <w:r>
        <w:rPr>
          <w:rFonts w:ascii="Times New Roman" w:eastAsia="Times New Roman" w:hAnsi="Times New Roman" w:cs="Times New Roman"/>
          <w:color w:val="0D0D0D" w:themeColor="text1" w:themeTint="F2"/>
          <w:sz w:val="28"/>
          <w:szCs w:val="28"/>
          <w:rtl/>
          <w:lang w:bidi="fa-IR"/>
        </w:rPr>
        <w:t>(</w:t>
      </w:r>
      <w:r>
        <w:rPr>
          <w:rFonts w:ascii="Times New Roman" w:eastAsia="Times New Roman" w:hAnsi="Times New Roman" w:cs="Times New Roman"/>
          <w:color w:val="0D0D0D" w:themeColor="text1" w:themeTint="F2"/>
          <w:sz w:val="28"/>
          <w:szCs w:val="28"/>
          <w:lang w:bidi="fa-IR"/>
        </w:rPr>
        <w:t>Casalo et al., 2007</w:t>
      </w:r>
      <w:r>
        <w:rPr>
          <w:rFonts w:ascii="Times New Roman" w:eastAsia="Times New Roman" w:hAnsi="Times New Roman" w:cs="Times New Roman"/>
          <w:color w:val="0D0D0D" w:themeColor="text1" w:themeTint="F2"/>
          <w:sz w:val="28"/>
          <w:szCs w:val="28"/>
          <w:rtl/>
          <w:lang w:bidi="fa-IR"/>
        </w:rPr>
        <w:t>)</w:t>
      </w:r>
    </w:p>
    <w:p w:rsidR="00233CEE" w:rsidRDefault="00233CEE" w:rsidP="00233CEE">
      <w:pPr>
        <w:tabs>
          <w:tab w:val="left" w:pos="1764"/>
        </w:tabs>
        <w:bidi/>
        <w:spacing w:after="0" w:line="300" w:lineRule="auto"/>
        <w:jc w:val="both"/>
        <w:rPr>
          <w:rFonts w:ascii="Calibri" w:eastAsia="Times New Roman" w:hAnsi="Calibri" w:cs="Lotus"/>
          <w:color w:val="0D0D0D" w:themeColor="text1" w:themeTint="F2"/>
          <w:sz w:val="28"/>
          <w:szCs w:val="28"/>
          <w:rtl/>
          <w:lang w:bidi="fa-IR"/>
        </w:rPr>
      </w:pPr>
      <w:r>
        <w:rPr>
          <w:rFonts w:ascii="Calibri" w:eastAsia="Times New Roman" w:hAnsi="Calibri" w:cs="Lotus" w:hint="cs"/>
          <w:color w:val="0D0D0D" w:themeColor="text1" w:themeTint="F2"/>
          <w:sz w:val="28"/>
          <w:szCs w:val="28"/>
          <w:rtl/>
          <w:lang w:bidi="fa-IR"/>
        </w:rPr>
        <w:t xml:space="preserve">در اين  پژوهش، متغيرهاي « امنيت درک شده  در  پردازش  داده هاي خصوصي» </w:t>
      </w:r>
      <w:r>
        <w:rPr>
          <w:rFonts w:ascii="Times New Roman" w:eastAsia="Times New Roman" w:hAnsi="Times New Roman" w:cs="Times New Roman"/>
          <w:color w:val="0D0D0D" w:themeColor="text1" w:themeTint="F2"/>
          <w:sz w:val="28"/>
          <w:szCs w:val="28"/>
          <w:rtl/>
          <w:lang w:bidi="fa-IR"/>
        </w:rPr>
        <w:t>(</w:t>
      </w:r>
      <w:r>
        <w:rPr>
          <w:rFonts w:ascii="Times New Roman" w:eastAsia="Times New Roman" w:hAnsi="Times New Roman" w:cs="Times New Roman"/>
          <w:color w:val="0D0D0D" w:themeColor="text1" w:themeTint="F2"/>
          <w:sz w:val="28"/>
          <w:szCs w:val="28"/>
          <w:lang w:bidi="fa-IR"/>
        </w:rPr>
        <w:t>SHPD</w:t>
      </w:r>
      <w:r>
        <w:rPr>
          <w:rFonts w:ascii="Times New Roman" w:eastAsia="Times New Roman" w:hAnsi="Times New Roman" w:cs="Times New Roman"/>
          <w:color w:val="0D0D0D" w:themeColor="text1" w:themeTint="F2"/>
          <w:sz w:val="28"/>
          <w:szCs w:val="28"/>
          <w:rtl/>
          <w:lang w:bidi="fa-IR"/>
        </w:rPr>
        <w:t>)</w:t>
      </w:r>
      <w:r>
        <w:rPr>
          <w:rFonts w:ascii="Calibri" w:eastAsia="Times New Roman" w:hAnsi="Calibri" w:cs="Lotus" w:hint="cs"/>
          <w:color w:val="0D0D0D" w:themeColor="text1" w:themeTint="F2"/>
          <w:sz w:val="28"/>
          <w:szCs w:val="28"/>
          <w:rtl/>
          <w:lang w:bidi="fa-IR"/>
        </w:rPr>
        <w:t xml:space="preserve">، «قابليت استفاده» و  « شهرت» به عنوان متغيرهاي مستقل، «اعتماد» متغير ميانجي و« تعهد عاطفي» متغير وابسته در نظرگرفته شده اند. در اين مدل، متغير </w:t>
      </w:r>
      <w:r>
        <w:rPr>
          <w:rFonts w:ascii="Times New Roman" w:eastAsia="Times New Roman" w:hAnsi="Times New Roman" w:cs="Times New Roman"/>
          <w:color w:val="0D0D0D" w:themeColor="text1" w:themeTint="F2"/>
          <w:sz w:val="28"/>
          <w:szCs w:val="28"/>
          <w:lang w:bidi="fa-IR"/>
        </w:rPr>
        <w:t>(SHPD)</w:t>
      </w:r>
      <w:r>
        <w:rPr>
          <w:rFonts w:ascii="Calibri" w:eastAsia="Times New Roman" w:hAnsi="Calibri" w:cs="Lotus" w:hint="cs"/>
          <w:color w:val="0D0D0D" w:themeColor="text1" w:themeTint="F2"/>
          <w:sz w:val="28"/>
          <w:szCs w:val="28"/>
          <w:rtl/>
          <w:lang w:bidi="fa-IR"/>
        </w:rPr>
        <w:t xml:space="preserve"> بصورت متغيري دو بعدي و تشکيل شده از متغيرهاي  امنيت و حريم خصوصي درک شده  اندازه گيري  مي شود.  متغير اعتماد  نيز  متغيري چند بعدي شامل صداقت، خيرخواهي و شايستگي درک شده توسط مصرف کنندگان در نظر گرفته مي شود.</w:t>
      </w:r>
    </w:p>
    <w:p w:rsidR="00233CEE" w:rsidRDefault="00233CEE" w:rsidP="00233CEE">
      <w:pPr>
        <w:bidi/>
        <w:spacing w:after="0" w:line="360" w:lineRule="auto"/>
        <w:jc w:val="right"/>
        <w:rPr>
          <w:rFonts w:ascii="Calibri" w:eastAsia="Times New Roman" w:hAnsi="Calibri" w:cs="B Zar"/>
          <w:color w:val="0D0D0D" w:themeColor="text1" w:themeTint="F2"/>
          <w:sz w:val="28"/>
          <w:szCs w:val="28"/>
          <w:lang w:bidi="fa-IR"/>
        </w:rPr>
      </w:pPr>
      <w:r>
        <w:rPr>
          <w:noProof/>
        </w:rPr>
        <mc:AlternateContent>
          <mc:Choice Requires="wps">
            <w:drawing>
              <wp:anchor distT="0" distB="0" distL="114300" distR="114300" simplePos="0" relativeHeight="251678720" behindDoc="0" locked="0" layoutInCell="1" allowOverlap="1">
                <wp:simplePos x="0" y="0"/>
                <wp:positionH relativeFrom="column">
                  <wp:posOffset>8255</wp:posOffset>
                </wp:positionH>
                <wp:positionV relativeFrom="paragraph">
                  <wp:posOffset>86360</wp:posOffset>
                </wp:positionV>
                <wp:extent cx="1987550" cy="0"/>
                <wp:effectExtent l="0" t="0" r="317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7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FE6CFE" id="Straight Arrow Connector 2" o:spid="_x0000_s1026" type="#_x0000_t32" style="position:absolute;margin-left:.65pt;margin-top:6.8pt;width:156.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"/>
            </w:pict>
          </mc:Fallback>
        </mc:AlternateContent>
      </w:r>
    </w:p>
    <w:p w:rsidR="00233CEE" w:rsidRDefault="00233CEE" w:rsidP="00233CEE">
      <w:pPr>
        <w:bidi/>
        <w:spacing w:after="0" w:line="360" w:lineRule="auto"/>
        <w:jc w:val="right"/>
        <w:rPr>
          <w:rFonts w:ascii="Times New Roman" w:eastAsia="Times New Roman" w:hAnsi="Times New Roman" w:cs="Times New Roman"/>
          <w:color w:val="0D0D0D" w:themeColor="text1" w:themeTint="F2"/>
          <w:sz w:val="20"/>
          <w:szCs w:val="20"/>
          <w:lang w:bidi="fa-IR"/>
        </w:rPr>
      </w:pPr>
      <w:r>
        <w:rPr>
          <w:rFonts w:ascii="Calibri" w:eastAsia="Times New Roman" w:hAnsi="Calibri" w:cs="B Zar"/>
          <w:color w:val="0D0D0D" w:themeColor="text1" w:themeTint="F2"/>
          <w:sz w:val="16"/>
          <w:szCs w:val="16"/>
          <w:lang w:bidi="fa-IR"/>
        </w:rPr>
        <w:t>1</w:t>
      </w:r>
      <w:r>
        <w:rPr>
          <w:rFonts w:ascii="Times New Roman" w:eastAsia="Times New Roman" w:hAnsi="Times New Roman" w:cs="Times New Roman"/>
          <w:color w:val="0D0D0D" w:themeColor="text1" w:themeTint="F2"/>
          <w:sz w:val="20"/>
          <w:szCs w:val="20"/>
          <w:lang w:bidi="fa-IR"/>
        </w:rPr>
        <w:t xml:space="preserve"> perceived  security in the handling of private data</w:t>
      </w:r>
    </w:p>
    <w:p w:rsidR="00233CEE" w:rsidRDefault="00233CEE" w:rsidP="00233CEE">
      <w:pPr>
        <w:bidi/>
        <w:spacing w:after="0" w:line="360" w:lineRule="auto"/>
        <w:ind w:left="-694" w:right="-694"/>
        <w:jc w:val="right"/>
        <w:rPr>
          <w:rFonts w:ascii="Calibri" w:eastAsia="Times New Roman" w:hAnsi="Calibri" w:cs="B Zar"/>
          <w:b/>
          <w:bCs/>
          <w:color w:val="0D0D0D" w:themeColor="text1" w:themeTint="F2"/>
          <w:sz w:val="28"/>
          <w:szCs w:val="28"/>
          <w:rtl/>
          <w:lang w:bidi="fa-IR"/>
        </w:rPr>
      </w:pPr>
      <w:r>
        <w:rPr>
          <w:rFonts w:ascii="Calibri" w:eastAsia="Times New Roman" w:hAnsi="Calibri" w:cs="B Zar"/>
          <w:b/>
          <w:bCs/>
          <w:color w:val="0D0D0D" w:themeColor="text1" w:themeTint="F2"/>
          <w:sz w:val="28"/>
          <w:szCs w:val="28"/>
          <w:lang w:bidi="fa-IR"/>
        </w:rPr>
        <w:t xml:space="preserve">           </w:t>
      </w:r>
      <w:r>
        <w:rPr>
          <w:rFonts w:ascii="Calibri" w:eastAsia="Times New Roman" w:hAnsi="Calibri" w:cs="B Zar"/>
          <w:color w:val="0D0D0D" w:themeColor="text1" w:themeTint="F2"/>
          <w:sz w:val="16"/>
          <w:szCs w:val="16"/>
          <w:lang w:bidi="fa-IR"/>
        </w:rPr>
        <w:t>2</w:t>
      </w:r>
      <w:r>
        <w:rPr>
          <w:rFonts w:ascii="Calibri" w:eastAsia="Times New Roman" w:hAnsi="Calibri" w:cs="B Zar"/>
          <w:color w:val="0D0D0D" w:themeColor="text1" w:themeTint="F2"/>
          <w:sz w:val="20"/>
          <w:szCs w:val="20"/>
          <w:lang w:bidi="fa-IR"/>
        </w:rPr>
        <w:t xml:space="preserve"> </w:t>
      </w:r>
      <w:r>
        <w:rPr>
          <w:rFonts w:ascii="Times New Roman" w:eastAsia="Times New Roman" w:hAnsi="Times New Roman" w:cs="Times New Roman"/>
          <w:color w:val="0D0D0D" w:themeColor="text1" w:themeTint="F2"/>
          <w:sz w:val="20"/>
          <w:szCs w:val="20"/>
          <w:lang w:bidi="fa-IR"/>
        </w:rPr>
        <w:t>perceived privacy</w:t>
      </w:r>
    </w:p>
    <w:p w:rsidR="00233CEE" w:rsidRDefault="00233CEE" w:rsidP="00233CEE">
      <w:pPr>
        <w:bidi/>
        <w:spacing w:after="0" w:line="360" w:lineRule="auto"/>
        <w:ind w:left="-694" w:right="-694"/>
        <w:jc w:val="right"/>
        <w:rPr>
          <w:rFonts w:ascii="Calibri" w:eastAsia="Times New Roman" w:hAnsi="Calibri" w:cs="B Zar"/>
          <w:color w:val="0D0D0D" w:themeColor="text1" w:themeTint="F2"/>
          <w:sz w:val="20"/>
          <w:szCs w:val="20"/>
          <w:lang w:bidi="fa-IR"/>
        </w:rPr>
      </w:pPr>
      <w:r>
        <w:rPr>
          <w:rFonts w:ascii="Calibri" w:eastAsia="Times New Roman" w:hAnsi="Calibri" w:cs="B Zar"/>
          <w:color w:val="0D0D0D" w:themeColor="text1" w:themeTint="F2"/>
          <w:sz w:val="20"/>
          <w:szCs w:val="20"/>
          <w:lang w:bidi="fa-IR"/>
        </w:rPr>
        <w:t xml:space="preserve">               </w:t>
      </w:r>
      <w:r>
        <w:rPr>
          <w:rFonts w:ascii="Calibri" w:eastAsia="Times New Roman" w:hAnsi="Calibri" w:cs="B Zar"/>
          <w:color w:val="0D0D0D" w:themeColor="text1" w:themeTint="F2"/>
          <w:sz w:val="16"/>
          <w:szCs w:val="16"/>
          <w:lang w:bidi="fa-IR"/>
        </w:rPr>
        <w:t>3</w:t>
      </w:r>
      <w:r>
        <w:rPr>
          <w:rFonts w:ascii="Times New Roman" w:eastAsia="Times New Roman" w:hAnsi="Times New Roman" w:cs="Times New Roman"/>
          <w:color w:val="0D0D0D" w:themeColor="text1" w:themeTint="F2"/>
          <w:sz w:val="20"/>
          <w:szCs w:val="20"/>
          <w:lang w:bidi="fa-IR"/>
        </w:rPr>
        <w:t xml:space="preserve"> perceived security</w:t>
      </w:r>
    </w:p>
    <w:p w:rsidR="00233CEE" w:rsidRDefault="00233CEE" w:rsidP="00233CEE">
      <w:pPr>
        <w:bidi/>
        <w:spacing w:after="0" w:line="360" w:lineRule="auto"/>
        <w:ind w:left="-694" w:right="-694"/>
        <w:jc w:val="right"/>
        <w:rPr>
          <w:rFonts w:ascii="Calibri" w:eastAsia="Times New Roman" w:hAnsi="Calibri" w:cs="B Zar"/>
          <w:color w:val="0D0D0D" w:themeColor="text1" w:themeTint="F2"/>
          <w:sz w:val="20"/>
          <w:szCs w:val="20"/>
          <w:lang w:bidi="fa-IR"/>
        </w:rPr>
      </w:pPr>
      <w:r>
        <w:rPr>
          <w:rFonts w:ascii="Calibri" w:eastAsia="Times New Roman" w:hAnsi="Calibri" w:cs="B Zar"/>
          <w:color w:val="0D0D0D" w:themeColor="text1" w:themeTint="F2"/>
          <w:sz w:val="20"/>
          <w:szCs w:val="20"/>
          <w:lang w:bidi="fa-IR"/>
        </w:rPr>
        <w:t xml:space="preserve">               </w:t>
      </w:r>
      <w:r>
        <w:rPr>
          <w:rFonts w:ascii="Calibri" w:eastAsia="Times New Roman" w:hAnsi="Calibri" w:cs="B Zar"/>
          <w:color w:val="0D0D0D" w:themeColor="text1" w:themeTint="F2"/>
          <w:sz w:val="16"/>
          <w:szCs w:val="16"/>
          <w:lang w:bidi="fa-IR"/>
        </w:rPr>
        <w:t xml:space="preserve">4 </w:t>
      </w:r>
      <w:r>
        <w:rPr>
          <w:rFonts w:ascii="Times New Roman" w:eastAsia="Times New Roman" w:hAnsi="Times New Roman" w:cs="Times New Roman"/>
          <w:color w:val="0D0D0D" w:themeColor="text1" w:themeTint="F2"/>
          <w:sz w:val="20"/>
          <w:szCs w:val="20"/>
          <w:lang w:bidi="fa-IR"/>
        </w:rPr>
        <w:t>perceived benevolence</w:t>
      </w:r>
    </w:p>
    <w:p w:rsidR="00233CEE" w:rsidRDefault="00233CEE" w:rsidP="00233CEE">
      <w:pPr>
        <w:bidi/>
        <w:spacing w:after="0" w:line="360" w:lineRule="auto"/>
        <w:ind w:left="-694" w:right="-694"/>
        <w:jc w:val="right"/>
        <w:rPr>
          <w:rFonts w:ascii="Calibri" w:eastAsia="Times New Roman" w:hAnsi="Calibri" w:cs="B Zar"/>
          <w:color w:val="0D0D0D" w:themeColor="text1" w:themeTint="F2"/>
          <w:sz w:val="20"/>
          <w:szCs w:val="20"/>
          <w:lang w:bidi="fa-IR"/>
        </w:rPr>
      </w:pPr>
      <w:r>
        <w:rPr>
          <w:rFonts w:ascii="Calibri" w:eastAsia="Times New Roman" w:hAnsi="Calibri" w:cs="B Zar"/>
          <w:color w:val="0D0D0D" w:themeColor="text1" w:themeTint="F2"/>
          <w:sz w:val="18"/>
          <w:szCs w:val="18"/>
          <w:lang w:bidi="fa-IR"/>
        </w:rPr>
        <w:t xml:space="preserve">                 </w:t>
      </w:r>
      <w:r>
        <w:rPr>
          <w:rFonts w:ascii="Calibri" w:eastAsia="Times New Roman" w:hAnsi="Calibri" w:cs="B Zar"/>
          <w:color w:val="0D0D0D" w:themeColor="text1" w:themeTint="F2"/>
          <w:sz w:val="16"/>
          <w:szCs w:val="16"/>
          <w:lang w:bidi="fa-IR"/>
        </w:rPr>
        <w:t>5</w:t>
      </w:r>
      <w:r>
        <w:rPr>
          <w:rFonts w:ascii="Calibri" w:eastAsia="Times New Roman" w:hAnsi="Calibri" w:cs="B Zar"/>
          <w:color w:val="0D0D0D" w:themeColor="text1" w:themeTint="F2"/>
          <w:sz w:val="20"/>
          <w:szCs w:val="20"/>
          <w:lang w:bidi="fa-IR"/>
        </w:rPr>
        <w:t xml:space="preserve"> </w:t>
      </w:r>
      <w:r>
        <w:rPr>
          <w:rFonts w:ascii="Times New Roman" w:eastAsia="Times New Roman" w:hAnsi="Times New Roman" w:cs="Times New Roman"/>
          <w:color w:val="0D0D0D" w:themeColor="text1" w:themeTint="F2"/>
          <w:sz w:val="20"/>
          <w:szCs w:val="20"/>
          <w:lang w:bidi="fa-IR"/>
        </w:rPr>
        <w:t>perceived honesty</w:t>
      </w:r>
    </w:p>
    <w:p w:rsidR="00233CEE" w:rsidRDefault="00233CEE" w:rsidP="00233CEE">
      <w:pPr>
        <w:bidi/>
        <w:spacing w:after="0" w:line="360" w:lineRule="auto"/>
        <w:ind w:left="-694" w:right="-694"/>
        <w:jc w:val="right"/>
        <w:rPr>
          <w:rFonts w:ascii="Calibri" w:eastAsia="Times New Roman" w:hAnsi="Calibri" w:cs="B Zar"/>
          <w:color w:val="0D0D0D" w:themeColor="text1" w:themeTint="F2"/>
          <w:sz w:val="20"/>
          <w:szCs w:val="20"/>
          <w:lang w:bidi="fa-IR"/>
        </w:rPr>
      </w:pPr>
      <w:r>
        <w:rPr>
          <w:rFonts w:ascii="Calibri" w:eastAsia="Times New Roman" w:hAnsi="Calibri" w:cs="B Zar"/>
          <w:color w:val="0D0D0D" w:themeColor="text1" w:themeTint="F2"/>
          <w:sz w:val="20"/>
          <w:szCs w:val="20"/>
          <w:lang w:bidi="fa-IR"/>
        </w:rPr>
        <w:t xml:space="preserve">               </w:t>
      </w:r>
      <w:r>
        <w:rPr>
          <w:rFonts w:ascii="Calibri" w:eastAsia="Times New Roman" w:hAnsi="Calibri" w:cs="B Zar"/>
          <w:color w:val="0D0D0D" w:themeColor="text1" w:themeTint="F2"/>
          <w:sz w:val="16"/>
          <w:szCs w:val="16"/>
          <w:lang w:bidi="fa-IR"/>
        </w:rPr>
        <w:t xml:space="preserve">6  </w:t>
      </w:r>
      <w:r>
        <w:rPr>
          <w:rFonts w:ascii="Calibri" w:eastAsia="Times New Roman" w:hAnsi="Calibri" w:cs="B Zar"/>
          <w:color w:val="0D0D0D" w:themeColor="text1" w:themeTint="F2"/>
          <w:sz w:val="20"/>
          <w:szCs w:val="20"/>
          <w:lang w:bidi="fa-IR"/>
        </w:rPr>
        <w:t xml:space="preserve">perceived competence </w:t>
      </w:r>
    </w:p>
    <w:p w:rsidR="00233CEE" w:rsidRDefault="00233CEE" w:rsidP="00233CEE">
      <w:pPr>
        <w:bidi/>
        <w:spacing w:after="0" w:line="300" w:lineRule="auto"/>
        <w:ind w:left="26" w:right="-694"/>
        <w:jc w:val="both"/>
        <w:rPr>
          <w:rFonts w:ascii="Calibri" w:eastAsia="Times New Roman" w:hAnsi="Calibri" w:cs="B Zar"/>
          <w:color w:val="0D0D0D" w:themeColor="text1" w:themeTint="F2"/>
          <w:sz w:val="28"/>
          <w:szCs w:val="28"/>
          <w:lang w:bidi="fa-IR"/>
        </w:rPr>
      </w:pPr>
      <w:r>
        <w:rPr>
          <w:rFonts w:ascii="Calibri" w:eastAsia="Times New Roman" w:hAnsi="Calibri" w:cs="B Zar" w:hint="cs"/>
          <w:b/>
          <w:bCs/>
          <w:color w:val="0D0D0D" w:themeColor="text1" w:themeTint="F2"/>
          <w:sz w:val="28"/>
          <w:szCs w:val="28"/>
          <w:rtl/>
          <w:lang w:bidi="fa-IR"/>
        </w:rPr>
        <w:t xml:space="preserve">1-5 </w:t>
      </w:r>
      <w:r>
        <w:rPr>
          <w:rFonts w:ascii="Calibri" w:eastAsia="Times New Roman" w:hAnsi="Calibri" w:cs="Yagut" w:hint="cs"/>
          <w:b/>
          <w:bCs/>
          <w:color w:val="0D0D0D" w:themeColor="text1" w:themeTint="F2"/>
          <w:sz w:val="32"/>
          <w:szCs w:val="32"/>
          <w:rtl/>
          <w:lang w:bidi="fa-IR"/>
        </w:rPr>
        <w:t>اهداف مشخص تحقيق</w:t>
      </w:r>
      <w:r>
        <w:rPr>
          <w:rFonts w:ascii="Calibri" w:eastAsia="Times New Roman" w:hAnsi="Calibri" w:cs="B Zar" w:hint="cs"/>
          <w:color w:val="0D0D0D" w:themeColor="text1" w:themeTint="F2"/>
          <w:sz w:val="28"/>
          <w:szCs w:val="28"/>
          <w:rtl/>
          <w:lang w:bidi="fa-IR"/>
        </w:rPr>
        <w:t xml:space="preserve"> </w:t>
      </w:r>
    </w:p>
    <w:p w:rsidR="00233CEE" w:rsidRDefault="00233CEE" w:rsidP="00233CEE">
      <w:pPr>
        <w:bidi/>
        <w:spacing w:after="0" w:line="300" w:lineRule="auto"/>
        <w:jc w:val="both"/>
        <w:rPr>
          <w:rFonts w:ascii="Calibri" w:eastAsia="Times New Roman" w:hAnsi="Calibri" w:cs="B Zar" w:hint="cs"/>
          <w:color w:val="0D0D0D" w:themeColor="text1" w:themeTint="F2"/>
          <w:sz w:val="28"/>
          <w:szCs w:val="28"/>
          <w:rtl/>
          <w:lang w:bidi="fa-IR"/>
        </w:rPr>
      </w:pPr>
      <w:r>
        <w:rPr>
          <w:rFonts w:ascii="Calibri" w:eastAsia="Times New Roman" w:hAnsi="Calibri" w:cs="Lotus" w:hint="cs"/>
          <w:b/>
          <w:bCs/>
          <w:color w:val="0D0D0D" w:themeColor="text1" w:themeTint="F2"/>
          <w:sz w:val="28"/>
          <w:szCs w:val="28"/>
          <w:rtl/>
          <w:lang w:bidi="fa-IR"/>
        </w:rPr>
        <w:t>هدف اصلي تحقيق</w:t>
      </w:r>
      <w:r>
        <w:rPr>
          <w:rFonts w:ascii="Calibri" w:eastAsia="Times New Roman" w:hAnsi="Calibri" w:cs="B Zar" w:hint="cs"/>
          <w:color w:val="0D0D0D" w:themeColor="text1" w:themeTint="F2"/>
          <w:sz w:val="28"/>
          <w:szCs w:val="28"/>
          <w:rtl/>
          <w:lang w:bidi="fa-IR"/>
        </w:rPr>
        <w:t xml:space="preserve"> :   </w:t>
      </w:r>
      <w:r>
        <w:rPr>
          <w:rFonts w:ascii="Calibri" w:eastAsia="Times New Roman" w:hAnsi="Calibri" w:cs="Lotus" w:hint="cs"/>
          <w:color w:val="0D0D0D" w:themeColor="text1" w:themeTint="F2"/>
          <w:sz w:val="28"/>
          <w:szCs w:val="28"/>
          <w:rtl/>
          <w:lang w:bidi="fa-IR"/>
        </w:rPr>
        <w:t>شناسايي عوامل مؤثر در افزايش اعتماد مشتري در زمينۀ بانکداري آنلاين</w:t>
      </w:r>
    </w:p>
    <w:p w:rsidR="00233CEE" w:rsidRDefault="00233CEE" w:rsidP="00233CEE">
      <w:pPr>
        <w:bidi/>
        <w:spacing w:before="240" w:after="0" w:line="300" w:lineRule="auto"/>
        <w:jc w:val="both"/>
        <w:rPr>
          <w:rFonts w:ascii="Calibri" w:eastAsia="Times New Roman" w:hAnsi="Calibri" w:cs="B Zar" w:hint="cs"/>
          <w:color w:val="0D0D0D" w:themeColor="text1" w:themeTint="F2"/>
          <w:sz w:val="28"/>
          <w:szCs w:val="28"/>
          <w:rtl/>
          <w:lang w:bidi="fa-IR"/>
        </w:rPr>
      </w:pPr>
      <w:r>
        <w:rPr>
          <w:rFonts w:ascii="Calibri" w:eastAsia="Times New Roman" w:hAnsi="Calibri" w:cs="Lotus" w:hint="cs"/>
          <w:b/>
          <w:bCs/>
          <w:color w:val="0D0D0D" w:themeColor="text1" w:themeTint="F2"/>
          <w:sz w:val="28"/>
          <w:szCs w:val="28"/>
          <w:rtl/>
          <w:lang w:bidi="fa-IR"/>
        </w:rPr>
        <w:t>اهداف فرعي</w:t>
      </w:r>
      <w:r>
        <w:rPr>
          <w:rFonts w:ascii="Calibri" w:eastAsia="Times New Roman" w:hAnsi="Calibri" w:cs="B Zar" w:hint="cs"/>
          <w:color w:val="0D0D0D" w:themeColor="text1" w:themeTint="F2"/>
          <w:sz w:val="28"/>
          <w:szCs w:val="28"/>
          <w:rtl/>
          <w:lang w:bidi="fa-IR"/>
        </w:rPr>
        <w:t>:</w:t>
      </w:r>
    </w:p>
    <w:p w:rsidR="00233CEE" w:rsidRDefault="00233CEE" w:rsidP="00233CEE">
      <w:pPr>
        <w:numPr>
          <w:ilvl w:val="0"/>
          <w:numId w:val="7"/>
        </w:numPr>
        <w:bidi/>
        <w:spacing w:after="0" w:line="300" w:lineRule="auto"/>
        <w:jc w:val="both"/>
        <w:rPr>
          <w:rFonts w:ascii="Calibri" w:eastAsia="Times New Roman" w:hAnsi="Calibri" w:cs="Lotus" w:hint="cs"/>
          <w:color w:val="0D0D0D" w:themeColor="text1" w:themeTint="F2"/>
          <w:sz w:val="28"/>
          <w:szCs w:val="28"/>
          <w:rtl/>
          <w:lang w:bidi="fa-IR"/>
        </w:rPr>
      </w:pPr>
      <w:r>
        <w:rPr>
          <w:rFonts w:ascii="Calibri" w:eastAsia="Times New Roman" w:hAnsi="Calibri" w:cs="Lotus" w:hint="cs"/>
          <w:color w:val="0D0D0D" w:themeColor="text1" w:themeTint="F2"/>
          <w:sz w:val="28"/>
          <w:szCs w:val="28"/>
          <w:rtl/>
          <w:lang w:bidi="fa-IR"/>
        </w:rPr>
        <w:lastRenderedPageBreak/>
        <w:t>شناسايي رابطه بين امنيت درک شده در پردازش داده هاي خصوصي</w:t>
      </w:r>
      <w:r>
        <w:rPr>
          <w:rFonts w:ascii="Times New Roman" w:eastAsia="Times New Roman" w:hAnsi="Times New Roman" w:cs="Times New Roman"/>
          <w:color w:val="0D0D0D" w:themeColor="text1" w:themeTint="F2"/>
          <w:sz w:val="28"/>
          <w:szCs w:val="28"/>
          <w:lang w:bidi="fa-IR"/>
        </w:rPr>
        <w:t>(SHPD)</w:t>
      </w:r>
      <w:r>
        <w:rPr>
          <w:rFonts w:ascii="Calibri" w:eastAsia="Times New Roman" w:hAnsi="Calibri" w:cs="Lotus" w:hint="cs"/>
          <w:color w:val="0D0D0D" w:themeColor="text1" w:themeTint="F2"/>
          <w:sz w:val="28"/>
          <w:szCs w:val="28"/>
          <w:rtl/>
          <w:lang w:bidi="fa-IR"/>
        </w:rPr>
        <w:t xml:space="preserve"> و</w:t>
      </w:r>
      <w:r>
        <w:rPr>
          <w:rFonts w:ascii="Calibri" w:eastAsia="Times New Roman" w:hAnsi="Calibri" w:cs="Lotus" w:hint="cs"/>
          <w:color w:val="0D0D0D" w:themeColor="text1" w:themeTint="F2"/>
          <w:sz w:val="28"/>
          <w:szCs w:val="28"/>
          <w:lang w:bidi="fa-IR"/>
        </w:rPr>
        <w:t xml:space="preserve"> </w:t>
      </w:r>
      <w:r>
        <w:rPr>
          <w:rFonts w:ascii="Calibri" w:eastAsia="Times New Roman" w:hAnsi="Calibri" w:cs="Lotus" w:hint="cs"/>
          <w:color w:val="0D0D0D" w:themeColor="text1" w:themeTint="F2"/>
          <w:sz w:val="28"/>
          <w:szCs w:val="28"/>
          <w:rtl/>
          <w:lang w:bidi="fa-IR"/>
        </w:rPr>
        <w:t>اعتماد مشتريان بانکداري آنلاين</w:t>
      </w:r>
    </w:p>
    <w:p w:rsidR="00233CEE" w:rsidRDefault="00233CEE" w:rsidP="00233CEE">
      <w:pPr>
        <w:numPr>
          <w:ilvl w:val="0"/>
          <w:numId w:val="7"/>
        </w:numPr>
        <w:bidi/>
        <w:spacing w:after="0" w:line="300" w:lineRule="auto"/>
        <w:jc w:val="both"/>
        <w:rPr>
          <w:rFonts w:ascii="Calibri" w:eastAsia="Times New Roman" w:hAnsi="Calibri" w:cs="Lotus"/>
          <w:color w:val="0D0D0D" w:themeColor="text1" w:themeTint="F2"/>
          <w:sz w:val="28"/>
          <w:szCs w:val="28"/>
          <w:lang w:bidi="fa-IR"/>
        </w:rPr>
      </w:pPr>
      <w:r>
        <w:rPr>
          <w:rFonts w:ascii="Calibri" w:eastAsia="Times New Roman" w:hAnsi="Calibri" w:cs="Lotus" w:hint="cs"/>
          <w:color w:val="0D0D0D" w:themeColor="text1" w:themeTint="F2"/>
          <w:sz w:val="28"/>
          <w:szCs w:val="28"/>
          <w:rtl/>
          <w:lang w:bidi="fa-IR"/>
        </w:rPr>
        <w:t>شناسايي رابطه بين قابليت استفاده درک شده و اعتماد مشتريان بانکداري آنلاين</w:t>
      </w:r>
    </w:p>
    <w:p w:rsidR="00233CEE" w:rsidRDefault="00233CEE" w:rsidP="00233CEE">
      <w:pPr>
        <w:numPr>
          <w:ilvl w:val="0"/>
          <w:numId w:val="7"/>
        </w:numPr>
        <w:bidi/>
        <w:spacing w:after="0" w:line="300" w:lineRule="auto"/>
        <w:jc w:val="both"/>
        <w:rPr>
          <w:rFonts w:ascii="Calibri" w:eastAsia="Times New Roman" w:hAnsi="Calibri" w:cs="Lotus"/>
          <w:color w:val="0D0D0D" w:themeColor="text1" w:themeTint="F2"/>
          <w:sz w:val="28"/>
          <w:szCs w:val="28"/>
          <w:lang w:bidi="fa-IR"/>
        </w:rPr>
      </w:pPr>
      <w:r>
        <w:rPr>
          <w:rFonts w:ascii="Calibri" w:eastAsia="Times New Roman" w:hAnsi="Calibri" w:cs="Lotus" w:hint="cs"/>
          <w:color w:val="0D0D0D" w:themeColor="text1" w:themeTint="F2"/>
          <w:sz w:val="28"/>
          <w:szCs w:val="28"/>
          <w:rtl/>
          <w:lang w:bidi="fa-IR"/>
        </w:rPr>
        <w:t>شناسايي رابطه بين شهرت درک شده و اعتماد مشريان بانکداري آنلاين</w:t>
      </w:r>
    </w:p>
    <w:p w:rsidR="00233CEE" w:rsidRDefault="00233CEE" w:rsidP="00233CEE">
      <w:pPr>
        <w:numPr>
          <w:ilvl w:val="0"/>
          <w:numId w:val="7"/>
        </w:numPr>
        <w:bidi/>
        <w:spacing w:after="0" w:line="300" w:lineRule="auto"/>
        <w:jc w:val="both"/>
        <w:rPr>
          <w:rFonts w:ascii="Calibri" w:eastAsia="Times New Roman" w:hAnsi="Calibri" w:cs="Times New Roman"/>
          <w:color w:val="0D0D0D" w:themeColor="text1" w:themeTint="F2"/>
          <w:sz w:val="24"/>
          <w:szCs w:val="24"/>
          <w:lang w:bidi="fa-IR"/>
        </w:rPr>
      </w:pPr>
      <w:r>
        <w:rPr>
          <w:rFonts w:ascii="Calibri" w:eastAsia="Times New Roman" w:hAnsi="Calibri" w:cs="Lotus" w:hint="cs"/>
          <w:color w:val="0D0D0D" w:themeColor="text1" w:themeTint="F2"/>
          <w:sz w:val="28"/>
          <w:szCs w:val="28"/>
          <w:rtl/>
          <w:lang w:bidi="fa-IR"/>
        </w:rPr>
        <w:t>شناسايي رابطه بين اعتماد و تعهد عاطفي مشتريان بانکداري آنلاين</w:t>
      </w:r>
      <w:r>
        <w:rPr>
          <w:rFonts w:ascii="Calibri" w:eastAsia="Times New Roman" w:hAnsi="Calibri" w:cs="B Zar" w:hint="cs"/>
          <w:color w:val="0D0D0D" w:themeColor="text1" w:themeTint="F2"/>
          <w:sz w:val="28"/>
          <w:szCs w:val="28"/>
          <w:rtl/>
          <w:lang w:bidi="fa-IR"/>
        </w:rPr>
        <w:t xml:space="preserve"> </w:t>
      </w:r>
    </w:p>
    <w:p w:rsidR="00233CEE" w:rsidRDefault="00233CEE" w:rsidP="00233CEE">
      <w:pPr>
        <w:bidi/>
        <w:spacing w:after="0" w:line="300" w:lineRule="auto"/>
        <w:jc w:val="both"/>
        <w:rPr>
          <w:rFonts w:ascii="Calibri" w:eastAsia="Times New Roman" w:hAnsi="Calibri" w:cs="Times New Roman"/>
          <w:color w:val="0D0D0D" w:themeColor="text1" w:themeTint="F2"/>
          <w:sz w:val="24"/>
          <w:szCs w:val="24"/>
          <w:lang w:bidi="fa-IR"/>
        </w:rPr>
      </w:pPr>
    </w:p>
    <w:p w:rsidR="00233CEE" w:rsidRDefault="00233CEE" w:rsidP="00233CEE">
      <w:pPr>
        <w:bidi/>
        <w:spacing w:after="0" w:line="300" w:lineRule="auto"/>
        <w:ind w:left="26" w:right="-694"/>
        <w:jc w:val="both"/>
        <w:rPr>
          <w:rFonts w:ascii="Calibri" w:eastAsia="Times New Roman" w:hAnsi="Calibri" w:cs="B Zar"/>
          <w:b/>
          <w:bCs/>
          <w:color w:val="0D0D0D" w:themeColor="text1" w:themeTint="F2"/>
          <w:sz w:val="28"/>
          <w:szCs w:val="28"/>
          <w:rtl/>
          <w:lang w:bidi="fa-IR"/>
        </w:rPr>
      </w:pPr>
      <w:r>
        <w:rPr>
          <w:rFonts w:ascii="Calibri" w:eastAsia="Times New Roman" w:hAnsi="Calibri" w:cs="Yagut" w:hint="cs"/>
          <w:b/>
          <w:bCs/>
          <w:color w:val="0D0D0D" w:themeColor="text1" w:themeTint="F2"/>
          <w:sz w:val="28"/>
          <w:szCs w:val="28"/>
          <w:rtl/>
          <w:lang w:bidi="fa-IR"/>
        </w:rPr>
        <w:t>1-</w:t>
      </w:r>
      <w:r>
        <w:rPr>
          <w:rFonts w:ascii="Calibri" w:eastAsia="Times New Roman" w:hAnsi="Calibri" w:cs="B Zar" w:hint="cs"/>
          <w:b/>
          <w:bCs/>
          <w:color w:val="0D0D0D" w:themeColor="text1" w:themeTint="F2"/>
          <w:sz w:val="28"/>
          <w:szCs w:val="28"/>
          <w:rtl/>
          <w:lang w:bidi="fa-IR"/>
        </w:rPr>
        <w:t xml:space="preserve">6  </w:t>
      </w:r>
      <w:r>
        <w:rPr>
          <w:rFonts w:ascii="Calibri" w:eastAsia="Times New Roman" w:hAnsi="Calibri" w:cs="Yagut" w:hint="cs"/>
          <w:b/>
          <w:bCs/>
          <w:color w:val="0D0D0D" w:themeColor="text1" w:themeTint="F2"/>
          <w:sz w:val="32"/>
          <w:szCs w:val="32"/>
          <w:rtl/>
          <w:lang w:bidi="fa-IR"/>
        </w:rPr>
        <w:t>سؤالات تحقيق:</w:t>
      </w:r>
    </w:p>
    <w:p w:rsidR="00233CEE" w:rsidRDefault="00233CEE" w:rsidP="00233CEE">
      <w:pPr>
        <w:bidi/>
        <w:spacing w:after="0" w:line="300" w:lineRule="auto"/>
        <w:jc w:val="both"/>
        <w:rPr>
          <w:rFonts w:ascii="Calibri" w:eastAsia="Times New Roman" w:hAnsi="Calibri" w:cs="Lotus" w:hint="cs"/>
          <w:color w:val="0D0D0D" w:themeColor="text1" w:themeTint="F2"/>
          <w:sz w:val="28"/>
          <w:szCs w:val="28"/>
          <w:rtl/>
          <w:lang w:bidi="fa-IR"/>
        </w:rPr>
      </w:pPr>
      <w:r>
        <w:rPr>
          <w:rFonts w:ascii="Calibri" w:eastAsia="Times New Roman" w:hAnsi="Calibri" w:cs="Lotus" w:hint="cs"/>
          <w:b/>
          <w:bCs/>
          <w:color w:val="0D0D0D" w:themeColor="text1" w:themeTint="F2"/>
          <w:sz w:val="28"/>
          <w:szCs w:val="28"/>
          <w:rtl/>
          <w:lang w:bidi="fa-IR"/>
        </w:rPr>
        <w:t>سؤال اصلي</w:t>
      </w:r>
      <w:r>
        <w:rPr>
          <w:rFonts w:ascii="Calibri" w:eastAsia="Times New Roman" w:hAnsi="Calibri" w:cs="B Zar" w:hint="cs"/>
          <w:color w:val="0D0D0D" w:themeColor="text1" w:themeTint="F2"/>
          <w:sz w:val="28"/>
          <w:szCs w:val="28"/>
          <w:rtl/>
          <w:lang w:bidi="fa-IR"/>
        </w:rPr>
        <w:t xml:space="preserve">: </w:t>
      </w:r>
      <w:r>
        <w:rPr>
          <w:rFonts w:ascii="Calibri" w:eastAsia="Times New Roman" w:hAnsi="Calibri" w:cs="Lotus" w:hint="cs"/>
          <w:color w:val="0D0D0D" w:themeColor="text1" w:themeTint="F2"/>
          <w:sz w:val="28"/>
          <w:szCs w:val="28"/>
          <w:rtl/>
          <w:lang w:bidi="fa-IR"/>
        </w:rPr>
        <w:t>عوامل مؤثر در ايجاد اعتماد مشتري نسبت به وب سايت يک بانک در زمينه بانکداري آنلاين کدامند؟</w:t>
      </w:r>
    </w:p>
    <w:p w:rsidR="00233CEE" w:rsidRDefault="00233CEE" w:rsidP="00233CEE">
      <w:pPr>
        <w:bidi/>
        <w:spacing w:after="0" w:line="300" w:lineRule="auto"/>
        <w:jc w:val="both"/>
        <w:rPr>
          <w:rFonts w:ascii="Calibri" w:eastAsia="Times New Roman" w:hAnsi="Calibri" w:cs="Lotus" w:hint="cs"/>
          <w:b/>
          <w:bCs/>
          <w:color w:val="0D0D0D" w:themeColor="text1" w:themeTint="F2"/>
          <w:sz w:val="28"/>
          <w:szCs w:val="28"/>
          <w:rtl/>
          <w:lang w:bidi="fa-IR"/>
        </w:rPr>
      </w:pPr>
      <w:r>
        <w:rPr>
          <w:rFonts w:ascii="Calibri" w:eastAsia="Times New Roman" w:hAnsi="Calibri" w:cs="Lotus" w:hint="cs"/>
          <w:b/>
          <w:bCs/>
          <w:color w:val="0D0D0D" w:themeColor="text1" w:themeTint="F2"/>
          <w:sz w:val="28"/>
          <w:szCs w:val="28"/>
          <w:rtl/>
          <w:lang w:bidi="fa-IR"/>
        </w:rPr>
        <w:t>سؤالات فرعي:</w:t>
      </w:r>
    </w:p>
    <w:p w:rsidR="00233CEE" w:rsidRDefault="00233CEE" w:rsidP="00233CEE">
      <w:pPr>
        <w:numPr>
          <w:ilvl w:val="0"/>
          <w:numId w:val="7"/>
        </w:numPr>
        <w:bidi/>
        <w:spacing w:after="0" w:line="300" w:lineRule="auto"/>
        <w:jc w:val="both"/>
        <w:rPr>
          <w:rFonts w:ascii="Calibri" w:eastAsia="Times New Roman" w:hAnsi="Calibri" w:cs="Lotus" w:hint="cs"/>
          <w:color w:val="0D0D0D" w:themeColor="text1" w:themeTint="F2"/>
          <w:sz w:val="28"/>
          <w:szCs w:val="28"/>
          <w:rtl/>
          <w:lang w:bidi="fa-IR"/>
        </w:rPr>
      </w:pPr>
      <w:r>
        <w:rPr>
          <w:rFonts w:ascii="Calibri" w:eastAsia="Times New Roman" w:hAnsi="Calibri" w:cs="Lotus" w:hint="cs"/>
          <w:color w:val="0D0D0D" w:themeColor="text1" w:themeTint="F2"/>
          <w:sz w:val="28"/>
          <w:szCs w:val="28"/>
          <w:rtl/>
          <w:lang w:bidi="fa-IR"/>
        </w:rPr>
        <w:t xml:space="preserve">چه رابطه اي بين امنيت درک شده در پردازش داده هاي خصوصي </w:t>
      </w:r>
      <w:r>
        <w:rPr>
          <w:rFonts w:ascii="Times New Roman" w:eastAsia="Times New Roman" w:hAnsi="Times New Roman" w:cs="Times New Roman"/>
          <w:color w:val="0D0D0D" w:themeColor="text1" w:themeTint="F2"/>
          <w:sz w:val="28"/>
          <w:szCs w:val="28"/>
          <w:rtl/>
          <w:lang w:bidi="fa-IR"/>
        </w:rPr>
        <w:t>(</w:t>
      </w:r>
      <w:r>
        <w:rPr>
          <w:rFonts w:ascii="Times New Roman" w:eastAsia="Times New Roman" w:hAnsi="Times New Roman" w:cs="Times New Roman"/>
          <w:color w:val="0D0D0D" w:themeColor="text1" w:themeTint="F2"/>
          <w:sz w:val="28"/>
          <w:szCs w:val="28"/>
          <w:lang w:bidi="fa-IR"/>
        </w:rPr>
        <w:t>SHPD</w:t>
      </w:r>
      <w:r>
        <w:rPr>
          <w:rFonts w:ascii="Times New Roman" w:eastAsia="Times New Roman" w:hAnsi="Times New Roman" w:cs="Times New Roman"/>
          <w:color w:val="0D0D0D" w:themeColor="text1" w:themeTint="F2"/>
          <w:sz w:val="28"/>
          <w:szCs w:val="28"/>
          <w:rtl/>
          <w:lang w:bidi="fa-IR"/>
        </w:rPr>
        <w:t>)</w:t>
      </w:r>
      <w:r>
        <w:rPr>
          <w:rFonts w:ascii="Calibri" w:eastAsia="Times New Roman" w:hAnsi="Calibri" w:cs="Lotus" w:hint="cs"/>
          <w:color w:val="0D0D0D" w:themeColor="text1" w:themeTint="F2"/>
          <w:sz w:val="28"/>
          <w:szCs w:val="28"/>
          <w:rtl/>
          <w:lang w:bidi="fa-IR"/>
        </w:rPr>
        <w:t xml:space="preserve"> وافزايش اعتماد مشتري نسبت به  وب سايت بانک وجود دارد؟</w:t>
      </w:r>
    </w:p>
    <w:p w:rsidR="00233CEE" w:rsidRDefault="00233CEE" w:rsidP="00233CEE">
      <w:pPr>
        <w:numPr>
          <w:ilvl w:val="0"/>
          <w:numId w:val="7"/>
        </w:numPr>
        <w:bidi/>
        <w:spacing w:after="0" w:line="300" w:lineRule="auto"/>
        <w:jc w:val="both"/>
        <w:rPr>
          <w:rFonts w:ascii="Calibri" w:eastAsia="Times New Roman" w:hAnsi="Calibri" w:cs="Lotus" w:hint="cs"/>
          <w:color w:val="0D0D0D" w:themeColor="text1" w:themeTint="F2"/>
          <w:sz w:val="28"/>
          <w:szCs w:val="28"/>
          <w:rtl/>
          <w:lang w:bidi="fa-IR"/>
        </w:rPr>
      </w:pPr>
      <w:r>
        <w:rPr>
          <w:rFonts w:ascii="Calibri" w:eastAsia="Times New Roman" w:hAnsi="Calibri" w:cs="Lotus" w:hint="cs"/>
          <w:color w:val="0D0D0D" w:themeColor="text1" w:themeTint="F2"/>
          <w:sz w:val="28"/>
          <w:szCs w:val="28"/>
          <w:rtl/>
          <w:lang w:bidi="fa-IR"/>
        </w:rPr>
        <w:t>چه رابطه اي بين قابليت استفاده درک شده توسط مشتريان وافزايش اعتماد مشتري نسبت به  وب سايت بانک وجود دارد؟</w:t>
      </w:r>
    </w:p>
    <w:p w:rsidR="00233CEE" w:rsidRDefault="00233CEE" w:rsidP="00233CEE">
      <w:pPr>
        <w:numPr>
          <w:ilvl w:val="0"/>
          <w:numId w:val="7"/>
        </w:numPr>
        <w:bidi/>
        <w:spacing w:after="0" w:line="300" w:lineRule="auto"/>
        <w:jc w:val="both"/>
        <w:rPr>
          <w:rFonts w:ascii="Calibri" w:eastAsia="Times New Roman" w:hAnsi="Calibri" w:cs="Lotus" w:hint="cs"/>
          <w:color w:val="0D0D0D" w:themeColor="text1" w:themeTint="F2"/>
          <w:sz w:val="28"/>
          <w:szCs w:val="28"/>
          <w:rtl/>
          <w:lang w:bidi="fa-IR"/>
        </w:rPr>
      </w:pPr>
      <w:r>
        <w:rPr>
          <w:rFonts w:ascii="Calibri" w:eastAsia="Times New Roman" w:hAnsi="Calibri" w:cs="Lotus" w:hint="cs"/>
          <w:color w:val="0D0D0D" w:themeColor="text1" w:themeTint="F2"/>
          <w:sz w:val="28"/>
          <w:szCs w:val="28"/>
          <w:rtl/>
          <w:lang w:bidi="fa-IR"/>
        </w:rPr>
        <w:t>چه رابطه اي بين شهرت درک شده توسط مشتريان و افزايش اعتماد مشتري نسبت به وب سايت بانک وجود دارد؟</w:t>
      </w:r>
    </w:p>
    <w:p w:rsidR="00233CEE" w:rsidRDefault="00233CEE" w:rsidP="00233CEE">
      <w:pPr>
        <w:numPr>
          <w:ilvl w:val="0"/>
          <w:numId w:val="7"/>
        </w:numPr>
        <w:bidi/>
        <w:spacing w:after="0" w:line="300" w:lineRule="auto"/>
        <w:jc w:val="both"/>
        <w:rPr>
          <w:rFonts w:ascii="Calibri" w:eastAsia="Times New Roman" w:hAnsi="Calibri" w:cs="Lotus" w:hint="cs"/>
          <w:color w:val="0D0D0D" w:themeColor="text1" w:themeTint="F2"/>
          <w:sz w:val="28"/>
          <w:szCs w:val="28"/>
          <w:rtl/>
          <w:lang w:bidi="fa-IR"/>
        </w:rPr>
      </w:pPr>
      <w:r>
        <w:rPr>
          <w:rFonts w:ascii="Calibri" w:eastAsia="Times New Roman" w:hAnsi="Calibri" w:cs="Lotus" w:hint="cs"/>
          <w:color w:val="0D0D0D" w:themeColor="text1" w:themeTint="F2"/>
          <w:sz w:val="28"/>
          <w:szCs w:val="28"/>
          <w:rtl/>
          <w:lang w:bidi="fa-IR"/>
        </w:rPr>
        <w:t>چه رابطه اي بين افزايش اعتماد مشتري نسبت به وب سايت بانک و تعهد عاطفي  وجود دارد؟</w:t>
      </w:r>
    </w:p>
    <w:p w:rsidR="00233CEE" w:rsidRDefault="00233CEE" w:rsidP="00233CEE">
      <w:pPr>
        <w:bidi/>
        <w:spacing w:after="0" w:line="300" w:lineRule="auto"/>
        <w:jc w:val="both"/>
        <w:rPr>
          <w:rFonts w:ascii="Calibri" w:eastAsia="Times New Roman" w:hAnsi="Calibri" w:cs="Lotus"/>
          <w:color w:val="0D0D0D" w:themeColor="text1" w:themeTint="F2"/>
          <w:sz w:val="28"/>
          <w:szCs w:val="28"/>
          <w:lang w:bidi="fa-IR"/>
        </w:rPr>
      </w:pPr>
    </w:p>
    <w:p w:rsidR="00233CEE" w:rsidRDefault="00233CEE" w:rsidP="00233CEE">
      <w:pPr>
        <w:bidi/>
        <w:spacing w:after="0" w:line="300" w:lineRule="auto"/>
        <w:jc w:val="both"/>
        <w:rPr>
          <w:rFonts w:ascii="Calibri" w:eastAsia="Times New Roman" w:hAnsi="Calibri" w:cs="Lotus" w:hint="cs"/>
          <w:color w:val="0D0D0D" w:themeColor="text1" w:themeTint="F2"/>
          <w:sz w:val="28"/>
          <w:szCs w:val="28"/>
          <w:rtl/>
          <w:lang w:bidi="fa-IR"/>
        </w:rPr>
      </w:pPr>
    </w:p>
    <w:p w:rsidR="00233CEE" w:rsidRDefault="00233CEE" w:rsidP="00233CEE">
      <w:pPr>
        <w:bidi/>
        <w:spacing w:after="0" w:line="300" w:lineRule="auto"/>
        <w:ind w:right="-694"/>
        <w:jc w:val="both"/>
        <w:rPr>
          <w:rFonts w:ascii="Calibri" w:eastAsia="Times New Roman" w:hAnsi="Calibri" w:cs="B Zar"/>
          <w:color w:val="0D0D0D" w:themeColor="text1" w:themeTint="F2"/>
          <w:sz w:val="28"/>
          <w:szCs w:val="28"/>
          <w:lang w:bidi="fa-IR"/>
        </w:rPr>
      </w:pPr>
      <w:r>
        <w:rPr>
          <w:rFonts w:ascii="Calibri" w:eastAsia="Times New Roman" w:hAnsi="Calibri" w:cs="B Zar" w:hint="cs"/>
          <w:b/>
          <w:bCs/>
          <w:color w:val="0D0D0D" w:themeColor="text1" w:themeTint="F2"/>
          <w:sz w:val="28"/>
          <w:szCs w:val="28"/>
          <w:rtl/>
          <w:lang w:bidi="fa-IR"/>
        </w:rPr>
        <w:t xml:space="preserve">1-7 </w:t>
      </w:r>
      <w:r>
        <w:rPr>
          <w:rFonts w:ascii="Calibri" w:eastAsia="Times New Roman" w:hAnsi="Calibri" w:cs="Yagut" w:hint="cs"/>
          <w:b/>
          <w:bCs/>
          <w:color w:val="0D0D0D" w:themeColor="text1" w:themeTint="F2"/>
          <w:sz w:val="32"/>
          <w:szCs w:val="32"/>
          <w:rtl/>
          <w:lang w:bidi="fa-IR"/>
        </w:rPr>
        <w:t>فرضيه‏ هاي تحقيق</w:t>
      </w:r>
    </w:p>
    <w:p w:rsidR="00233CEE" w:rsidRDefault="00233CEE" w:rsidP="00233CEE">
      <w:pPr>
        <w:bidi/>
        <w:spacing w:after="0" w:line="300" w:lineRule="auto"/>
        <w:jc w:val="both"/>
        <w:rPr>
          <w:rFonts w:ascii="Calibri" w:eastAsia="Times New Roman" w:hAnsi="Calibri" w:cs="Lotus" w:hint="cs"/>
          <w:color w:val="0D0D0D" w:themeColor="text1" w:themeTint="F2"/>
          <w:sz w:val="28"/>
          <w:szCs w:val="28"/>
          <w:rtl/>
          <w:lang w:bidi="fa-IR"/>
        </w:rPr>
      </w:pPr>
      <w:r>
        <w:rPr>
          <w:rFonts w:ascii="Calibri" w:eastAsia="Times New Roman" w:hAnsi="Calibri" w:cs="B Zar" w:hint="cs"/>
          <w:color w:val="0D0D0D" w:themeColor="text1" w:themeTint="F2"/>
          <w:sz w:val="28"/>
          <w:szCs w:val="28"/>
          <w:rtl/>
          <w:lang w:bidi="fa-IR"/>
        </w:rPr>
        <w:t>1-</w:t>
      </w:r>
      <w:r>
        <w:rPr>
          <w:rFonts w:ascii="Calibri" w:eastAsia="Times New Roman" w:hAnsi="Calibri" w:cs="Lotus" w:hint="cs"/>
          <w:color w:val="0D0D0D" w:themeColor="text1" w:themeTint="F2"/>
          <w:sz w:val="28"/>
          <w:szCs w:val="28"/>
          <w:rtl/>
          <w:lang w:bidi="fa-IR"/>
        </w:rPr>
        <w:t xml:space="preserve">در زمينه بانکداري آنلاين، امنيت درک شده در پردازش داده هاي خصوصي </w:t>
      </w:r>
      <w:r>
        <w:rPr>
          <w:rFonts w:ascii="Times New Roman" w:eastAsia="Times New Roman" w:hAnsi="Times New Roman" w:cs="Times New Roman"/>
          <w:color w:val="0D0D0D" w:themeColor="text1" w:themeTint="F2"/>
          <w:sz w:val="28"/>
          <w:szCs w:val="28"/>
          <w:rtl/>
          <w:lang w:bidi="fa-IR"/>
        </w:rPr>
        <w:t>(</w:t>
      </w:r>
      <w:r>
        <w:rPr>
          <w:rFonts w:ascii="Times New Roman" w:eastAsia="Times New Roman" w:hAnsi="Times New Roman" w:cs="Times New Roman"/>
          <w:color w:val="0D0D0D" w:themeColor="text1" w:themeTint="F2"/>
          <w:sz w:val="28"/>
          <w:szCs w:val="28"/>
          <w:lang w:bidi="fa-IR"/>
        </w:rPr>
        <w:t>SHPD</w:t>
      </w:r>
      <w:r>
        <w:rPr>
          <w:rFonts w:ascii="Times New Roman" w:eastAsia="Times New Roman" w:hAnsi="Times New Roman" w:cs="Times New Roman"/>
          <w:color w:val="0D0D0D" w:themeColor="text1" w:themeTint="F2"/>
          <w:sz w:val="28"/>
          <w:szCs w:val="28"/>
          <w:rtl/>
          <w:lang w:bidi="fa-IR"/>
        </w:rPr>
        <w:t>)</w:t>
      </w:r>
      <w:r>
        <w:rPr>
          <w:rFonts w:ascii="Calibri" w:eastAsia="Times New Roman" w:hAnsi="Calibri" w:cs="Lotus" w:hint="cs"/>
          <w:color w:val="0D0D0D" w:themeColor="text1" w:themeTint="F2"/>
          <w:sz w:val="28"/>
          <w:szCs w:val="28"/>
          <w:rtl/>
          <w:lang w:bidi="fa-IR"/>
        </w:rPr>
        <w:t xml:space="preserve"> با اعتماد ايجاد شده نسبت به وب سايت رابطه اي مستقيم دارد.</w:t>
      </w:r>
    </w:p>
    <w:p w:rsidR="00233CEE" w:rsidRDefault="00233CEE" w:rsidP="00233CEE">
      <w:pPr>
        <w:bidi/>
        <w:spacing w:after="0" w:line="300" w:lineRule="auto"/>
        <w:jc w:val="both"/>
        <w:rPr>
          <w:rFonts w:ascii="Calibri" w:eastAsia="Times New Roman" w:hAnsi="Calibri" w:cs="Lotus" w:hint="cs"/>
          <w:color w:val="0D0D0D" w:themeColor="text1" w:themeTint="F2"/>
          <w:sz w:val="28"/>
          <w:szCs w:val="28"/>
          <w:rtl/>
          <w:lang w:bidi="fa-IR"/>
        </w:rPr>
      </w:pPr>
      <w:r>
        <w:rPr>
          <w:rFonts w:ascii="Calibri" w:eastAsia="Times New Roman" w:hAnsi="Calibri" w:cs="Lotus" w:hint="cs"/>
          <w:color w:val="0D0D0D" w:themeColor="text1" w:themeTint="F2"/>
          <w:sz w:val="28"/>
          <w:szCs w:val="28"/>
          <w:rtl/>
          <w:lang w:bidi="fa-IR"/>
        </w:rPr>
        <w:t>2-در زمينه بانکداري آنلاين، قابليت استفاده درک شده توسط مصرف کنندگان  با اعتماد ايجاد شده نسبت به وب سايت رابطه اي مستقيم دارد.</w:t>
      </w:r>
    </w:p>
    <w:p w:rsidR="00233CEE" w:rsidRDefault="00233CEE" w:rsidP="00233CEE">
      <w:pPr>
        <w:bidi/>
        <w:spacing w:after="0" w:line="300" w:lineRule="auto"/>
        <w:jc w:val="both"/>
        <w:rPr>
          <w:rFonts w:ascii="Calibri" w:eastAsia="Times New Roman" w:hAnsi="Calibri" w:cs="Lotus" w:hint="cs"/>
          <w:color w:val="0D0D0D" w:themeColor="text1" w:themeTint="F2"/>
          <w:sz w:val="28"/>
          <w:szCs w:val="28"/>
          <w:rtl/>
          <w:lang w:bidi="fa-IR"/>
        </w:rPr>
      </w:pPr>
      <w:r>
        <w:rPr>
          <w:rFonts w:ascii="Calibri" w:eastAsia="Times New Roman" w:hAnsi="Calibri" w:cs="Lotus" w:hint="cs"/>
          <w:color w:val="0D0D0D" w:themeColor="text1" w:themeTint="F2"/>
          <w:sz w:val="28"/>
          <w:szCs w:val="28"/>
          <w:rtl/>
          <w:lang w:bidi="fa-IR"/>
        </w:rPr>
        <w:lastRenderedPageBreak/>
        <w:t>3-در زمينه بانکداري آنلاين، شهرت درک شده توسط مصرف کنندگان  با اعتماد ايجاد شده نسبت به  وب سايت رابطه اي مستقيم دارد.</w:t>
      </w:r>
    </w:p>
    <w:p w:rsidR="00233CEE" w:rsidRDefault="00233CEE" w:rsidP="00233CEE">
      <w:pPr>
        <w:bidi/>
        <w:spacing w:after="0" w:line="300" w:lineRule="auto"/>
        <w:jc w:val="both"/>
        <w:rPr>
          <w:rFonts w:ascii="Calibri" w:eastAsia="Times New Roman" w:hAnsi="Calibri" w:cs="Lotus" w:hint="cs"/>
          <w:color w:val="0D0D0D" w:themeColor="text1" w:themeTint="F2"/>
          <w:sz w:val="24"/>
          <w:szCs w:val="24"/>
          <w:rtl/>
          <w:lang w:bidi="fa-IR"/>
        </w:rPr>
      </w:pPr>
      <w:r>
        <w:rPr>
          <w:rFonts w:ascii="Calibri" w:eastAsia="Times New Roman" w:hAnsi="Calibri" w:cs="Lotus" w:hint="cs"/>
          <w:color w:val="0D0D0D" w:themeColor="text1" w:themeTint="F2"/>
          <w:sz w:val="28"/>
          <w:szCs w:val="28"/>
          <w:rtl/>
          <w:lang w:bidi="fa-IR"/>
        </w:rPr>
        <w:t xml:space="preserve">4-در زمينه بانکداري آنلاين، اعتماد با تعهد عاطفي ايجاد شده نسبت به وب سايت رابطه اي مستقيم دارد.  </w:t>
      </w:r>
    </w:p>
    <w:p w:rsidR="00233CEE" w:rsidRDefault="00233CEE" w:rsidP="00233CEE">
      <w:pPr>
        <w:bidi/>
        <w:spacing w:after="0" w:line="300" w:lineRule="auto"/>
        <w:ind w:left="26" w:right="-694"/>
        <w:jc w:val="both"/>
        <w:rPr>
          <w:rFonts w:ascii="Calibri" w:eastAsia="Times New Roman" w:hAnsi="Calibri" w:cs="B Zar" w:hint="cs"/>
          <w:color w:val="0D0D0D" w:themeColor="text1" w:themeTint="F2"/>
          <w:sz w:val="28"/>
          <w:szCs w:val="28"/>
          <w:rtl/>
          <w:lang w:bidi="fa-IR"/>
        </w:rPr>
      </w:pPr>
      <w:r>
        <w:rPr>
          <w:rFonts w:ascii="Calibri" w:eastAsia="Times New Roman" w:hAnsi="Calibri" w:cs="B Zar" w:hint="cs"/>
          <w:b/>
          <w:bCs/>
          <w:color w:val="0D0D0D" w:themeColor="text1" w:themeTint="F2"/>
          <w:sz w:val="28"/>
          <w:szCs w:val="28"/>
          <w:rtl/>
          <w:lang w:bidi="fa-IR"/>
        </w:rPr>
        <w:t xml:space="preserve">1-8 </w:t>
      </w:r>
      <w:r>
        <w:rPr>
          <w:rFonts w:ascii="Calibri" w:eastAsia="Times New Roman" w:hAnsi="Calibri" w:cs="Yagut" w:hint="cs"/>
          <w:b/>
          <w:bCs/>
          <w:color w:val="0D0D0D" w:themeColor="text1" w:themeTint="F2"/>
          <w:sz w:val="32"/>
          <w:szCs w:val="32"/>
          <w:rtl/>
          <w:lang w:bidi="fa-IR"/>
        </w:rPr>
        <w:t>تعريف واژه‏ها و اصطلاحات</w:t>
      </w:r>
      <w:r>
        <w:rPr>
          <w:rFonts w:ascii="Calibri" w:eastAsia="Times New Roman" w:hAnsi="Calibri" w:cs="B Zar" w:hint="cs"/>
          <w:b/>
          <w:bCs/>
          <w:color w:val="0D0D0D" w:themeColor="text1" w:themeTint="F2"/>
          <w:sz w:val="28"/>
          <w:szCs w:val="28"/>
          <w:rtl/>
          <w:lang w:bidi="fa-IR"/>
        </w:rPr>
        <w:t xml:space="preserve"> </w:t>
      </w:r>
    </w:p>
    <w:p w:rsidR="00233CEE" w:rsidRDefault="00233CEE" w:rsidP="00233CEE">
      <w:pPr>
        <w:bidi/>
        <w:spacing w:before="240" w:after="0" w:line="300" w:lineRule="auto"/>
        <w:jc w:val="both"/>
        <w:rPr>
          <w:rFonts w:ascii="Calibri" w:eastAsia="Times New Roman" w:hAnsi="Calibri" w:cs="Lotus" w:hint="cs"/>
          <w:color w:val="0D0D0D" w:themeColor="text1" w:themeTint="F2"/>
          <w:sz w:val="28"/>
          <w:szCs w:val="28"/>
          <w:rtl/>
          <w:lang w:bidi="fa-IR"/>
        </w:rPr>
      </w:pPr>
      <w:r>
        <w:rPr>
          <w:rFonts w:ascii="Calibri" w:eastAsia="Times New Roman" w:hAnsi="Calibri" w:cs="Lotus" w:hint="cs"/>
          <w:b/>
          <w:bCs/>
          <w:color w:val="0D0D0D" w:themeColor="text1" w:themeTint="F2"/>
          <w:sz w:val="28"/>
          <w:szCs w:val="28"/>
          <w:rtl/>
          <w:lang w:bidi="fa-IR"/>
        </w:rPr>
        <w:t>اعتماد:</w:t>
      </w:r>
      <w:r>
        <w:rPr>
          <w:rFonts w:ascii="Calibri" w:eastAsia="Times New Roman" w:hAnsi="Calibri" w:cs="Lotus" w:hint="cs"/>
          <w:color w:val="0D0D0D" w:themeColor="text1" w:themeTint="F2"/>
          <w:sz w:val="28"/>
          <w:szCs w:val="28"/>
          <w:rtl/>
          <w:lang w:bidi="fa-IR"/>
        </w:rPr>
        <w:t xml:space="preserve"> در حقيقت اعتماد بدين معناست که يکي از طرف هاي درگير در رابطه مي پندارد که طرف ديگر از قابليت آسيب پذيري او بهره برداري نخواهد کرد</w:t>
      </w:r>
      <w:r>
        <w:rPr>
          <w:rFonts w:ascii="Times New Roman" w:eastAsia="Times New Roman" w:hAnsi="Times New Roman" w:cs="Times New Roman"/>
          <w:color w:val="0D0D0D" w:themeColor="text1" w:themeTint="F2"/>
          <w:sz w:val="28"/>
          <w:szCs w:val="28"/>
          <w:rtl/>
          <w:lang w:bidi="fa-IR"/>
        </w:rPr>
        <w:t xml:space="preserve"> (</w:t>
      </w:r>
      <w:r>
        <w:rPr>
          <w:rFonts w:ascii="Times New Roman" w:eastAsia="Times New Roman" w:hAnsi="Times New Roman" w:cs="Times New Roman"/>
          <w:color w:val="0D0D0D" w:themeColor="text1" w:themeTint="F2"/>
          <w:sz w:val="28"/>
          <w:szCs w:val="28"/>
          <w:lang w:bidi="fa-IR"/>
        </w:rPr>
        <w:t>Corritore  et al., 2003</w:t>
      </w:r>
      <w:r>
        <w:rPr>
          <w:rFonts w:ascii="Times New Roman" w:eastAsia="Times New Roman" w:hAnsi="Times New Roman" w:cs="Times New Roman"/>
          <w:color w:val="0D0D0D" w:themeColor="text1" w:themeTint="F2"/>
          <w:sz w:val="28"/>
          <w:szCs w:val="28"/>
          <w:rtl/>
          <w:lang w:bidi="fa-IR"/>
        </w:rPr>
        <w:t>).</w:t>
      </w:r>
    </w:p>
    <w:p w:rsidR="00233CEE" w:rsidRDefault="00233CEE" w:rsidP="00233CEE">
      <w:pPr>
        <w:bidi/>
        <w:spacing w:after="0" w:line="300" w:lineRule="auto"/>
        <w:jc w:val="both"/>
        <w:rPr>
          <w:rFonts w:ascii="Calibri" w:eastAsia="Times New Roman" w:hAnsi="Calibri" w:cs="Lotus" w:hint="cs"/>
          <w:color w:val="0D0D0D" w:themeColor="text1" w:themeTint="F2"/>
          <w:sz w:val="28"/>
          <w:szCs w:val="28"/>
          <w:rtl/>
          <w:lang w:bidi="fa-IR"/>
        </w:rPr>
      </w:pPr>
      <w:r>
        <w:rPr>
          <w:rFonts w:ascii="Calibri" w:eastAsia="Times New Roman" w:hAnsi="Calibri" w:cs="Lotus" w:hint="cs"/>
          <w:color w:val="0D0D0D" w:themeColor="text1" w:themeTint="F2"/>
          <w:sz w:val="28"/>
          <w:szCs w:val="28"/>
          <w:rtl/>
          <w:lang w:bidi="fa-IR"/>
        </w:rPr>
        <w:t>«فلاوين» و همکارانش اعتماد را اينگونه تعريف کرده اند: اعتقاد يک طرف معامله به اينکه نيازهاي او در آينده توسط اقدامات صورت گرفته توسط طرف ديگر برآورده خواهد شد</w:t>
      </w:r>
      <w:r>
        <w:rPr>
          <w:rFonts w:ascii="Times New Roman" w:eastAsia="Times New Roman" w:hAnsi="Times New Roman" w:cs="Times New Roman"/>
          <w:color w:val="0D0D0D" w:themeColor="text1" w:themeTint="F2"/>
          <w:sz w:val="28"/>
          <w:szCs w:val="28"/>
          <w:rtl/>
          <w:lang w:bidi="fa-IR"/>
        </w:rPr>
        <w:t xml:space="preserve"> (</w:t>
      </w:r>
      <w:r>
        <w:rPr>
          <w:rFonts w:ascii="Times New Roman" w:eastAsia="Times New Roman" w:hAnsi="Times New Roman" w:cs="Times New Roman"/>
          <w:color w:val="0D0D0D" w:themeColor="text1" w:themeTint="F2"/>
          <w:sz w:val="28"/>
          <w:szCs w:val="28"/>
          <w:lang w:bidi="fa-IR"/>
        </w:rPr>
        <w:t>Flavian et al.,</w:t>
      </w:r>
      <w:r>
        <w:rPr>
          <w:rFonts w:eastAsia="Times New Roman" w:cs="Lotus"/>
          <w:color w:val="0D0D0D" w:themeColor="text1" w:themeTint="F2"/>
          <w:sz w:val="28"/>
          <w:szCs w:val="28"/>
          <w:lang w:bidi="fa-IR"/>
        </w:rPr>
        <w:t xml:space="preserve"> </w:t>
      </w:r>
      <w:r>
        <w:rPr>
          <w:rFonts w:ascii="Times New Roman" w:eastAsia="Times New Roman" w:hAnsi="Times New Roman" w:cs="Times New Roman"/>
          <w:color w:val="0D0D0D" w:themeColor="text1" w:themeTint="F2"/>
          <w:sz w:val="28"/>
          <w:szCs w:val="28"/>
          <w:lang w:bidi="fa-IR"/>
        </w:rPr>
        <w:t>2005</w:t>
      </w:r>
      <w:r>
        <w:rPr>
          <w:rFonts w:ascii="Times New Roman" w:eastAsia="Times New Roman" w:hAnsi="Times New Roman" w:cs="Times New Roman"/>
          <w:color w:val="0D0D0D" w:themeColor="text1" w:themeTint="F2"/>
          <w:sz w:val="28"/>
          <w:szCs w:val="28"/>
          <w:rtl/>
          <w:lang w:bidi="fa-IR"/>
        </w:rPr>
        <w:t>)</w:t>
      </w:r>
      <w:r>
        <w:rPr>
          <w:rFonts w:ascii="Times New Roman" w:eastAsia="Times New Roman" w:hAnsi="Times New Roman" w:cs="Times New Roman"/>
          <w:color w:val="0D0D0D" w:themeColor="text1" w:themeTint="F2"/>
          <w:sz w:val="28"/>
          <w:szCs w:val="28"/>
          <w:lang w:bidi="fa-IR"/>
        </w:rPr>
        <w:t>.</w:t>
      </w:r>
      <w:r>
        <w:rPr>
          <w:rFonts w:ascii="Calibri" w:eastAsia="Times New Roman" w:hAnsi="Calibri" w:cs="Lotus" w:hint="cs"/>
          <w:color w:val="0D0D0D" w:themeColor="text1" w:themeTint="F2"/>
          <w:sz w:val="28"/>
          <w:szCs w:val="28"/>
          <w:rtl/>
          <w:lang w:bidi="fa-IR"/>
        </w:rPr>
        <w:t xml:space="preserve">  </w:t>
      </w:r>
    </w:p>
    <w:p w:rsidR="00233CEE" w:rsidRDefault="00233CEE" w:rsidP="00233CEE">
      <w:pPr>
        <w:bidi/>
        <w:spacing w:before="240" w:line="300" w:lineRule="auto"/>
        <w:jc w:val="both"/>
        <w:rPr>
          <w:rFonts w:ascii="Calibri" w:eastAsia="Times New Roman" w:hAnsi="Calibri" w:cs="Lotus" w:hint="cs"/>
          <w:color w:val="0D0D0D" w:themeColor="text1" w:themeTint="F2"/>
          <w:sz w:val="28"/>
          <w:szCs w:val="28"/>
          <w:rtl/>
          <w:lang w:bidi="fa-IR"/>
        </w:rPr>
      </w:pPr>
      <w:r>
        <w:rPr>
          <w:rFonts w:ascii="Calibri" w:eastAsia="Times New Roman" w:hAnsi="Calibri" w:cs="Lotus" w:hint="cs"/>
          <w:b/>
          <w:bCs/>
          <w:color w:val="0D0D0D" w:themeColor="text1" w:themeTint="F2"/>
          <w:sz w:val="28"/>
          <w:szCs w:val="28"/>
          <w:rtl/>
          <w:lang w:bidi="fa-IR"/>
        </w:rPr>
        <w:t xml:space="preserve">تعهد: </w:t>
      </w:r>
      <w:r>
        <w:rPr>
          <w:rFonts w:ascii="Calibri" w:eastAsia="Times New Roman" w:hAnsi="Calibri" w:cs="Lotus" w:hint="cs"/>
          <w:color w:val="0D0D0D" w:themeColor="text1" w:themeTint="F2"/>
          <w:sz w:val="28"/>
          <w:szCs w:val="28"/>
          <w:rtl/>
          <w:lang w:bidi="fa-IR"/>
        </w:rPr>
        <w:t xml:space="preserve"> تعهد در يک رابطه به عنوان تمايل به پايدار نگاه داشتن رابطه اي که مهم و ارزشمند است تعريف  مي شود</w:t>
      </w:r>
      <w:r>
        <w:rPr>
          <w:rFonts w:ascii="Times New Roman" w:eastAsia="Times New Roman" w:hAnsi="Times New Roman" w:cs="Times New Roman"/>
          <w:color w:val="0D0D0D" w:themeColor="text1" w:themeTint="F2"/>
          <w:sz w:val="28"/>
          <w:szCs w:val="28"/>
          <w:rtl/>
          <w:lang w:bidi="fa-IR"/>
        </w:rPr>
        <w:t xml:space="preserve"> (</w:t>
      </w:r>
      <w:r>
        <w:rPr>
          <w:rFonts w:ascii="Times New Roman" w:eastAsia="Times New Roman" w:hAnsi="Times New Roman" w:cs="Times New Roman"/>
          <w:color w:val="0D0D0D" w:themeColor="text1" w:themeTint="F2"/>
          <w:sz w:val="28"/>
          <w:szCs w:val="28"/>
          <w:lang w:bidi="fa-IR"/>
        </w:rPr>
        <w:t>Gustafsson et al., 2005</w:t>
      </w:r>
      <w:r>
        <w:rPr>
          <w:rFonts w:ascii="Times New Roman" w:eastAsia="Times New Roman" w:hAnsi="Times New Roman" w:cs="Times New Roman"/>
          <w:color w:val="0D0D0D" w:themeColor="text1" w:themeTint="F2"/>
          <w:sz w:val="28"/>
          <w:szCs w:val="28"/>
          <w:rtl/>
          <w:lang w:bidi="fa-IR"/>
        </w:rPr>
        <w:t>).</w:t>
      </w:r>
      <w:r>
        <w:rPr>
          <w:rFonts w:ascii="Calibri" w:eastAsia="Times New Roman" w:hAnsi="Calibri" w:cs="Lotus" w:hint="cs"/>
          <w:color w:val="0D0D0D" w:themeColor="text1" w:themeTint="F2"/>
          <w:sz w:val="28"/>
          <w:szCs w:val="28"/>
          <w:rtl/>
          <w:lang w:bidi="fa-IR"/>
        </w:rPr>
        <w:t xml:space="preserve"> </w:t>
      </w:r>
    </w:p>
    <w:p w:rsidR="00233CEE" w:rsidRDefault="00233CEE" w:rsidP="00233CEE">
      <w:pPr>
        <w:bidi/>
        <w:spacing w:before="240" w:after="0" w:line="300" w:lineRule="auto"/>
        <w:jc w:val="both"/>
        <w:rPr>
          <w:rFonts w:ascii="Calibri" w:eastAsia="Times New Roman" w:hAnsi="Calibri" w:cs="Lotus" w:hint="cs"/>
          <w:color w:val="0D0D0D" w:themeColor="text1" w:themeTint="F2"/>
          <w:sz w:val="28"/>
          <w:szCs w:val="28"/>
          <w:rtl/>
          <w:lang w:bidi="fa-IR"/>
        </w:rPr>
      </w:pPr>
      <w:r>
        <w:rPr>
          <w:rFonts w:ascii="Calibri" w:eastAsia="Times New Roman" w:hAnsi="Calibri" w:cs="Lotus" w:hint="cs"/>
          <w:b/>
          <w:bCs/>
          <w:color w:val="0D0D0D" w:themeColor="text1" w:themeTint="F2"/>
          <w:sz w:val="28"/>
          <w:szCs w:val="28"/>
          <w:rtl/>
          <w:lang w:bidi="fa-IR"/>
        </w:rPr>
        <w:t>امنيت:</w:t>
      </w:r>
      <w:r>
        <w:rPr>
          <w:rFonts w:ascii="Calibri" w:eastAsia="Times New Roman" w:hAnsi="Calibri" w:cs="Lotus" w:hint="cs"/>
          <w:b/>
          <w:bCs/>
          <w:color w:val="0D0D0D" w:themeColor="text1" w:themeTint="F2"/>
          <w:sz w:val="28"/>
          <w:szCs w:val="28"/>
          <w:lang w:bidi="fa-IR"/>
        </w:rPr>
        <w:t xml:space="preserve"> </w:t>
      </w:r>
      <w:r>
        <w:rPr>
          <w:rFonts w:ascii="Calibri" w:eastAsia="Times New Roman" w:hAnsi="Calibri" w:cs="Lotus" w:hint="cs"/>
          <w:color w:val="0D0D0D" w:themeColor="text1" w:themeTint="F2"/>
          <w:sz w:val="28"/>
          <w:szCs w:val="28"/>
          <w:rtl/>
          <w:lang w:bidi="fa-IR"/>
        </w:rPr>
        <w:t xml:space="preserve"> امنيت بصورت دور نگاهداشتن افراد غير مجاز از دسترسي و اجازه دادن به افراد مجاز جهت دسترسي به دارائي هاي با ارزش تعريف مي شود (حسني و همکاران ,</w:t>
      </w:r>
      <w:r>
        <w:rPr>
          <w:rFonts w:ascii="Times New Roman" w:eastAsia="Times New Roman" w:hAnsi="Times New Roman" w:cs="Lotus" w:hint="cs"/>
          <w:color w:val="0D0D0D" w:themeColor="text1" w:themeTint="F2"/>
          <w:sz w:val="28"/>
          <w:szCs w:val="28"/>
          <w:rtl/>
          <w:lang w:bidi="fa-IR"/>
        </w:rPr>
        <w:t>1387</w:t>
      </w:r>
      <w:r>
        <w:rPr>
          <w:rFonts w:ascii="Calibri" w:eastAsia="Times New Roman" w:hAnsi="Calibri" w:cs="Lotus" w:hint="cs"/>
          <w:color w:val="0D0D0D" w:themeColor="text1" w:themeTint="F2"/>
          <w:sz w:val="28"/>
          <w:szCs w:val="28"/>
          <w:rtl/>
          <w:lang w:bidi="fa-IR"/>
        </w:rPr>
        <w:t>,ص</w:t>
      </w:r>
      <w:r>
        <w:rPr>
          <w:rFonts w:ascii="Times New Roman" w:eastAsia="Times New Roman" w:hAnsi="Times New Roman" w:cs="Lotus" w:hint="cs"/>
          <w:color w:val="0D0D0D" w:themeColor="text1" w:themeTint="F2"/>
          <w:sz w:val="28"/>
          <w:szCs w:val="28"/>
          <w:rtl/>
          <w:lang w:bidi="fa-IR"/>
        </w:rPr>
        <w:t xml:space="preserve"> 223</w:t>
      </w:r>
      <w:r>
        <w:rPr>
          <w:rFonts w:ascii="Calibri" w:eastAsia="Times New Roman" w:hAnsi="Calibri" w:cs="Lotus" w:hint="cs"/>
          <w:color w:val="0D0D0D" w:themeColor="text1" w:themeTint="F2"/>
          <w:sz w:val="28"/>
          <w:szCs w:val="28"/>
          <w:rtl/>
          <w:lang w:bidi="fa-IR"/>
        </w:rPr>
        <w:t>)</w:t>
      </w:r>
      <w:r>
        <w:rPr>
          <w:rFonts w:ascii="Calibri" w:eastAsia="Times New Roman" w:hAnsi="Calibri" w:cs="Lotus"/>
          <w:color w:val="0D0D0D" w:themeColor="text1" w:themeTint="F2"/>
          <w:sz w:val="28"/>
          <w:szCs w:val="28"/>
          <w:lang w:bidi="fa-IR"/>
        </w:rPr>
        <w:t>.</w:t>
      </w:r>
      <w:r>
        <w:rPr>
          <w:rFonts w:ascii="Calibri" w:eastAsia="Times New Roman" w:hAnsi="Calibri" w:cs="Lotus" w:hint="cs"/>
          <w:color w:val="0D0D0D" w:themeColor="text1" w:themeTint="F2"/>
          <w:sz w:val="28"/>
          <w:szCs w:val="28"/>
          <w:rtl/>
          <w:lang w:bidi="fa-IR"/>
        </w:rPr>
        <w:t xml:space="preserve"> درچارچوب اينترنت امنيت نشان دهنده ادراک مصرف کنندگان از قابليت اطمينان روش هاي پرداخت مورد استفاده و مکانيزم ذخيره سازي و انتقال اطلاعات است</w:t>
      </w:r>
      <w:r>
        <w:rPr>
          <w:rFonts w:ascii="Times New Roman" w:eastAsia="Times New Roman" w:hAnsi="Times New Roman" w:cs="Times New Roman"/>
          <w:color w:val="0D0D0D" w:themeColor="text1" w:themeTint="F2"/>
          <w:sz w:val="28"/>
          <w:szCs w:val="28"/>
          <w:rtl/>
          <w:lang w:bidi="fa-IR"/>
        </w:rPr>
        <w:t xml:space="preserve"> (</w:t>
      </w:r>
      <w:r>
        <w:rPr>
          <w:rFonts w:ascii="Times New Roman" w:eastAsia="Times New Roman" w:hAnsi="Times New Roman" w:cs="Times New Roman"/>
          <w:color w:val="0D0D0D" w:themeColor="text1" w:themeTint="F2"/>
          <w:sz w:val="28"/>
          <w:szCs w:val="28"/>
          <w:lang w:bidi="fa-IR"/>
        </w:rPr>
        <w:t>Casalo et al., 2007</w:t>
      </w:r>
      <w:r>
        <w:rPr>
          <w:rFonts w:ascii="Times New Roman" w:eastAsia="Times New Roman" w:hAnsi="Times New Roman" w:cs="Times New Roman"/>
          <w:color w:val="0D0D0D" w:themeColor="text1" w:themeTint="F2"/>
          <w:sz w:val="28"/>
          <w:szCs w:val="28"/>
          <w:rtl/>
          <w:lang w:bidi="fa-IR"/>
        </w:rPr>
        <w:t>)</w:t>
      </w:r>
      <w:r>
        <w:rPr>
          <w:rFonts w:ascii="Times New Roman" w:eastAsia="Times New Roman" w:hAnsi="Times New Roman" w:cs="Times New Roman"/>
          <w:color w:val="0D0D0D" w:themeColor="text1" w:themeTint="F2"/>
          <w:sz w:val="28"/>
          <w:szCs w:val="28"/>
          <w:lang w:bidi="fa-IR"/>
        </w:rPr>
        <w:t>.</w:t>
      </w:r>
      <w:r>
        <w:rPr>
          <w:rFonts w:ascii="Calibri" w:eastAsia="Times New Roman" w:hAnsi="Calibri" w:cs="Lotus" w:hint="cs"/>
          <w:color w:val="0D0D0D" w:themeColor="text1" w:themeTint="F2"/>
          <w:sz w:val="28"/>
          <w:szCs w:val="28"/>
          <w:rtl/>
          <w:lang w:bidi="fa-IR"/>
        </w:rPr>
        <w:t xml:space="preserve"> امنيت ادراک شده به عنوان احتمال ذهني تعريف مي شود که مشتريان از طريق آن باور مي کنند که اطلاعات شخصي آنها در هنگام انتقال و يا ذخيره شدن توسط افراد غير مجاز ديده، ذخيره و يا دستکاري نخواهد شد</w:t>
      </w:r>
      <w:r>
        <w:rPr>
          <w:rFonts w:ascii="Times New Roman" w:eastAsia="Times New Roman" w:hAnsi="Times New Roman" w:cs="Times New Roman"/>
          <w:color w:val="0D0D0D" w:themeColor="text1" w:themeTint="F2"/>
          <w:sz w:val="28"/>
          <w:szCs w:val="28"/>
          <w:rtl/>
          <w:lang w:bidi="fa-IR"/>
        </w:rPr>
        <w:t>(</w:t>
      </w:r>
      <w:r>
        <w:rPr>
          <w:rFonts w:ascii="Times New Roman" w:eastAsia="Times New Roman" w:hAnsi="Times New Roman" w:cs="Times New Roman"/>
          <w:color w:val="0D0D0D" w:themeColor="text1" w:themeTint="F2"/>
          <w:sz w:val="28"/>
          <w:szCs w:val="28"/>
          <w:lang w:bidi="fa-IR"/>
        </w:rPr>
        <w:t>Flavian and Guinaliu, 2006</w:t>
      </w:r>
      <w:r>
        <w:rPr>
          <w:rFonts w:ascii="Times New Roman" w:eastAsia="Times New Roman" w:hAnsi="Times New Roman" w:cs="Times New Roman"/>
          <w:color w:val="0D0D0D" w:themeColor="text1" w:themeTint="F2"/>
          <w:sz w:val="28"/>
          <w:szCs w:val="28"/>
          <w:rtl/>
          <w:lang w:bidi="fa-IR"/>
        </w:rPr>
        <w:t>)</w:t>
      </w:r>
      <w:r>
        <w:rPr>
          <w:rFonts w:ascii="Times New Roman" w:eastAsia="Times New Roman" w:hAnsi="Times New Roman" w:cs="Times New Roman"/>
          <w:color w:val="0D0D0D" w:themeColor="text1" w:themeTint="F2"/>
          <w:sz w:val="28"/>
          <w:szCs w:val="28"/>
          <w:lang w:bidi="fa-IR"/>
        </w:rPr>
        <w:t>.</w:t>
      </w:r>
      <w:r>
        <w:rPr>
          <w:rFonts w:ascii="Calibri" w:eastAsia="Times New Roman" w:hAnsi="Calibri" w:cs="Lotus" w:hint="cs"/>
          <w:color w:val="0D0D0D" w:themeColor="text1" w:themeTint="F2"/>
          <w:sz w:val="28"/>
          <w:szCs w:val="28"/>
          <w:rtl/>
          <w:lang w:bidi="fa-IR"/>
        </w:rPr>
        <w:t xml:space="preserve">  </w:t>
      </w:r>
    </w:p>
    <w:p w:rsidR="00233CEE" w:rsidRDefault="00233CEE" w:rsidP="00233CEE">
      <w:pPr>
        <w:bidi/>
        <w:spacing w:before="240" w:after="0" w:line="300" w:lineRule="auto"/>
        <w:jc w:val="both"/>
        <w:rPr>
          <w:rFonts w:ascii="Calibri" w:eastAsia="Times New Roman" w:hAnsi="Calibri" w:cs="Lotus"/>
          <w:color w:val="0D0D0D" w:themeColor="text1" w:themeTint="F2"/>
          <w:sz w:val="28"/>
          <w:szCs w:val="28"/>
          <w:lang w:bidi="fa-IR"/>
        </w:rPr>
      </w:pPr>
      <w:r>
        <w:rPr>
          <w:rFonts w:ascii="Calibri" w:eastAsia="Times New Roman" w:hAnsi="Calibri" w:cs="Lotus" w:hint="cs"/>
          <w:b/>
          <w:bCs/>
          <w:color w:val="0D0D0D" w:themeColor="text1" w:themeTint="F2"/>
          <w:sz w:val="28"/>
          <w:szCs w:val="28"/>
          <w:rtl/>
          <w:lang w:bidi="fa-IR"/>
        </w:rPr>
        <w:t xml:space="preserve">حريم خصوصي: </w:t>
      </w:r>
      <w:r>
        <w:rPr>
          <w:rFonts w:ascii="Calibri" w:eastAsia="Times New Roman" w:hAnsi="Calibri" w:cs="Lotus" w:hint="cs"/>
          <w:color w:val="0D0D0D" w:themeColor="text1" w:themeTint="F2"/>
          <w:sz w:val="28"/>
          <w:szCs w:val="28"/>
          <w:rtl/>
          <w:lang w:bidi="fa-IR"/>
        </w:rPr>
        <w:t xml:space="preserve"> بطور کلي حريم خصوصي تعريف مي شود به صورت توانايي افراد در کنترل شرايطي که در آن  اطلاعات شخصي آنها، جمع آوري و استفاده مي شود. در چارچوب اينترنت حريم خصوصي </w:t>
      </w:r>
      <w:r>
        <w:rPr>
          <w:rFonts w:ascii="Calibri" w:eastAsia="Times New Roman" w:hAnsi="Calibri" w:cs="Lotus" w:hint="cs"/>
          <w:color w:val="0D0D0D" w:themeColor="text1" w:themeTint="F2"/>
          <w:sz w:val="28"/>
          <w:szCs w:val="28"/>
          <w:rtl/>
          <w:lang w:bidi="fa-IR"/>
        </w:rPr>
        <w:lastRenderedPageBreak/>
        <w:t>به  جنبه هايي از قبيل نگهداري، توزيع و يا استفاده غير مجاز از اطلاعات شخصي افراد مربوط مي شود</w:t>
      </w:r>
      <w:r>
        <w:rPr>
          <w:rFonts w:asciiTheme="majorBidi" w:eastAsia="Times New Roman" w:hAnsiTheme="majorBidi" w:cstheme="majorBidi"/>
          <w:color w:val="0D0D0D" w:themeColor="text1" w:themeTint="F2"/>
          <w:sz w:val="28"/>
          <w:szCs w:val="28"/>
          <w:rtl/>
          <w:lang w:bidi="fa-IR"/>
        </w:rPr>
        <w:t xml:space="preserve"> (</w:t>
      </w:r>
      <w:r>
        <w:rPr>
          <w:rFonts w:asciiTheme="majorBidi" w:eastAsia="Times New Roman" w:hAnsiTheme="majorBidi" w:cstheme="majorBidi"/>
          <w:color w:val="0D0D0D" w:themeColor="text1" w:themeTint="F2"/>
          <w:sz w:val="28"/>
          <w:szCs w:val="28"/>
          <w:lang w:bidi="fa-IR"/>
        </w:rPr>
        <w:t>Flavian and Guinaliu , 200</w:t>
      </w:r>
      <w:r>
        <w:rPr>
          <w:rFonts w:ascii="Times New Roman" w:eastAsia="Times New Roman" w:hAnsi="Times New Roman" w:cs="Times New Roman"/>
          <w:color w:val="0D0D0D" w:themeColor="text1" w:themeTint="F2"/>
          <w:sz w:val="28"/>
          <w:szCs w:val="28"/>
          <w:lang w:bidi="fa-IR"/>
        </w:rPr>
        <w:t>6</w:t>
      </w:r>
      <w:r>
        <w:rPr>
          <w:rFonts w:ascii="Times New Roman" w:eastAsia="Times New Roman" w:hAnsi="Times New Roman" w:cs="Times New Roman"/>
          <w:color w:val="0D0D0D" w:themeColor="text1" w:themeTint="F2"/>
          <w:sz w:val="28"/>
          <w:szCs w:val="28"/>
          <w:rtl/>
          <w:lang w:bidi="fa-IR"/>
        </w:rPr>
        <w:t>)</w:t>
      </w:r>
      <w:r>
        <w:rPr>
          <w:rFonts w:ascii="Times New Roman" w:eastAsia="Times New Roman" w:hAnsi="Times New Roman" w:cs="Times New Roman"/>
          <w:color w:val="0D0D0D" w:themeColor="text1" w:themeTint="F2"/>
          <w:sz w:val="28"/>
          <w:szCs w:val="28"/>
          <w:lang w:bidi="fa-IR"/>
        </w:rPr>
        <w:t>.</w:t>
      </w:r>
      <w:r>
        <w:rPr>
          <w:rFonts w:ascii="Times New Roman" w:eastAsia="Times New Roman" w:hAnsi="Times New Roman" w:cs="Times New Roman"/>
          <w:color w:val="0D0D0D" w:themeColor="text1" w:themeTint="F2"/>
          <w:sz w:val="28"/>
          <w:szCs w:val="28"/>
          <w:rtl/>
          <w:lang w:bidi="fa-IR"/>
        </w:rPr>
        <w:t xml:space="preserve"> </w:t>
      </w:r>
    </w:p>
    <w:p w:rsidR="00233CEE" w:rsidRDefault="00233CEE" w:rsidP="00233CEE">
      <w:pPr>
        <w:bidi/>
        <w:spacing w:before="240" w:after="0" w:line="300" w:lineRule="auto"/>
        <w:jc w:val="both"/>
        <w:rPr>
          <w:rFonts w:ascii="Calibri" w:eastAsia="Times New Roman" w:hAnsi="Calibri" w:cs="Lotus" w:hint="cs"/>
          <w:color w:val="0D0D0D" w:themeColor="text1" w:themeTint="F2"/>
          <w:sz w:val="28"/>
          <w:szCs w:val="28"/>
          <w:rtl/>
          <w:lang w:bidi="fa-IR"/>
        </w:rPr>
      </w:pPr>
      <w:r>
        <w:rPr>
          <w:rFonts w:ascii="Calibri" w:eastAsia="Times New Roman" w:hAnsi="Calibri" w:cs="Lotus" w:hint="cs"/>
          <w:b/>
          <w:bCs/>
          <w:color w:val="0D0D0D" w:themeColor="text1" w:themeTint="F2"/>
          <w:sz w:val="28"/>
          <w:szCs w:val="28"/>
          <w:rtl/>
          <w:lang w:bidi="fa-IR"/>
        </w:rPr>
        <w:t xml:space="preserve">قابليت استفاده:  </w:t>
      </w:r>
      <w:r>
        <w:rPr>
          <w:rFonts w:ascii="Calibri" w:eastAsia="Times New Roman" w:hAnsi="Calibri" w:cs="Lotus" w:hint="cs"/>
          <w:color w:val="0D0D0D" w:themeColor="text1" w:themeTint="F2"/>
          <w:sz w:val="28"/>
          <w:szCs w:val="28"/>
          <w:rtl/>
          <w:lang w:bidi="fa-IR"/>
        </w:rPr>
        <w:t>مفهوم قابليت استفاده را مي توان به عنوان تلاش هاي مورد نياز جهت استفاده از يک سيستم رايانه اي تعريف نمود</w:t>
      </w:r>
      <w:r>
        <w:rPr>
          <w:rFonts w:asciiTheme="majorBidi" w:eastAsia="Times New Roman" w:hAnsiTheme="majorBidi" w:cstheme="majorBidi"/>
          <w:color w:val="0D0D0D" w:themeColor="text1" w:themeTint="F2"/>
          <w:sz w:val="28"/>
          <w:szCs w:val="28"/>
          <w:rtl/>
          <w:lang w:bidi="fa-IR"/>
        </w:rPr>
        <w:t xml:space="preserve"> (</w:t>
      </w:r>
      <w:r>
        <w:rPr>
          <w:rFonts w:asciiTheme="majorBidi" w:eastAsia="Times New Roman" w:hAnsiTheme="majorBidi" w:cstheme="majorBidi"/>
          <w:color w:val="0D0D0D" w:themeColor="text1" w:themeTint="F2"/>
          <w:sz w:val="28"/>
          <w:szCs w:val="28"/>
          <w:lang w:bidi="fa-IR"/>
        </w:rPr>
        <w:t>Casalo et al., 2002</w:t>
      </w:r>
      <w:r>
        <w:rPr>
          <w:rFonts w:asciiTheme="majorBidi" w:eastAsia="Times New Roman" w:hAnsiTheme="majorBidi" w:cstheme="majorBidi"/>
          <w:color w:val="0D0D0D" w:themeColor="text1" w:themeTint="F2"/>
          <w:sz w:val="28"/>
          <w:szCs w:val="28"/>
          <w:rtl/>
          <w:lang w:bidi="fa-IR"/>
        </w:rPr>
        <w:t>)</w:t>
      </w:r>
      <w:r>
        <w:rPr>
          <w:rFonts w:ascii="Calibri" w:eastAsia="Times New Roman" w:hAnsi="Calibri" w:cs="Lotus" w:hint="cs"/>
          <w:color w:val="0D0D0D" w:themeColor="text1" w:themeTint="F2"/>
          <w:sz w:val="28"/>
          <w:szCs w:val="28"/>
          <w:rtl/>
          <w:lang w:bidi="fa-IR"/>
        </w:rPr>
        <w:t xml:space="preserve">  و بطور مشخص تري مي توان گفت که قابليت استفاده يک وب سايت، سهولت درک شده توسط کاربران از راهبري</w:t>
      </w:r>
      <w:r>
        <w:rPr>
          <w:rFonts w:ascii="Calibri" w:eastAsia="Times New Roman" w:hAnsi="Calibri" w:cs="Lotus"/>
          <w:color w:val="0D0D0D" w:themeColor="text1" w:themeTint="F2"/>
          <w:sz w:val="28"/>
          <w:szCs w:val="28"/>
          <w:vertAlign w:val="superscript"/>
          <w:rtl/>
          <w:lang w:bidi="fa-IR"/>
        </w:rPr>
        <w:footnoteReference w:id="9"/>
      </w:r>
      <w:r>
        <w:rPr>
          <w:rFonts w:ascii="Calibri" w:eastAsia="Times New Roman" w:hAnsi="Calibri" w:cs="Lotus" w:hint="cs"/>
          <w:color w:val="0D0D0D" w:themeColor="text1" w:themeTint="F2"/>
          <w:sz w:val="28"/>
          <w:szCs w:val="28"/>
          <w:rtl/>
          <w:lang w:bidi="fa-IR"/>
        </w:rPr>
        <w:t xml:space="preserve"> وب سايت و يا خريد از طريق اينترنت را منعکس مي کند</w:t>
      </w:r>
      <w:r>
        <w:rPr>
          <w:rFonts w:ascii="Times New Roman" w:eastAsia="Times New Roman" w:hAnsi="Times New Roman" w:cs="Times New Roman"/>
          <w:color w:val="0D0D0D" w:themeColor="text1" w:themeTint="F2"/>
          <w:sz w:val="28"/>
          <w:szCs w:val="28"/>
          <w:rtl/>
          <w:lang w:bidi="fa-IR"/>
        </w:rPr>
        <w:t xml:space="preserve"> (</w:t>
      </w:r>
      <w:r>
        <w:rPr>
          <w:rFonts w:ascii="Times New Roman" w:eastAsia="Times New Roman" w:hAnsi="Times New Roman" w:cs="Times New Roman"/>
          <w:color w:val="0D0D0D" w:themeColor="text1" w:themeTint="F2"/>
          <w:sz w:val="28"/>
          <w:szCs w:val="28"/>
          <w:lang w:bidi="fa-IR"/>
        </w:rPr>
        <w:t>Flavian et al., 2006</w:t>
      </w:r>
      <w:r>
        <w:rPr>
          <w:rFonts w:ascii="Times New Roman" w:eastAsia="Times New Roman" w:hAnsi="Times New Roman" w:cs="Times New Roman"/>
          <w:color w:val="0D0D0D" w:themeColor="text1" w:themeTint="F2"/>
          <w:sz w:val="28"/>
          <w:szCs w:val="28"/>
          <w:rtl/>
          <w:lang w:bidi="fa-IR"/>
        </w:rPr>
        <w:t>).</w:t>
      </w:r>
      <w:r>
        <w:rPr>
          <w:rFonts w:ascii="Calibri" w:eastAsia="Times New Roman" w:hAnsi="Calibri" w:cs="Lotus" w:hint="cs"/>
          <w:color w:val="0D0D0D" w:themeColor="text1" w:themeTint="F2"/>
          <w:sz w:val="28"/>
          <w:szCs w:val="28"/>
          <w:lang w:bidi="fa-IR"/>
        </w:rPr>
        <w:t xml:space="preserve"> </w:t>
      </w:r>
    </w:p>
    <w:p w:rsidR="00233CEE" w:rsidRDefault="00233CEE" w:rsidP="00233CEE">
      <w:pPr>
        <w:bidi/>
        <w:spacing w:before="240" w:after="0" w:line="300" w:lineRule="auto"/>
        <w:jc w:val="both"/>
        <w:rPr>
          <w:rFonts w:ascii="Times New Roman" w:eastAsia="Times New Roman" w:hAnsi="Times New Roman" w:cs="Times New Roman"/>
          <w:i/>
          <w:iCs/>
          <w:color w:val="0D0D0D" w:themeColor="text1" w:themeTint="F2"/>
          <w:sz w:val="28"/>
          <w:szCs w:val="28"/>
          <w:lang w:bidi="fa-IR"/>
        </w:rPr>
      </w:pPr>
      <w:r>
        <w:rPr>
          <w:rFonts w:ascii="Calibri" w:eastAsia="Times New Roman" w:hAnsi="Calibri" w:cs="Lotus" w:hint="cs"/>
          <w:b/>
          <w:bCs/>
          <w:color w:val="0D0D0D" w:themeColor="text1" w:themeTint="F2"/>
          <w:sz w:val="28"/>
          <w:szCs w:val="28"/>
          <w:rtl/>
          <w:lang w:bidi="fa-IR"/>
        </w:rPr>
        <w:t>شهرت :</w:t>
      </w:r>
      <w:r>
        <w:rPr>
          <w:rFonts w:ascii="Calibri" w:eastAsia="Times New Roman" w:hAnsi="Calibri" w:cs="Lotus" w:hint="cs"/>
          <w:color w:val="0D0D0D" w:themeColor="text1" w:themeTint="F2"/>
          <w:sz w:val="28"/>
          <w:szCs w:val="28"/>
          <w:rtl/>
          <w:lang w:bidi="fa-IR"/>
        </w:rPr>
        <w:t xml:space="preserve"> مفهوم شهرت در سطح سازماني تعريفي در ارتباط با تصوير آن شرکت و اعتبار سازمان مربوطه دارد. از ديدگاهي کلي تر مي توان گفت که شهرت بر طبق تعاملات ايجاد شده بين شرکت و مشتريانش در گذشته بنا نهاده شده بطوريکه به نشانه اي براي اقدامات آينده شرکت تبديل مي شود</w:t>
      </w:r>
      <w:r>
        <w:rPr>
          <w:rFonts w:ascii="Times New Roman" w:eastAsia="Times New Roman" w:hAnsi="Times New Roman" w:cs="Lotus" w:hint="cs"/>
          <w:i/>
          <w:iCs/>
          <w:color w:val="0D0D0D" w:themeColor="text1" w:themeTint="F2"/>
          <w:sz w:val="28"/>
          <w:szCs w:val="28"/>
          <w:rtl/>
          <w:lang w:bidi="fa-IR"/>
        </w:rPr>
        <w:t xml:space="preserve"> </w:t>
      </w:r>
      <w:r>
        <w:rPr>
          <w:rFonts w:ascii="Times New Roman" w:eastAsia="Times New Roman" w:hAnsi="Times New Roman" w:cs="Times New Roman"/>
          <w:color w:val="0D0D0D" w:themeColor="text1" w:themeTint="F2"/>
          <w:sz w:val="28"/>
          <w:szCs w:val="28"/>
          <w:rtl/>
          <w:lang w:bidi="fa-IR"/>
        </w:rPr>
        <w:t>(</w:t>
      </w:r>
      <w:r>
        <w:rPr>
          <w:rFonts w:ascii="Times New Roman" w:eastAsia="Times New Roman" w:hAnsi="Times New Roman" w:cs="Times New Roman"/>
          <w:color w:val="0D0D0D" w:themeColor="text1" w:themeTint="F2"/>
          <w:sz w:val="28"/>
          <w:szCs w:val="28"/>
          <w:lang w:bidi="fa-IR"/>
        </w:rPr>
        <w:t>Casalo et al., 200</w:t>
      </w:r>
      <w:r>
        <w:rPr>
          <w:rFonts w:ascii="Times New Roman" w:eastAsia="Times New Roman" w:hAnsi="Times New Roman" w:cs="Lotus"/>
          <w:color w:val="0D0D0D" w:themeColor="text1" w:themeTint="F2"/>
          <w:sz w:val="28"/>
          <w:szCs w:val="28"/>
          <w:lang w:bidi="fa-IR"/>
        </w:rPr>
        <w:t>9</w:t>
      </w:r>
      <w:r>
        <w:rPr>
          <w:rFonts w:ascii="Times New Roman" w:eastAsia="Times New Roman" w:hAnsi="Times New Roman" w:cs="Times New Roman"/>
          <w:color w:val="0D0D0D" w:themeColor="text1" w:themeTint="F2"/>
          <w:sz w:val="28"/>
          <w:szCs w:val="28"/>
          <w:rtl/>
          <w:lang w:bidi="fa-IR"/>
        </w:rPr>
        <w:t>).</w:t>
      </w:r>
    </w:p>
    <w:p w:rsidR="00BB3DB7" w:rsidRDefault="00BB3DB7">
      <w:pPr>
        <w:rPr>
          <w:rFonts w:hint="cs"/>
          <w:rtl/>
          <w:lang w:bidi="fa-IR"/>
        </w:rPr>
      </w:pPr>
      <w:bookmarkStart w:id="0" w:name="_GoBack"/>
      <w:bookmarkEnd w:id="0"/>
    </w:p>
    <w:sectPr w:rsidR="00BB3DB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953" w:rsidRDefault="00791953" w:rsidP="00233CEE">
      <w:pPr>
        <w:spacing w:after="0" w:line="240" w:lineRule="auto"/>
      </w:pPr>
      <w:r>
        <w:separator/>
      </w:r>
    </w:p>
  </w:endnote>
  <w:endnote w:type="continuationSeparator" w:id="0">
    <w:p w:rsidR="00791953" w:rsidRDefault="00791953" w:rsidP="00233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Yagut">
    <w:altName w:val="Courier New"/>
    <w:charset w:val="B2"/>
    <w:family w:val="auto"/>
    <w:pitch w:val="variable"/>
    <w:sig w:usb0="00002000" w:usb1="00000000" w:usb2="00000000" w:usb3="00000000" w:csb0="00000040" w:csb1="00000000"/>
  </w:font>
  <w:font w:name="Lotus">
    <w:altName w:val="Courier New"/>
    <w:charset w:val="B2"/>
    <w:family w:val="auto"/>
    <w:pitch w:val="variable"/>
    <w:sig w:usb0="00002000" w:usb1="00000000" w:usb2="00000000" w:usb3="00000000" w:csb0="00000040" w:csb1="00000000"/>
  </w:font>
  <w:font w:name="B Zar">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953" w:rsidRDefault="00791953" w:rsidP="00233CEE">
      <w:pPr>
        <w:spacing w:after="0" w:line="240" w:lineRule="auto"/>
      </w:pPr>
      <w:r>
        <w:separator/>
      </w:r>
    </w:p>
  </w:footnote>
  <w:footnote w:type="continuationSeparator" w:id="0">
    <w:p w:rsidR="00791953" w:rsidRDefault="00791953" w:rsidP="00233CEE">
      <w:pPr>
        <w:spacing w:after="0" w:line="240" w:lineRule="auto"/>
      </w:pPr>
      <w:r>
        <w:continuationSeparator/>
      </w:r>
    </w:p>
  </w:footnote>
  <w:footnote w:id="1">
    <w:p w:rsidR="00233CEE" w:rsidRDefault="00233CEE" w:rsidP="00233CEE">
      <w:pPr>
        <w:pStyle w:val="FootnoteText"/>
        <w:rPr>
          <w:rFonts w:ascii="Times New Roman" w:hAnsi="Times New Roman" w:cs="Times New Roman"/>
          <w:rtl/>
        </w:rPr>
      </w:pPr>
      <w:r>
        <w:rPr>
          <w:rStyle w:val="FootnoteReference"/>
          <w:rFonts w:ascii="Times New Roman" w:hAnsi="Times New Roman" w:cs="Times New Roman"/>
        </w:rPr>
        <w:footnoteRef/>
      </w:r>
      <w:r>
        <w:rPr>
          <w:rFonts w:ascii="Times New Roman" w:hAnsi="Times New Roman" w:cs="Times New Roman"/>
        </w:rPr>
        <w:t xml:space="preserve"> Internet banking</w:t>
      </w:r>
    </w:p>
  </w:footnote>
  <w:footnote w:id="2">
    <w:p w:rsidR="00233CEE" w:rsidRDefault="00233CEE" w:rsidP="00233CEE">
      <w:pPr>
        <w:pStyle w:val="FootnoteText"/>
      </w:pPr>
      <w:r>
        <w:rPr>
          <w:rStyle w:val="FootnoteReference"/>
          <w:rFonts w:ascii="Times New Roman" w:hAnsi="Times New Roman" w:cs="Times New Roman"/>
        </w:rPr>
        <w:footnoteRef/>
      </w:r>
      <w:r>
        <w:rPr>
          <w:rFonts w:ascii="Times New Roman" w:hAnsi="Times New Roman" w:cs="Times New Roman"/>
        </w:rPr>
        <w:t xml:space="preserve"> transaction</w:t>
      </w:r>
    </w:p>
  </w:footnote>
  <w:footnote w:id="3">
    <w:p w:rsidR="00233CEE" w:rsidRDefault="00233CEE" w:rsidP="00233CEE">
      <w:pPr>
        <w:pStyle w:val="FootnoteText"/>
      </w:pPr>
      <w:r>
        <w:rPr>
          <w:rStyle w:val="FootnoteReference"/>
        </w:rPr>
        <w:footnoteRef/>
      </w:r>
      <w:r>
        <w:t xml:space="preserve"> </w:t>
      </w:r>
      <w:r>
        <w:rPr>
          <w:rFonts w:ascii="Times New Roman" w:hAnsi="Times New Roman" w:cs="Times New Roman"/>
        </w:rPr>
        <w:t>Online banking</w:t>
      </w:r>
    </w:p>
  </w:footnote>
  <w:footnote w:id="4">
    <w:p w:rsidR="00233CEE" w:rsidRDefault="00233CEE" w:rsidP="00233CEE">
      <w:pPr>
        <w:pStyle w:val="FootnoteText"/>
        <w:rPr>
          <w:rFonts w:cs="Courier New"/>
          <w:lang w:bidi="fa-IR"/>
        </w:rPr>
      </w:pPr>
      <w:r>
        <w:rPr>
          <w:rStyle w:val="FootnoteReference"/>
        </w:rPr>
        <w:footnoteRef/>
      </w:r>
      <w:r>
        <w:t xml:space="preserve"> </w:t>
      </w:r>
      <w:r>
        <w:rPr>
          <w:rFonts w:ascii="Times New Roman" w:hAnsi="Times New Roman" w:cs="Times New Roman"/>
          <w:lang w:bidi="fa-IR"/>
        </w:rPr>
        <w:t>Europe Commission</w:t>
      </w:r>
      <w:r>
        <w:rPr>
          <w:rFonts w:cs="Courier New"/>
          <w:lang w:bidi="fa-IR"/>
        </w:rPr>
        <w:t xml:space="preserve"> </w:t>
      </w:r>
    </w:p>
  </w:footnote>
  <w:footnote w:id="5">
    <w:p w:rsidR="00233CEE" w:rsidRDefault="00233CEE" w:rsidP="00233CEE">
      <w:pPr>
        <w:pStyle w:val="FootnoteText"/>
        <w:rPr>
          <w:rFonts w:cs="Courier New"/>
          <w:lang w:bidi="fa-IR"/>
        </w:rPr>
      </w:pPr>
      <w:r>
        <w:rPr>
          <w:rStyle w:val="FootnoteReference"/>
        </w:rPr>
        <w:footnoteRef/>
      </w:r>
      <w:r>
        <w:t xml:space="preserve"> </w:t>
      </w:r>
      <w:r>
        <w:rPr>
          <w:rFonts w:ascii="Times New Roman" w:hAnsi="Times New Roman" w:cs="Times New Roman"/>
          <w:lang w:bidi="fa-IR"/>
        </w:rPr>
        <w:t>Singh</w:t>
      </w:r>
    </w:p>
    <w:p w:rsidR="00233CEE" w:rsidRDefault="00233CEE" w:rsidP="00233CEE">
      <w:pPr>
        <w:pStyle w:val="FootnoteText"/>
        <w:rPr>
          <w:rFonts w:cs="Courier New"/>
          <w:lang w:bidi="fa-IR"/>
        </w:rPr>
      </w:pPr>
    </w:p>
  </w:footnote>
  <w:footnote w:id="6">
    <w:p w:rsidR="00233CEE" w:rsidRDefault="00233CEE" w:rsidP="00233CEE">
      <w:pPr>
        <w:pStyle w:val="FootnoteText"/>
      </w:pPr>
      <w:r>
        <w:rPr>
          <w:rStyle w:val="FootnoteReference"/>
        </w:rPr>
        <w:footnoteRef/>
      </w:r>
      <w:r>
        <w:t xml:space="preserve"> </w:t>
      </w:r>
      <w:r>
        <w:rPr>
          <w:rFonts w:ascii="Times New Roman" w:hAnsi="Times New Roman" w:cs="Times New Roman"/>
        </w:rPr>
        <w:t>trust</w:t>
      </w:r>
    </w:p>
  </w:footnote>
  <w:footnote w:id="7">
    <w:p w:rsidR="00233CEE" w:rsidRDefault="00233CEE" w:rsidP="00233CEE">
      <w:pPr>
        <w:pStyle w:val="FootnoteText"/>
        <w:rPr>
          <w:rFonts w:cs="Courier New"/>
          <w:lang w:bidi="fa-IR"/>
        </w:rPr>
      </w:pPr>
      <w:r>
        <w:rPr>
          <w:rStyle w:val="FootnoteReference"/>
        </w:rPr>
        <w:footnoteRef/>
      </w:r>
      <w:r>
        <w:t xml:space="preserve"> </w:t>
      </w:r>
      <w:r>
        <w:rPr>
          <w:rFonts w:ascii="Times New Roman" w:hAnsi="Times New Roman" w:cs="Times New Roman"/>
        </w:rPr>
        <w:t>commitment</w:t>
      </w:r>
    </w:p>
  </w:footnote>
  <w:footnote w:id="8">
    <w:p w:rsidR="00233CEE" w:rsidRDefault="00233CEE" w:rsidP="00233CEE">
      <w:pPr>
        <w:pStyle w:val="FootnoteText"/>
        <w:rPr>
          <w:rtl/>
        </w:rPr>
      </w:pPr>
      <w:r>
        <w:rPr>
          <w:rStyle w:val="FootnoteReference"/>
        </w:rPr>
        <w:footnoteRef/>
      </w:r>
      <w:r>
        <w:t xml:space="preserve"> </w:t>
      </w:r>
      <w:r>
        <w:rPr>
          <w:rFonts w:ascii="Times New Roman" w:hAnsi="Times New Roman" w:cs="Times New Roman"/>
        </w:rPr>
        <w:t>David</w:t>
      </w:r>
      <w:r>
        <w:t xml:space="preserve"> </w:t>
      </w:r>
    </w:p>
  </w:footnote>
  <w:footnote w:id="9">
    <w:p w:rsidR="00233CEE" w:rsidRDefault="00233CEE" w:rsidP="00233CEE">
      <w:pPr>
        <w:pStyle w:val="FootnoteText"/>
        <w:rPr>
          <w:rFonts w:ascii="Times New Roman" w:hAnsi="Times New Roman" w:cs="Times New Roman"/>
          <w:lang w:bidi="fa-IR"/>
        </w:rPr>
      </w:pPr>
      <w:r>
        <w:rPr>
          <w:rStyle w:val="FootnoteReference"/>
        </w:rPr>
        <w:footnoteRef/>
      </w:r>
      <w:r>
        <w:rPr>
          <w:rFonts w:ascii="Times New Roman" w:hAnsi="Times New Roman" w:cs="Times New Roman"/>
        </w:rPr>
        <w:t>navigating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D90CEC"/>
    <w:multiLevelType w:val="hybridMultilevel"/>
    <w:tmpl w:val="E5BCF2F4"/>
    <w:lvl w:ilvl="0" w:tplc="032CE990">
      <w:start w:val="1"/>
      <w:numFmt w:val="bullet"/>
      <w:lvlText w:val=""/>
      <w:lvlJc w:val="left"/>
      <w:pPr>
        <w:ind w:left="788" w:hanging="360"/>
      </w:pPr>
      <w:rPr>
        <w:rFonts w:ascii="Symbol" w:hAnsi="Symbol" w:cs="Symbol" w:hint="default"/>
        <w:color w:val="auto"/>
      </w:rPr>
    </w:lvl>
    <w:lvl w:ilvl="1" w:tplc="04090003">
      <w:start w:val="1"/>
      <w:numFmt w:val="bullet"/>
      <w:lvlText w:val="o"/>
      <w:lvlJc w:val="left"/>
      <w:pPr>
        <w:ind w:left="1508" w:hanging="360"/>
      </w:pPr>
      <w:rPr>
        <w:rFonts w:ascii="Courier New" w:hAnsi="Courier New" w:cs="Courier New" w:hint="default"/>
      </w:rPr>
    </w:lvl>
    <w:lvl w:ilvl="2" w:tplc="04090005">
      <w:start w:val="1"/>
      <w:numFmt w:val="bullet"/>
      <w:lvlText w:val=""/>
      <w:lvlJc w:val="left"/>
      <w:pPr>
        <w:ind w:left="2228" w:hanging="360"/>
      </w:pPr>
      <w:rPr>
        <w:rFonts w:ascii="Wingdings" w:hAnsi="Wingdings" w:hint="default"/>
      </w:rPr>
    </w:lvl>
    <w:lvl w:ilvl="3" w:tplc="04090001">
      <w:start w:val="1"/>
      <w:numFmt w:val="bullet"/>
      <w:lvlText w:val=""/>
      <w:lvlJc w:val="left"/>
      <w:pPr>
        <w:ind w:left="2948" w:hanging="360"/>
      </w:pPr>
      <w:rPr>
        <w:rFonts w:ascii="Symbol" w:hAnsi="Symbol" w:hint="default"/>
      </w:rPr>
    </w:lvl>
    <w:lvl w:ilvl="4" w:tplc="04090003">
      <w:start w:val="1"/>
      <w:numFmt w:val="bullet"/>
      <w:lvlText w:val="o"/>
      <w:lvlJc w:val="left"/>
      <w:pPr>
        <w:ind w:left="3668" w:hanging="360"/>
      </w:pPr>
      <w:rPr>
        <w:rFonts w:ascii="Courier New" w:hAnsi="Courier New" w:cs="Courier New" w:hint="default"/>
      </w:rPr>
    </w:lvl>
    <w:lvl w:ilvl="5" w:tplc="04090005">
      <w:start w:val="1"/>
      <w:numFmt w:val="bullet"/>
      <w:lvlText w:val=""/>
      <w:lvlJc w:val="left"/>
      <w:pPr>
        <w:ind w:left="4388" w:hanging="360"/>
      </w:pPr>
      <w:rPr>
        <w:rFonts w:ascii="Wingdings" w:hAnsi="Wingdings" w:hint="default"/>
      </w:rPr>
    </w:lvl>
    <w:lvl w:ilvl="6" w:tplc="04090001">
      <w:start w:val="1"/>
      <w:numFmt w:val="bullet"/>
      <w:lvlText w:val=""/>
      <w:lvlJc w:val="left"/>
      <w:pPr>
        <w:ind w:left="5108" w:hanging="360"/>
      </w:pPr>
      <w:rPr>
        <w:rFonts w:ascii="Symbol" w:hAnsi="Symbol" w:hint="default"/>
      </w:rPr>
    </w:lvl>
    <w:lvl w:ilvl="7" w:tplc="04090003">
      <w:start w:val="1"/>
      <w:numFmt w:val="bullet"/>
      <w:lvlText w:val="o"/>
      <w:lvlJc w:val="left"/>
      <w:pPr>
        <w:ind w:left="5828" w:hanging="360"/>
      </w:pPr>
      <w:rPr>
        <w:rFonts w:ascii="Courier New" w:hAnsi="Courier New" w:cs="Courier New" w:hint="default"/>
      </w:rPr>
    </w:lvl>
    <w:lvl w:ilvl="8" w:tplc="04090005">
      <w:start w:val="1"/>
      <w:numFmt w:val="bullet"/>
      <w:lvlText w:val=""/>
      <w:lvlJc w:val="left"/>
      <w:pPr>
        <w:ind w:left="6548" w:hanging="360"/>
      </w:pPr>
      <w:rPr>
        <w:rFonts w:ascii="Wingdings" w:hAnsi="Wingdings" w:hint="default"/>
      </w:rPr>
    </w:lvl>
  </w:abstractNum>
  <w:abstractNum w:abstractNumId="1">
    <w:nsid w:val="28BB50B6"/>
    <w:multiLevelType w:val="hybridMultilevel"/>
    <w:tmpl w:val="22125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A6B7858"/>
    <w:multiLevelType w:val="hybridMultilevel"/>
    <w:tmpl w:val="EC8685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46F142E4"/>
    <w:multiLevelType w:val="hybridMultilevel"/>
    <w:tmpl w:val="9790D8A8"/>
    <w:lvl w:ilvl="0" w:tplc="032CE990">
      <w:start w:val="1"/>
      <w:numFmt w:val="bullet"/>
      <w:lvlText w:val=""/>
      <w:lvlJc w:val="left"/>
      <w:pPr>
        <w:ind w:left="788" w:hanging="360"/>
      </w:pPr>
      <w:rPr>
        <w:rFonts w:ascii="Symbol" w:hAnsi="Symbol" w:cs="Symbol" w:hint="default"/>
        <w:color w:val="auto"/>
      </w:rPr>
    </w:lvl>
    <w:lvl w:ilvl="1" w:tplc="04090003">
      <w:start w:val="1"/>
      <w:numFmt w:val="bullet"/>
      <w:lvlText w:val="o"/>
      <w:lvlJc w:val="left"/>
      <w:pPr>
        <w:ind w:left="1508" w:hanging="360"/>
      </w:pPr>
      <w:rPr>
        <w:rFonts w:ascii="Courier New" w:hAnsi="Courier New" w:cs="Courier New" w:hint="default"/>
      </w:rPr>
    </w:lvl>
    <w:lvl w:ilvl="2" w:tplc="04090005">
      <w:start w:val="1"/>
      <w:numFmt w:val="bullet"/>
      <w:lvlText w:val=""/>
      <w:lvlJc w:val="left"/>
      <w:pPr>
        <w:ind w:left="2228" w:hanging="360"/>
      </w:pPr>
      <w:rPr>
        <w:rFonts w:ascii="Wingdings" w:hAnsi="Wingdings" w:hint="default"/>
      </w:rPr>
    </w:lvl>
    <w:lvl w:ilvl="3" w:tplc="04090001">
      <w:start w:val="1"/>
      <w:numFmt w:val="bullet"/>
      <w:lvlText w:val=""/>
      <w:lvlJc w:val="left"/>
      <w:pPr>
        <w:ind w:left="2948" w:hanging="360"/>
      </w:pPr>
      <w:rPr>
        <w:rFonts w:ascii="Symbol" w:hAnsi="Symbol" w:hint="default"/>
      </w:rPr>
    </w:lvl>
    <w:lvl w:ilvl="4" w:tplc="04090003">
      <w:start w:val="1"/>
      <w:numFmt w:val="bullet"/>
      <w:lvlText w:val="o"/>
      <w:lvlJc w:val="left"/>
      <w:pPr>
        <w:ind w:left="3668" w:hanging="360"/>
      </w:pPr>
      <w:rPr>
        <w:rFonts w:ascii="Courier New" w:hAnsi="Courier New" w:cs="Courier New" w:hint="default"/>
      </w:rPr>
    </w:lvl>
    <w:lvl w:ilvl="5" w:tplc="04090005">
      <w:start w:val="1"/>
      <w:numFmt w:val="bullet"/>
      <w:lvlText w:val=""/>
      <w:lvlJc w:val="left"/>
      <w:pPr>
        <w:ind w:left="4388" w:hanging="360"/>
      </w:pPr>
      <w:rPr>
        <w:rFonts w:ascii="Wingdings" w:hAnsi="Wingdings" w:hint="default"/>
      </w:rPr>
    </w:lvl>
    <w:lvl w:ilvl="6" w:tplc="04090001">
      <w:start w:val="1"/>
      <w:numFmt w:val="bullet"/>
      <w:lvlText w:val=""/>
      <w:lvlJc w:val="left"/>
      <w:pPr>
        <w:ind w:left="5108" w:hanging="360"/>
      </w:pPr>
      <w:rPr>
        <w:rFonts w:ascii="Symbol" w:hAnsi="Symbol" w:hint="default"/>
      </w:rPr>
    </w:lvl>
    <w:lvl w:ilvl="7" w:tplc="04090003">
      <w:start w:val="1"/>
      <w:numFmt w:val="bullet"/>
      <w:lvlText w:val="o"/>
      <w:lvlJc w:val="left"/>
      <w:pPr>
        <w:ind w:left="5828" w:hanging="360"/>
      </w:pPr>
      <w:rPr>
        <w:rFonts w:ascii="Courier New" w:hAnsi="Courier New" w:cs="Courier New" w:hint="default"/>
      </w:rPr>
    </w:lvl>
    <w:lvl w:ilvl="8" w:tplc="04090005">
      <w:start w:val="1"/>
      <w:numFmt w:val="bullet"/>
      <w:lvlText w:val=""/>
      <w:lvlJc w:val="left"/>
      <w:pPr>
        <w:ind w:left="6548" w:hanging="360"/>
      </w:pPr>
      <w:rPr>
        <w:rFonts w:ascii="Wingdings" w:hAnsi="Wingdings" w:hint="default"/>
      </w:rPr>
    </w:lvl>
  </w:abstractNum>
  <w:abstractNum w:abstractNumId="4">
    <w:nsid w:val="512D7D2C"/>
    <w:multiLevelType w:val="hybridMultilevel"/>
    <w:tmpl w:val="908E2AF8"/>
    <w:lvl w:ilvl="0" w:tplc="032CE990">
      <w:start w:val="1"/>
      <w:numFmt w:val="bullet"/>
      <w:lvlText w:val=""/>
      <w:lvlJc w:val="left"/>
      <w:pPr>
        <w:ind w:left="788" w:hanging="360"/>
      </w:pPr>
      <w:rPr>
        <w:rFonts w:ascii="Symbol" w:hAnsi="Symbol" w:cs="Symbol" w:hint="default"/>
        <w:color w:val="auto"/>
      </w:rPr>
    </w:lvl>
    <w:lvl w:ilvl="1" w:tplc="04090003">
      <w:start w:val="1"/>
      <w:numFmt w:val="bullet"/>
      <w:lvlText w:val="o"/>
      <w:lvlJc w:val="left"/>
      <w:pPr>
        <w:ind w:left="1508" w:hanging="360"/>
      </w:pPr>
      <w:rPr>
        <w:rFonts w:ascii="Courier New" w:hAnsi="Courier New" w:cs="Courier New" w:hint="default"/>
      </w:rPr>
    </w:lvl>
    <w:lvl w:ilvl="2" w:tplc="04090005">
      <w:start w:val="1"/>
      <w:numFmt w:val="bullet"/>
      <w:lvlText w:val=""/>
      <w:lvlJc w:val="left"/>
      <w:pPr>
        <w:ind w:left="2228" w:hanging="360"/>
      </w:pPr>
      <w:rPr>
        <w:rFonts w:ascii="Wingdings" w:hAnsi="Wingdings" w:hint="default"/>
      </w:rPr>
    </w:lvl>
    <w:lvl w:ilvl="3" w:tplc="04090001">
      <w:start w:val="1"/>
      <w:numFmt w:val="bullet"/>
      <w:lvlText w:val=""/>
      <w:lvlJc w:val="left"/>
      <w:pPr>
        <w:ind w:left="2948" w:hanging="360"/>
      </w:pPr>
      <w:rPr>
        <w:rFonts w:ascii="Symbol" w:hAnsi="Symbol" w:hint="default"/>
      </w:rPr>
    </w:lvl>
    <w:lvl w:ilvl="4" w:tplc="04090003">
      <w:start w:val="1"/>
      <w:numFmt w:val="bullet"/>
      <w:lvlText w:val="o"/>
      <w:lvlJc w:val="left"/>
      <w:pPr>
        <w:ind w:left="3668" w:hanging="360"/>
      </w:pPr>
      <w:rPr>
        <w:rFonts w:ascii="Courier New" w:hAnsi="Courier New" w:cs="Courier New" w:hint="default"/>
      </w:rPr>
    </w:lvl>
    <w:lvl w:ilvl="5" w:tplc="04090005">
      <w:start w:val="1"/>
      <w:numFmt w:val="bullet"/>
      <w:lvlText w:val=""/>
      <w:lvlJc w:val="left"/>
      <w:pPr>
        <w:ind w:left="4388" w:hanging="360"/>
      </w:pPr>
      <w:rPr>
        <w:rFonts w:ascii="Wingdings" w:hAnsi="Wingdings" w:hint="default"/>
      </w:rPr>
    </w:lvl>
    <w:lvl w:ilvl="6" w:tplc="04090001">
      <w:start w:val="1"/>
      <w:numFmt w:val="bullet"/>
      <w:lvlText w:val=""/>
      <w:lvlJc w:val="left"/>
      <w:pPr>
        <w:ind w:left="5108" w:hanging="360"/>
      </w:pPr>
      <w:rPr>
        <w:rFonts w:ascii="Symbol" w:hAnsi="Symbol" w:hint="default"/>
      </w:rPr>
    </w:lvl>
    <w:lvl w:ilvl="7" w:tplc="04090003">
      <w:start w:val="1"/>
      <w:numFmt w:val="bullet"/>
      <w:lvlText w:val="o"/>
      <w:lvlJc w:val="left"/>
      <w:pPr>
        <w:ind w:left="5828" w:hanging="360"/>
      </w:pPr>
      <w:rPr>
        <w:rFonts w:ascii="Courier New" w:hAnsi="Courier New" w:cs="Courier New" w:hint="default"/>
      </w:rPr>
    </w:lvl>
    <w:lvl w:ilvl="8" w:tplc="04090005">
      <w:start w:val="1"/>
      <w:numFmt w:val="bullet"/>
      <w:lvlText w:val=""/>
      <w:lvlJc w:val="left"/>
      <w:pPr>
        <w:ind w:left="6548" w:hanging="360"/>
      </w:pPr>
      <w:rPr>
        <w:rFonts w:ascii="Wingdings" w:hAnsi="Wingdings" w:hint="default"/>
      </w:rPr>
    </w:lvl>
  </w:abstractNum>
  <w:abstractNum w:abstractNumId="5">
    <w:nsid w:val="60846F8C"/>
    <w:multiLevelType w:val="hybridMultilevel"/>
    <w:tmpl w:val="170A4C58"/>
    <w:lvl w:ilvl="0" w:tplc="032CE990">
      <w:start w:val="1"/>
      <w:numFmt w:val="bullet"/>
      <w:lvlText w:val=""/>
      <w:lvlJc w:val="left"/>
      <w:pPr>
        <w:ind w:left="788" w:hanging="360"/>
      </w:pPr>
      <w:rPr>
        <w:rFonts w:ascii="Symbol" w:hAnsi="Symbol" w:cs="Symbol" w:hint="default"/>
        <w:color w:val="auto"/>
      </w:rPr>
    </w:lvl>
    <w:lvl w:ilvl="1" w:tplc="04090003">
      <w:start w:val="1"/>
      <w:numFmt w:val="bullet"/>
      <w:lvlText w:val="o"/>
      <w:lvlJc w:val="left"/>
      <w:pPr>
        <w:ind w:left="1508" w:hanging="360"/>
      </w:pPr>
      <w:rPr>
        <w:rFonts w:ascii="Courier New" w:hAnsi="Courier New" w:cs="Courier New" w:hint="default"/>
      </w:rPr>
    </w:lvl>
    <w:lvl w:ilvl="2" w:tplc="04090005">
      <w:start w:val="1"/>
      <w:numFmt w:val="bullet"/>
      <w:lvlText w:val=""/>
      <w:lvlJc w:val="left"/>
      <w:pPr>
        <w:ind w:left="2228" w:hanging="360"/>
      </w:pPr>
      <w:rPr>
        <w:rFonts w:ascii="Wingdings" w:hAnsi="Wingdings" w:hint="default"/>
      </w:rPr>
    </w:lvl>
    <w:lvl w:ilvl="3" w:tplc="04090001">
      <w:start w:val="1"/>
      <w:numFmt w:val="bullet"/>
      <w:lvlText w:val=""/>
      <w:lvlJc w:val="left"/>
      <w:pPr>
        <w:ind w:left="2948" w:hanging="360"/>
      </w:pPr>
      <w:rPr>
        <w:rFonts w:ascii="Symbol" w:hAnsi="Symbol" w:hint="default"/>
      </w:rPr>
    </w:lvl>
    <w:lvl w:ilvl="4" w:tplc="04090003">
      <w:start w:val="1"/>
      <w:numFmt w:val="bullet"/>
      <w:lvlText w:val="o"/>
      <w:lvlJc w:val="left"/>
      <w:pPr>
        <w:ind w:left="3668" w:hanging="360"/>
      </w:pPr>
      <w:rPr>
        <w:rFonts w:ascii="Courier New" w:hAnsi="Courier New" w:cs="Courier New" w:hint="default"/>
      </w:rPr>
    </w:lvl>
    <w:lvl w:ilvl="5" w:tplc="04090005">
      <w:start w:val="1"/>
      <w:numFmt w:val="bullet"/>
      <w:lvlText w:val=""/>
      <w:lvlJc w:val="left"/>
      <w:pPr>
        <w:ind w:left="4388" w:hanging="360"/>
      </w:pPr>
      <w:rPr>
        <w:rFonts w:ascii="Wingdings" w:hAnsi="Wingdings" w:hint="default"/>
      </w:rPr>
    </w:lvl>
    <w:lvl w:ilvl="6" w:tplc="04090001">
      <w:start w:val="1"/>
      <w:numFmt w:val="bullet"/>
      <w:lvlText w:val=""/>
      <w:lvlJc w:val="left"/>
      <w:pPr>
        <w:ind w:left="5108" w:hanging="360"/>
      </w:pPr>
      <w:rPr>
        <w:rFonts w:ascii="Symbol" w:hAnsi="Symbol" w:hint="default"/>
      </w:rPr>
    </w:lvl>
    <w:lvl w:ilvl="7" w:tplc="04090003">
      <w:start w:val="1"/>
      <w:numFmt w:val="bullet"/>
      <w:lvlText w:val="o"/>
      <w:lvlJc w:val="left"/>
      <w:pPr>
        <w:ind w:left="5828" w:hanging="360"/>
      </w:pPr>
      <w:rPr>
        <w:rFonts w:ascii="Courier New" w:hAnsi="Courier New" w:cs="Courier New" w:hint="default"/>
      </w:rPr>
    </w:lvl>
    <w:lvl w:ilvl="8" w:tplc="04090005">
      <w:start w:val="1"/>
      <w:numFmt w:val="bullet"/>
      <w:lvlText w:val=""/>
      <w:lvlJc w:val="left"/>
      <w:pPr>
        <w:ind w:left="6548" w:hanging="360"/>
      </w:pPr>
      <w:rPr>
        <w:rFonts w:ascii="Wingdings" w:hAnsi="Wingdings" w:hint="default"/>
      </w:rPr>
    </w:lvl>
  </w:abstractNum>
  <w:abstractNum w:abstractNumId="6">
    <w:nsid w:val="6A074A96"/>
    <w:multiLevelType w:val="hybridMultilevel"/>
    <w:tmpl w:val="C73A7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 w:numId="6">
    <w:abstractNumId w:val="6"/>
    <w:lvlOverride w:ilvl="0"/>
    <w:lvlOverride w:ilvl="1"/>
    <w:lvlOverride w:ilvl="2"/>
    <w:lvlOverride w:ilvl="3"/>
    <w:lvlOverride w:ilvl="4"/>
    <w:lvlOverride w:ilvl="5"/>
    <w:lvlOverride w:ilvl="6"/>
    <w:lvlOverride w:ilvl="7"/>
    <w:lvlOverride w:ilvl="8"/>
  </w:num>
  <w:num w:numId="7">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CEE"/>
    <w:rsid w:val="00233CEE"/>
    <w:rsid w:val="00791953"/>
    <w:rsid w:val="00BB3D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3E71D2-5A31-48A3-8E5E-AA6F8537E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3CE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33C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33CEE"/>
    <w:rPr>
      <w:sz w:val="20"/>
      <w:szCs w:val="20"/>
    </w:rPr>
  </w:style>
  <w:style w:type="paragraph" w:styleId="ListParagraph">
    <w:name w:val="List Paragraph"/>
    <w:basedOn w:val="Normal"/>
    <w:uiPriority w:val="34"/>
    <w:qFormat/>
    <w:rsid w:val="00233CEE"/>
    <w:pPr>
      <w:ind w:left="720"/>
      <w:contextualSpacing/>
    </w:pPr>
  </w:style>
  <w:style w:type="character" w:styleId="FootnoteReference">
    <w:name w:val="footnote reference"/>
    <w:uiPriority w:val="99"/>
    <w:semiHidden/>
    <w:unhideWhenUsed/>
    <w:rsid w:val="00233C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917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5146</Words>
  <Characters>29333</Characters>
  <Application>Microsoft Office Word</Application>
  <DocSecurity>0</DocSecurity>
  <Lines>244</Lines>
  <Paragraphs>68</Paragraphs>
  <ScaleCrop>false</ScaleCrop>
  <Company/>
  <LinksUpToDate>false</LinksUpToDate>
  <CharactersWithSpaces>34411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mohsen</dc:creator>
  <cp:keywords/>
  <dc:description/>
  <cp:lastModifiedBy>mohsen</cp:lastModifiedBy>
  <cp:revision>1</cp:revision>
  <dcterms:created xsi:type="dcterms:W3CDTF">2018-03-08T21:53:00Z</dcterms:created>
  <dcterms:modified xsi:type="dcterms:W3CDTF">2018-03-08T21:53:00Z</dcterms:modified>
</cp:coreProperties>
</file>